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51" w:rsidRPr="00F01DB3" w:rsidRDefault="008468B8" w:rsidP="008468B8">
      <w:pPr>
        <w:jc w:val="both"/>
      </w:pPr>
      <w:r w:rsidRPr="00F01DB3">
        <w:rPr>
          <w:noProof/>
        </w:rPr>
        <w:drawing>
          <wp:anchor distT="0" distB="0" distL="114300" distR="114300" simplePos="0" relativeHeight="251659264" behindDoc="0" locked="0" layoutInCell="1" allowOverlap="1">
            <wp:simplePos x="0" y="0"/>
            <wp:positionH relativeFrom="column">
              <wp:posOffset>2619375</wp:posOffset>
            </wp:positionH>
            <wp:positionV relativeFrom="paragraph">
              <wp:posOffset>41910</wp:posOffset>
            </wp:positionV>
            <wp:extent cx="880110" cy="99060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80110" cy="990600"/>
                    </a:xfrm>
                    <a:prstGeom prst="rect">
                      <a:avLst/>
                    </a:prstGeom>
                    <a:noFill/>
                    <a:ln w="9525">
                      <a:noFill/>
                      <a:miter lim="800000"/>
                      <a:headEnd/>
                      <a:tailEnd/>
                    </a:ln>
                  </pic:spPr>
                </pic:pic>
              </a:graphicData>
            </a:graphic>
          </wp:anchor>
        </w:drawing>
      </w:r>
    </w:p>
    <w:p w:rsidR="006A2651" w:rsidRPr="00F01DB3" w:rsidRDefault="006A2651" w:rsidP="008468B8">
      <w:pPr>
        <w:jc w:val="both"/>
      </w:pPr>
    </w:p>
    <w:p w:rsidR="006A2651" w:rsidRPr="00F01DB3" w:rsidRDefault="006A2651" w:rsidP="008468B8">
      <w:pPr>
        <w:jc w:val="both"/>
      </w:pPr>
    </w:p>
    <w:p w:rsidR="006A2651" w:rsidRPr="00F01DB3" w:rsidRDefault="006A2651" w:rsidP="008468B8">
      <w:pPr>
        <w:jc w:val="both"/>
      </w:pPr>
    </w:p>
    <w:p w:rsidR="006A2651" w:rsidRPr="00F01DB3" w:rsidRDefault="006A2651" w:rsidP="008468B8">
      <w:pPr>
        <w:jc w:val="both"/>
      </w:pPr>
    </w:p>
    <w:p w:rsidR="006A2651" w:rsidRPr="00F01DB3" w:rsidRDefault="006A2651" w:rsidP="008468B8">
      <w:pPr>
        <w:jc w:val="both"/>
      </w:pPr>
    </w:p>
    <w:p w:rsidR="006A2651" w:rsidRPr="00F01DB3" w:rsidRDefault="006A2651" w:rsidP="008468B8">
      <w:pPr>
        <w:jc w:val="both"/>
      </w:pPr>
    </w:p>
    <w:p w:rsidR="00A522AF" w:rsidRPr="00F01DB3" w:rsidRDefault="00A522AF" w:rsidP="008468B8">
      <w:pPr>
        <w:jc w:val="center"/>
      </w:pPr>
      <w:r w:rsidRPr="00F01DB3">
        <w:t>СОВЕТ ДЕПУТАТОВ МУНИЦИПАЛЬНОГО ОБРАЗОВАНИЯ</w:t>
      </w:r>
    </w:p>
    <w:p w:rsidR="00A522AF" w:rsidRPr="00F01DB3" w:rsidRDefault="00A522AF" w:rsidP="008468B8">
      <w:pPr>
        <w:jc w:val="center"/>
      </w:pPr>
      <w:r w:rsidRPr="00F01DB3">
        <w:t>ШУМСКОЕ СЕЛЬСКОЕ ПОСЕЛЕНИЕ</w:t>
      </w:r>
    </w:p>
    <w:p w:rsidR="00A522AF" w:rsidRPr="00F01DB3" w:rsidRDefault="00A522AF" w:rsidP="008468B8">
      <w:pPr>
        <w:jc w:val="center"/>
      </w:pPr>
      <w:r w:rsidRPr="00F01DB3">
        <w:t>КИРОВСК</w:t>
      </w:r>
      <w:r w:rsidR="006A2651" w:rsidRPr="00F01DB3">
        <w:t>ОГО</w:t>
      </w:r>
      <w:r w:rsidRPr="00F01DB3">
        <w:t xml:space="preserve"> МУНИЦИПАЛЬН</w:t>
      </w:r>
      <w:r w:rsidR="006A2651" w:rsidRPr="00F01DB3">
        <w:t>ОГО</w:t>
      </w:r>
      <w:r w:rsidRPr="00F01DB3">
        <w:t xml:space="preserve"> РАЙОН</w:t>
      </w:r>
      <w:r w:rsidR="006A2651" w:rsidRPr="00F01DB3">
        <w:t>А</w:t>
      </w:r>
      <w:r w:rsidRPr="00F01DB3">
        <w:t xml:space="preserve"> ЛЕНИНГРАДСКОЙ ОБЛАСТИ</w:t>
      </w:r>
    </w:p>
    <w:p w:rsidR="00A522AF" w:rsidRPr="00F01DB3" w:rsidRDefault="00A522AF" w:rsidP="008468B8">
      <w:pPr>
        <w:jc w:val="center"/>
      </w:pPr>
    </w:p>
    <w:p w:rsidR="009D2D26" w:rsidRPr="00F01DB3" w:rsidRDefault="009D2D26" w:rsidP="008468B8">
      <w:pPr>
        <w:jc w:val="center"/>
      </w:pPr>
    </w:p>
    <w:p w:rsidR="00A522AF" w:rsidRPr="00F01DB3" w:rsidRDefault="008468B8" w:rsidP="008468B8">
      <w:pPr>
        <w:pStyle w:val="1"/>
        <w:tabs>
          <w:tab w:val="left" w:pos="3003"/>
          <w:tab w:val="center" w:pos="4947"/>
        </w:tabs>
        <w:jc w:val="center"/>
        <w:rPr>
          <w:sz w:val="32"/>
          <w:szCs w:val="32"/>
        </w:rPr>
      </w:pPr>
      <w:r w:rsidRPr="00F01DB3">
        <w:rPr>
          <w:b w:val="0"/>
          <w:bCs w:val="0"/>
          <w:sz w:val="32"/>
          <w:szCs w:val="32"/>
        </w:rPr>
        <w:t xml:space="preserve">        </w:t>
      </w:r>
      <w:r w:rsidR="00A522AF" w:rsidRPr="00F01DB3">
        <w:rPr>
          <w:b w:val="0"/>
          <w:bCs w:val="0"/>
          <w:sz w:val="32"/>
          <w:szCs w:val="32"/>
        </w:rPr>
        <w:t xml:space="preserve">Р Е Ш Е Н И </w:t>
      </w:r>
      <w:r w:rsidRPr="00F01DB3">
        <w:rPr>
          <w:b w:val="0"/>
          <w:bCs w:val="0"/>
          <w:sz w:val="32"/>
          <w:szCs w:val="32"/>
        </w:rPr>
        <w:t>Е</w:t>
      </w:r>
    </w:p>
    <w:p w:rsidR="00A522AF" w:rsidRPr="00F01DB3" w:rsidRDefault="00A522AF" w:rsidP="008468B8">
      <w:pPr>
        <w:rPr>
          <w:sz w:val="28"/>
        </w:rPr>
      </w:pPr>
      <w:bookmarkStart w:id="0" w:name="_Toc105952707"/>
    </w:p>
    <w:p w:rsidR="00A522AF" w:rsidRPr="00F01DB3" w:rsidRDefault="008468B8" w:rsidP="008468B8">
      <w:pPr>
        <w:jc w:val="center"/>
        <w:rPr>
          <w:sz w:val="28"/>
          <w:szCs w:val="28"/>
        </w:rPr>
      </w:pPr>
      <w:r w:rsidRPr="00F01DB3">
        <w:rPr>
          <w:sz w:val="28"/>
          <w:szCs w:val="28"/>
        </w:rPr>
        <w:t xml:space="preserve">      </w:t>
      </w:r>
      <w:r w:rsidR="00A522AF" w:rsidRPr="00F01DB3">
        <w:rPr>
          <w:sz w:val="28"/>
          <w:szCs w:val="28"/>
        </w:rPr>
        <w:t xml:space="preserve">от </w:t>
      </w:r>
      <w:r w:rsidR="001B16C0" w:rsidRPr="00F01DB3">
        <w:rPr>
          <w:sz w:val="28"/>
          <w:szCs w:val="28"/>
        </w:rPr>
        <w:t xml:space="preserve"> </w:t>
      </w:r>
      <w:r w:rsidR="00943B87" w:rsidRPr="00F01DB3">
        <w:rPr>
          <w:sz w:val="28"/>
          <w:szCs w:val="28"/>
        </w:rPr>
        <w:t xml:space="preserve">  </w:t>
      </w:r>
      <w:r w:rsidR="00BF40BD" w:rsidRPr="00F01DB3">
        <w:rPr>
          <w:sz w:val="28"/>
          <w:szCs w:val="28"/>
        </w:rPr>
        <w:t>01 декабря</w:t>
      </w:r>
      <w:r w:rsidR="00943B87" w:rsidRPr="00F01DB3">
        <w:rPr>
          <w:sz w:val="28"/>
          <w:szCs w:val="28"/>
        </w:rPr>
        <w:t xml:space="preserve">  20</w:t>
      </w:r>
      <w:r w:rsidR="006A2651" w:rsidRPr="00F01DB3">
        <w:rPr>
          <w:sz w:val="28"/>
          <w:szCs w:val="28"/>
        </w:rPr>
        <w:t>1</w:t>
      </w:r>
      <w:r w:rsidR="00EC51AA" w:rsidRPr="00F01DB3">
        <w:rPr>
          <w:sz w:val="28"/>
          <w:szCs w:val="28"/>
        </w:rPr>
        <w:t>7</w:t>
      </w:r>
      <w:r w:rsidR="00943B87" w:rsidRPr="00F01DB3">
        <w:rPr>
          <w:sz w:val="28"/>
          <w:szCs w:val="28"/>
        </w:rPr>
        <w:t xml:space="preserve"> года</w:t>
      </w:r>
      <w:r w:rsidR="001B16C0" w:rsidRPr="00F01DB3">
        <w:rPr>
          <w:sz w:val="28"/>
          <w:szCs w:val="28"/>
        </w:rPr>
        <w:t xml:space="preserve">  </w:t>
      </w:r>
      <w:r w:rsidR="00A522AF" w:rsidRPr="00F01DB3">
        <w:rPr>
          <w:sz w:val="28"/>
          <w:szCs w:val="28"/>
        </w:rPr>
        <w:t xml:space="preserve">  №  </w:t>
      </w:r>
      <w:r w:rsidRPr="00F01DB3">
        <w:rPr>
          <w:sz w:val="28"/>
          <w:szCs w:val="28"/>
        </w:rPr>
        <w:t>44</w:t>
      </w:r>
    </w:p>
    <w:p w:rsidR="00A522AF" w:rsidRPr="00F01DB3" w:rsidRDefault="00A522AF" w:rsidP="008468B8">
      <w:pPr>
        <w:jc w:val="center"/>
      </w:pPr>
    </w:p>
    <w:bookmarkEnd w:id="0"/>
    <w:p w:rsidR="00565588" w:rsidRPr="00F01DB3" w:rsidRDefault="00565588" w:rsidP="008468B8">
      <w:pPr>
        <w:ind w:firstLine="709"/>
        <w:jc w:val="center"/>
        <w:rPr>
          <w:b/>
        </w:rPr>
      </w:pPr>
      <w:r w:rsidRPr="00F01DB3">
        <w:rPr>
          <w:b/>
        </w:rPr>
        <w:t>О принятии в первом чтении</w:t>
      </w:r>
    </w:p>
    <w:p w:rsidR="00565588" w:rsidRPr="00F01DB3" w:rsidRDefault="00565588" w:rsidP="008468B8">
      <w:pPr>
        <w:ind w:firstLine="709"/>
        <w:jc w:val="center"/>
        <w:rPr>
          <w:b/>
        </w:rPr>
      </w:pPr>
      <w:r w:rsidRPr="00F01DB3">
        <w:rPr>
          <w:b/>
        </w:rPr>
        <w:t>проекта новой редакции устава</w:t>
      </w:r>
    </w:p>
    <w:p w:rsidR="00565588" w:rsidRPr="00F01DB3" w:rsidRDefault="00565588" w:rsidP="008468B8">
      <w:pPr>
        <w:ind w:firstLine="709"/>
        <w:jc w:val="center"/>
        <w:rPr>
          <w:b/>
        </w:rPr>
      </w:pPr>
      <w:r w:rsidRPr="00F01DB3">
        <w:rPr>
          <w:b/>
        </w:rPr>
        <w:t>муниципального образования Шумское сельское поселение</w:t>
      </w:r>
    </w:p>
    <w:p w:rsidR="00565588" w:rsidRPr="00F01DB3" w:rsidRDefault="00565588" w:rsidP="008468B8">
      <w:pPr>
        <w:ind w:firstLine="709"/>
        <w:jc w:val="center"/>
        <w:rPr>
          <w:b/>
        </w:rPr>
      </w:pPr>
      <w:r w:rsidRPr="00F01DB3">
        <w:rPr>
          <w:b/>
        </w:rPr>
        <w:t>Кировского муниципального района</w:t>
      </w:r>
    </w:p>
    <w:p w:rsidR="00565588" w:rsidRPr="00F01DB3" w:rsidRDefault="00565588" w:rsidP="008468B8">
      <w:pPr>
        <w:ind w:firstLine="709"/>
        <w:jc w:val="center"/>
        <w:rPr>
          <w:b/>
        </w:rPr>
      </w:pPr>
      <w:r w:rsidRPr="00F01DB3">
        <w:rPr>
          <w:b/>
        </w:rPr>
        <w:t>Ленинградской области</w:t>
      </w:r>
    </w:p>
    <w:p w:rsidR="00565588" w:rsidRPr="00F01DB3" w:rsidRDefault="00565588" w:rsidP="008468B8">
      <w:pPr>
        <w:spacing w:line="276" w:lineRule="auto"/>
        <w:ind w:firstLine="709"/>
        <w:jc w:val="both"/>
      </w:pPr>
    </w:p>
    <w:p w:rsidR="008468B8" w:rsidRPr="00F01DB3" w:rsidRDefault="00565588" w:rsidP="008468B8">
      <w:pPr>
        <w:spacing w:line="360" w:lineRule="auto"/>
        <w:ind w:firstLine="709"/>
        <w:jc w:val="both"/>
        <w:rPr>
          <w:sz w:val="28"/>
          <w:szCs w:val="28"/>
        </w:rPr>
      </w:pPr>
      <w:r w:rsidRPr="00F01DB3">
        <w:rPr>
          <w:sz w:val="28"/>
          <w:szCs w:val="28"/>
        </w:rPr>
        <w:t xml:space="preserve">Руководствуясь статьей 44 Федерального закона от 06.10.2003 года </w:t>
      </w:r>
      <w:r w:rsidR="008468B8" w:rsidRPr="00F01DB3">
        <w:rPr>
          <w:sz w:val="28"/>
          <w:szCs w:val="28"/>
        </w:rPr>
        <w:t xml:space="preserve">              </w:t>
      </w:r>
      <w:r w:rsidRPr="00F01DB3">
        <w:rPr>
          <w:sz w:val="28"/>
          <w:szCs w:val="28"/>
        </w:rPr>
        <w:t>№ 131-ФЗ «Об общих принципах организации местного самоуправления в Российской Федерации», ст.49 устава муниципального образования Шумское сельское поселение Кировского муниципального района Ленинградской области, совет депутатов  решил:</w:t>
      </w:r>
    </w:p>
    <w:p w:rsidR="008468B8" w:rsidRPr="00F01DB3" w:rsidRDefault="008468B8" w:rsidP="008468B8">
      <w:pPr>
        <w:spacing w:line="360" w:lineRule="auto"/>
        <w:ind w:firstLine="709"/>
        <w:jc w:val="both"/>
        <w:rPr>
          <w:sz w:val="28"/>
          <w:szCs w:val="28"/>
        </w:rPr>
      </w:pPr>
      <w:r w:rsidRPr="00F01DB3">
        <w:rPr>
          <w:sz w:val="28"/>
          <w:szCs w:val="28"/>
        </w:rPr>
        <w:t xml:space="preserve">1. Принять в первом чтении проект новой редакции  устава муниципального  образования Шумское  сельское поселение Кировского муниципального района Ленинградской области согласно приложению.         </w:t>
      </w:r>
    </w:p>
    <w:p w:rsidR="00565588" w:rsidRPr="00F01DB3" w:rsidRDefault="008468B8" w:rsidP="008468B8">
      <w:pPr>
        <w:spacing w:line="360" w:lineRule="auto"/>
        <w:jc w:val="both"/>
        <w:rPr>
          <w:sz w:val="28"/>
          <w:szCs w:val="28"/>
        </w:rPr>
      </w:pPr>
      <w:r w:rsidRPr="00F01DB3">
        <w:rPr>
          <w:sz w:val="28"/>
          <w:szCs w:val="28"/>
        </w:rPr>
        <w:t xml:space="preserve">        2. Опубликовать настоящее решение в установленном порядке.</w:t>
      </w:r>
    </w:p>
    <w:p w:rsidR="008468B8" w:rsidRPr="00F01DB3" w:rsidRDefault="008468B8" w:rsidP="008468B8">
      <w:pPr>
        <w:spacing w:line="360" w:lineRule="auto"/>
        <w:ind w:firstLine="709"/>
        <w:jc w:val="both"/>
        <w:rPr>
          <w:sz w:val="28"/>
          <w:szCs w:val="28"/>
        </w:rPr>
      </w:pPr>
    </w:p>
    <w:p w:rsidR="008468B8" w:rsidRPr="00F01DB3" w:rsidRDefault="008468B8" w:rsidP="008468B8">
      <w:pPr>
        <w:spacing w:line="360" w:lineRule="auto"/>
        <w:ind w:firstLine="709"/>
        <w:jc w:val="both"/>
        <w:rPr>
          <w:sz w:val="28"/>
          <w:szCs w:val="28"/>
        </w:rPr>
      </w:pPr>
    </w:p>
    <w:p w:rsidR="008468B8" w:rsidRPr="00F01DB3" w:rsidRDefault="008468B8" w:rsidP="008468B8">
      <w:pPr>
        <w:spacing w:line="360" w:lineRule="auto"/>
        <w:jc w:val="both"/>
        <w:rPr>
          <w:sz w:val="28"/>
          <w:szCs w:val="28"/>
        </w:rPr>
      </w:pPr>
    </w:p>
    <w:p w:rsidR="008468B8" w:rsidRPr="00F01DB3" w:rsidRDefault="008468B8" w:rsidP="008468B8">
      <w:pPr>
        <w:spacing w:line="360" w:lineRule="auto"/>
        <w:ind w:firstLine="709"/>
        <w:jc w:val="both"/>
        <w:rPr>
          <w:sz w:val="28"/>
          <w:szCs w:val="28"/>
        </w:rPr>
      </w:pPr>
    </w:p>
    <w:p w:rsidR="008468B8" w:rsidRPr="00F01DB3" w:rsidRDefault="00EC51AA" w:rsidP="008468B8">
      <w:pPr>
        <w:jc w:val="both"/>
        <w:rPr>
          <w:sz w:val="28"/>
          <w:szCs w:val="28"/>
        </w:rPr>
      </w:pPr>
      <w:r w:rsidRPr="00F01DB3">
        <w:rPr>
          <w:sz w:val="28"/>
          <w:szCs w:val="28"/>
        </w:rPr>
        <w:t xml:space="preserve"> </w:t>
      </w:r>
      <w:r w:rsidR="00FA2503" w:rsidRPr="00F01DB3">
        <w:rPr>
          <w:sz w:val="28"/>
          <w:szCs w:val="28"/>
        </w:rPr>
        <w:t xml:space="preserve">Глава муниципального образования               </w:t>
      </w:r>
      <w:r w:rsidR="00565588" w:rsidRPr="00F01DB3">
        <w:rPr>
          <w:sz w:val="28"/>
          <w:szCs w:val="28"/>
        </w:rPr>
        <w:t xml:space="preserve">              </w:t>
      </w:r>
      <w:r w:rsidR="00FA2503" w:rsidRPr="00F01DB3">
        <w:rPr>
          <w:sz w:val="28"/>
          <w:szCs w:val="28"/>
        </w:rPr>
        <w:t xml:space="preserve">    </w:t>
      </w:r>
      <w:r w:rsidR="00565588" w:rsidRPr="00F01DB3">
        <w:rPr>
          <w:sz w:val="28"/>
          <w:szCs w:val="28"/>
        </w:rPr>
        <w:t xml:space="preserve">       </w:t>
      </w:r>
      <w:r w:rsidRPr="00F01DB3">
        <w:rPr>
          <w:sz w:val="28"/>
          <w:szCs w:val="28"/>
        </w:rPr>
        <w:t>В</w:t>
      </w:r>
      <w:r w:rsidR="00FA2503" w:rsidRPr="00F01DB3">
        <w:rPr>
          <w:sz w:val="28"/>
          <w:szCs w:val="28"/>
        </w:rPr>
        <w:t>.</w:t>
      </w:r>
      <w:r w:rsidRPr="00F01DB3">
        <w:rPr>
          <w:sz w:val="28"/>
          <w:szCs w:val="28"/>
        </w:rPr>
        <w:t>Л.Ульянов</w:t>
      </w:r>
    </w:p>
    <w:p w:rsidR="008468B8" w:rsidRPr="00F01DB3" w:rsidRDefault="008468B8" w:rsidP="008468B8">
      <w:pPr>
        <w:jc w:val="both"/>
        <w:rPr>
          <w:sz w:val="28"/>
          <w:szCs w:val="28"/>
        </w:rPr>
      </w:pPr>
    </w:p>
    <w:p w:rsidR="008468B8" w:rsidRPr="00F01DB3" w:rsidRDefault="008468B8" w:rsidP="008468B8">
      <w:pPr>
        <w:jc w:val="both"/>
        <w:rPr>
          <w:sz w:val="28"/>
          <w:szCs w:val="28"/>
        </w:rPr>
      </w:pPr>
    </w:p>
    <w:p w:rsidR="008468B8" w:rsidRPr="00F01DB3" w:rsidRDefault="008468B8" w:rsidP="008468B8">
      <w:pPr>
        <w:jc w:val="both"/>
        <w:rPr>
          <w:sz w:val="28"/>
          <w:szCs w:val="28"/>
        </w:rPr>
      </w:pPr>
    </w:p>
    <w:p w:rsidR="008468B8" w:rsidRPr="00F01DB3" w:rsidRDefault="008468B8" w:rsidP="008468B8">
      <w:pPr>
        <w:jc w:val="both"/>
        <w:rPr>
          <w:sz w:val="28"/>
          <w:szCs w:val="28"/>
        </w:rPr>
      </w:pPr>
    </w:p>
    <w:p w:rsidR="008468B8" w:rsidRPr="00F01DB3" w:rsidRDefault="008468B8" w:rsidP="008468B8">
      <w:pPr>
        <w:jc w:val="both"/>
        <w:rPr>
          <w:sz w:val="28"/>
          <w:szCs w:val="28"/>
        </w:rPr>
      </w:pPr>
    </w:p>
    <w:p w:rsidR="004C7427" w:rsidRPr="00F01DB3" w:rsidRDefault="00FA2503" w:rsidP="008468B8">
      <w:pPr>
        <w:jc w:val="both"/>
        <w:rPr>
          <w:sz w:val="22"/>
          <w:szCs w:val="28"/>
        </w:rPr>
      </w:pPr>
      <w:r w:rsidRPr="00F01DB3">
        <w:rPr>
          <w:sz w:val="22"/>
          <w:szCs w:val="28"/>
        </w:rPr>
        <w:t>Разослано: в дело</w:t>
      </w:r>
      <w:r w:rsidR="00565588" w:rsidRPr="00F01DB3">
        <w:rPr>
          <w:sz w:val="22"/>
          <w:szCs w:val="28"/>
        </w:rPr>
        <w:t>-2</w:t>
      </w:r>
      <w:r w:rsidRPr="00F01DB3">
        <w:rPr>
          <w:sz w:val="22"/>
          <w:szCs w:val="28"/>
        </w:rPr>
        <w:t>, в прокуратуру, официальный сайт</w:t>
      </w:r>
      <w:r w:rsidR="008468B8" w:rsidRPr="00F01DB3">
        <w:rPr>
          <w:sz w:val="22"/>
          <w:szCs w:val="28"/>
        </w:rPr>
        <w:t>, газета «Вестник»</w:t>
      </w:r>
    </w:p>
    <w:p w:rsidR="00383C0C" w:rsidRPr="00F01DB3" w:rsidRDefault="008468B8" w:rsidP="008468B8">
      <w:pPr>
        <w:pStyle w:val="a8"/>
        <w:jc w:val="right"/>
        <w:rPr>
          <w:b w:val="0"/>
          <w:sz w:val="22"/>
          <w:szCs w:val="22"/>
        </w:rPr>
      </w:pPr>
      <w:r w:rsidRPr="00F01DB3">
        <w:rPr>
          <w:b w:val="0"/>
          <w:sz w:val="22"/>
          <w:szCs w:val="22"/>
        </w:rPr>
        <w:t xml:space="preserve">                               </w:t>
      </w:r>
    </w:p>
    <w:p w:rsidR="00383C0C" w:rsidRPr="00F01DB3" w:rsidRDefault="00383C0C" w:rsidP="008468B8">
      <w:pPr>
        <w:pStyle w:val="a8"/>
        <w:jc w:val="right"/>
        <w:rPr>
          <w:b w:val="0"/>
          <w:sz w:val="22"/>
          <w:szCs w:val="22"/>
        </w:rPr>
      </w:pPr>
    </w:p>
    <w:p w:rsidR="008468B8" w:rsidRPr="00F01DB3" w:rsidRDefault="008468B8" w:rsidP="008468B8">
      <w:pPr>
        <w:pStyle w:val="a8"/>
        <w:jc w:val="right"/>
        <w:rPr>
          <w:b w:val="0"/>
          <w:sz w:val="22"/>
          <w:szCs w:val="22"/>
        </w:rPr>
      </w:pPr>
      <w:r w:rsidRPr="00F01DB3">
        <w:rPr>
          <w:b w:val="0"/>
          <w:sz w:val="22"/>
          <w:szCs w:val="22"/>
        </w:rPr>
        <w:lastRenderedPageBreak/>
        <w:t xml:space="preserve">Приложение к решению Совета Депутатов </w:t>
      </w:r>
    </w:p>
    <w:p w:rsidR="008468B8" w:rsidRPr="00F01DB3" w:rsidRDefault="008468B8" w:rsidP="008468B8">
      <w:pPr>
        <w:pStyle w:val="a8"/>
        <w:jc w:val="right"/>
        <w:rPr>
          <w:b w:val="0"/>
          <w:sz w:val="22"/>
          <w:szCs w:val="22"/>
        </w:rPr>
      </w:pPr>
      <w:r w:rsidRPr="00F01DB3">
        <w:rPr>
          <w:b w:val="0"/>
          <w:sz w:val="22"/>
          <w:szCs w:val="22"/>
        </w:rPr>
        <w:t xml:space="preserve">МО Шумское сельское поселение </w:t>
      </w:r>
    </w:p>
    <w:p w:rsidR="008468B8" w:rsidRPr="00F01DB3" w:rsidRDefault="008468B8" w:rsidP="008468B8">
      <w:pPr>
        <w:pStyle w:val="a8"/>
        <w:jc w:val="right"/>
        <w:rPr>
          <w:b w:val="0"/>
          <w:sz w:val="22"/>
          <w:szCs w:val="22"/>
        </w:rPr>
      </w:pPr>
      <w:r w:rsidRPr="00F01DB3">
        <w:rPr>
          <w:b w:val="0"/>
          <w:sz w:val="22"/>
          <w:szCs w:val="22"/>
        </w:rPr>
        <w:t>№ 44 от 01.12.2017</w:t>
      </w:r>
    </w:p>
    <w:p w:rsidR="008468B8" w:rsidRPr="00F01DB3" w:rsidRDefault="008468B8" w:rsidP="008468B8">
      <w:pPr>
        <w:pStyle w:val="a8"/>
        <w:jc w:val="right"/>
        <w:rPr>
          <w:sz w:val="32"/>
        </w:rPr>
      </w:pPr>
    </w:p>
    <w:p w:rsidR="008468B8" w:rsidRPr="00F01DB3" w:rsidRDefault="008468B8" w:rsidP="008468B8">
      <w:pPr>
        <w:pStyle w:val="a8"/>
        <w:spacing w:line="360" w:lineRule="auto"/>
        <w:jc w:val="both"/>
        <w:rPr>
          <w:sz w:val="32"/>
        </w:rPr>
      </w:pPr>
    </w:p>
    <w:p w:rsidR="008468B8" w:rsidRPr="00F01DB3" w:rsidRDefault="008468B8" w:rsidP="008468B8">
      <w:pPr>
        <w:pStyle w:val="a8"/>
        <w:spacing w:line="360" w:lineRule="auto"/>
        <w:jc w:val="both"/>
        <w:rPr>
          <w:sz w:val="32"/>
        </w:rPr>
      </w:pPr>
    </w:p>
    <w:p w:rsidR="008468B8" w:rsidRPr="00F01DB3" w:rsidRDefault="008468B8" w:rsidP="008468B8">
      <w:pPr>
        <w:pStyle w:val="a8"/>
        <w:spacing w:line="360" w:lineRule="auto"/>
        <w:jc w:val="both"/>
        <w:rPr>
          <w:sz w:val="32"/>
        </w:rPr>
      </w:pPr>
    </w:p>
    <w:p w:rsidR="008468B8" w:rsidRPr="00F01DB3" w:rsidRDefault="008468B8" w:rsidP="008468B8">
      <w:pPr>
        <w:pStyle w:val="a8"/>
        <w:spacing w:line="360" w:lineRule="auto"/>
        <w:jc w:val="both"/>
        <w:rPr>
          <w:sz w:val="32"/>
        </w:rPr>
      </w:pPr>
    </w:p>
    <w:p w:rsidR="008468B8" w:rsidRPr="00F01DB3" w:rsidRDefault="008468B8" w:rsidP="008468B8">
      <w:pPr>
        <w:pStyle w:val="a8"/>
        <w:spacing w:line="360" w:lineRule="auto"/>
        <w:rPr>
          <w:sz w:val="32"/>
        </w:rPr>
      </w:pPr>
    </w:p>
    <w:p w:rsidR="008468B8" w:rsidRPr="00F01DB3" w:rsidRDefault="008468B8" w:rsidP="008468B8">
      <w:pPr>
        <w:pStyle w:val="a8"/>
        <w:spacing w:line="360" w:lineRule="auto"/>
        <w:rPr>
          <w:sz w:val="32"/>
        </w:rPr>
      </w:pPr>
    </w:p>
    <w:p w:rsidR="008468B8" w:rsidRPr="00F01DB3" w:rsidRDefault="008468B8" w:rsidP="008468B8">
      <w:pPr>
        <w:pStyle w:val="a8"/>
        <w:spacing w:line="360" w:lineRule="auto"/>
        <w:rPr>
          <w:sz w:val="32"/>
        </w:rPr>
      </w:pPr>
    </w:p>
    <w:p w:rsidR="008468B8" w:rsidRPr="00F01DB3" w:rsidRDefault="008468B8" w:rsidP="008468B8">
      <w:pPr>
        <w:pStyle w:val="a8"/>
        <w:spacing w:line="360" w:lineRule="auto"/>
        <w:rPr>
          <w:sz w:val="32"/>
        </w:rPr>
      </w:pPr>
    </w:p>
    <w:p w:rsidR="008468B8" w:rsidRPr="00F01DB3" w:rsidRDefault="008468B8" w:rsidP="008468B8">
      <w:pPr>
        <w:pStyle w:val="a8"/>
        <w:spacing w:line="360" w:lineRule="auto"/>
        <w:rPr>
          <w:sz w:val="32"/>
        </w:rPr>
      </w:pPr>
      <w:r w:rsidRPr="00F01DB3">
        <w:rPr>
          <w:sz w:val="32"/>
        </w:rPr>
        <w:t>ПРОЕКТ УСТАВ</w:t>
      </w:r>
    </w:p>
    <w:p w:rsidR="008468B8" w:rsidRPr="00F01DB3" w:rsidRDefault="008468B8" w:rsidP="008468B8">
      <w:pPr>
        <w:pStyle w:val="a8"/>
        <w:spacing w:line="360" w:lineRule="auto"/>
        <w:rPr>
          <w:sz w:val="32"/>
        </w:rPr>
      </w:pPr>
      <w:r w:rsidRPr="00F01DB3">
        <w:rPr>
          <w:sz w:val="32"/>
        </w:rPr>
        <w:t>муниципального образования Шумское сельское поселение</w:t>
      </w:r>
    </w:p>
    <w:p w:rsidR="008468B8" w:rsidRPr="00F01DB3" w:rsidRDefault="008468B8" w:rsidP="008468B8">
      <w:pPr>
        <w:pStyle w:val="a8"/>
        <w:spacing w:line="360" w:lineRule="auto"/>
        <w:rPr>
          <w:sz w:val="32"/>
        </w:rPr>
      </w:pPr>
      <w:r w:rsidRPr="00F01DB3">
        <w:rPr>
          <w:sz w:val="32"/>
        </w:rPr>
        <w:t>Кировского муниципального района</w:t>
      </w:r>
    </w:p>
    <w:p w:rsidR="008468B8" w:rsidRPr="00F01DB3" w:rsidRDefault="008468B8" w:rsidP="008468B8">
      <w:pPr>
        <w:pStyle w:val="a8"/>
        <w:spacing w:line="360" w:lineRule="auto"/>
        <w:rPr>
          <w:sz w:val="32"/>
        </w:rPr>
      </w:pPr>
      <w:r w:rsidRPr="00F01DB3">
        <w:rPr>
          <w:sz w:val="32"/>
        </w:rPr>
        <w:t>Ленинградской области</w:t>
      </w:r>
    </w:p>
    <w:p w:rsidR="008468B8" w:rsidRPr="00F01DB3" w:rsidRDefault="008468B8" w:rsidP="008468B8">
      <w:pPr>
        <w:pStyle w:val="a8"/>
        <w:spacing w:line="360" w:lineRule="auto"/>
        <w:jc w:val="both"/>
      </w:pPr>
    </w:p>
    <w:p w:rsidR="008468B8" w:rsidRPr="00F01DB3" w:rsidRDefault="008468B8" w:rsidP="008468B8">
      <w:pPr>
        <w:pStyle w:val="a8"/>
        <w:spacing w:line="360" w:lineRule="auto"/>
        <w:jc w:val="both"/>
      </w:pPr>
    </w:p>
    <w:p w:rsidR="008468B8" w:rsidRPr="00F01DB3" w:rsidRDefault="008468B8" w:rsidP="008468B8">
      <w:pPr>
        <w:pStyle w:val="a8"/>
        <w:spacing w:line="360" w:lineRule="auto"/>
        <w:jc w:val="both"/>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jc w:val="both"/>
        <w:rPr>
          <w:b w:val="0"/>
        </w:rPr>
      </w:pPr>
    </w:p>
    <w:p w:rsidR="008468B8" w:rsidRPr="00F01DB3" w:rsidRDefault="008468B8" w:rsidP="008468B8">
      <w:pPr>
        <w:pStyle w:val="a8"/>
        <w:spacing w:line="360" w:lineRule="auto"/>
      </w:pPr>
      <w:r w:rsidRPr="00F01DB3">
        <w:rPr>
          <w:b w:val="0"/>
        </w:rPr>
        <w:t>2017</w:t>
      </w:r>
      <w:r w:rsidRPr="00F01DB3">
        <w:t xml:space="preserve"> год</w:t>
      </w:r>
    </w:p>
    <w:p w:rsidR="008468B8" w:rsidRPr="00F01DB3" w:rsidRDefault="008468B8" w:rsidP="008468B8">
      <w:pPr>
        <w:pStyle w:val="aa"/>
        <w:spacing w:after="0"/>
        <w:jc w:val="both"/>
        <w:rPr>
          <w:b/>
        </w:rPr>
      </w:pPr>
    </w:p>
    <w:p w:rsidR="008468B8" w:rsidRPr="00F01DB3" w:rsidRDefault="008468B8" w:rsidP="008468B8">
      <w:pPr>
        <w:pStyle w:val="aa"/>
        <w:spacing w:after="0"/>
        <w:jc w:val="both"/>
        <w:rPr>
          <w:b/>
        </w:rPr>
      </w:pPr>
    </w:p>
    <w:p w:rsidR="008468B8" w:rsidRPr="00F01DB3" w:rsidRDefault="008468B8" w:rsidP="008468B8">
      <w:pPr>
        <w:pStyle w:val="aa"/>
        <w:spacing w:after="0"/>
        <w:ind w:firstLine="708"/>
        <w:jc w:val="both"/>
        <w:rPr>
          <w:spacing w:val="4"/>
        </w:rPr>
      </w:pPr>
    </w:p>
    <w:p w:rsidR="008468B8" w:rsidRPr="00F01DB3" w:rsidRDefault="008468B8" w:rsidP="008468B8">
      <w:pPr>
        <w:pStyle w:val="1"/>
        <w:jc w:val="both"/>
        <w:rPr>
          <w:b w:val="0"/>
        </w:rPr>
      </w:pPr>
      <w:r w:rsidRPr="00F01DB3">
        <w:rPr>
          <w:b w:val="0"/>
          <w:spacing w:val="4"/>
        </w:rPr>
        <w:lastRenderedPageBreak/>
        <w:t>Настоящий Устав в соответствии с Конституцией Российс</w:t>
      </w:r>
      <w:r w:rsidRPr="00F01DB3">
        <w:rPr>
          <w:b w:val="0"/>
        </w:rPr>
        <w:t>кой Федерации, федеральными законами, Уставом</w:t>
      </w:r>
      <w:r w:rsidRPr="00F01DB3">
        <w:rPr>
          <w:b w:val="0"/>
          <w:spacing w:val="5"/>
        </w:rPr>
        <w:t xml:space="preserve"> Ленинградской области </w:t>
      </w:r>
      <w:r w:rsidRPr="00F01DB3">
        <w:rPr>
          <w:b w:val="0"/>
        </w:rPr>
        <w:t>и областными закона</w:t>
      </w:r>
      <w:r w:rsidRPr="00F01DB3">
        <w:rPr>
          <w:b w:val="0"/>
          <w:spacing w:val="5"/>
        </w:rPr>
        <w:t>ми устанавливает порядок организации ме</w:t>
      </w:r>
      <w:r w:rsidRPr="00F01DB3">
        <w:rPr>
          <w:b w:val="0"/>
        </w:rPr>
        <w:t>стного самоуправления на территории Шумского сельского поселения</w:t>
      </w:r>
      <w:r w:rsidRPr="00F01DB3">
        <w:rPr>
          <w:b w:val="0"/>
          <w:spacing w:val="4"/>
        </w:rPr>
        <w:t xml:space="preserve"> (далее – поселение, муниципальное образование). В состав территории поселения входят следующие населённые пункты: </w:t>
      </w:r>
      <w:proofErr w:type="spellStart"/>
      <w:r w:rsidRPr="00F01DB3">
        <w:rPr>
          <w:b w:val="0"/>
        </w:rPr>
        <w:t>д.Бабаново</w:t>
      </w:r>
      <w:proofErr w:type="spellEnd"/>
      <w:r w:rsidRPr="00F01DB3">
        <w:rPr>
          <w:b w:val="0"/>
        </w:rPr>
        <w:t xml:space="preserve">, </w:t>
      </w:r>
      <w:proofErr w:type="spellStart"/>
      <w:r w:rsidRPr="00F01DB3">
        <w:rPr>
          <w:b w:val="0"/>
        </w:rPr>
        <w:t>д.Валдома</w:t>
      </w:r>
      <w:proofErr w:type="spellEnd"/>
      <w:r w:rsidRPr="00F01DB3">
        <w:rPr>
          <w:b w:val="0"/>
        </w:rPr>
        <w:t xml:space="preserve">, </w:t>
      </w:r>
      <w:proofErr w:type="spellStart"/>
      <w:r w:rsidRPr="00F01DB3">
        <w:rPr>
          <w:b w:val="0"/>
        </w:rPr>
        <w:t>д.Войпала</w:t>
      </w:r>
      <w:proofErr w:type="spellEnd"/>
      <w:r w:rsidRPr="00F01DB3">
        <w:rPr>
          <w:b w:val="0"/>
        </w:rPr>
        <w:t xml:space="preserve">, </w:t>
      </w:r>
      <w:proofErr w:type="spellStart"/>
      <w:r w:rsidRPr="00F01DB3">
        <w:rPr>
          <w:b w:val="0"/>
        </w:rPr>
        <w:t>д.Войбокало</w:t>
      </w:r>
      <w:proofErr w:type="spellEnd"/>
      <w:r w:rsidRPr="00F01DB3">
        <w:rPr>
          <w:b w:val="0"/>
        </w:rPr>
        <w:t xml:space="preserve">, </w:t>
      </w:r>
      <w:proofErr w:type="spellStart"/>
      <w:r w:rsidRPr="00F01DB3">
        <w:rPr>
          <w:b w:val="0"/>
        </w:rPr>
        <w:t>д.Гнори</w:t>
      </w:r>
      <w:proofErr w:type="spellEnd"/>
      <w:r w:rsidRPr="00F01DB3">
        <w:rPr>
          <w:b w:val="0"/>
        </w:rPr>
        <w:t xml:space="preserve">, </w:t>
      </w:r>
      <w:proofErr w:type="spellStart"/>
      <w:r w:rsidRPr="00F01DB3">
        <w:rPr>
          <w:b w:val="0"/>
        </w:rPr>
        <w:t>д.Горгала</w:t>
      </w:r>
      <w:proofErr w:type="spellEnd"/>
      <w:r w:rsidRPr="00F01DB3">
        <w:rPr>
          <w:b w:val="0"/>
        </w:rPr>
        <w:t xml:space="preserve">, д.Горка, </w:t>
      </w:r>
      <w:proofErr w:type="spellStart"/>
      <w:r w:rsidRPr="00F01DB3">
        <w:rPr>
          <w:b w:val="0"/>
        </w:rPr>
        <w:t>д.Дусьево</w:t>
      </w:r>
      <w:proofErr w:type="spellEnd"/>
      <w:r w:rsidRPr="00F01DB3">
        <w:rPr>
          <w:b w:val="0"/>
        </w:rPr>
        <w:t xml:space="preserve">, </w:t>
      </w:r>
      <w:proofErr w:type="spellStart"/>
      <w:r w:rsidRPr="00F01DB3">
        <w:rPr>
          <w:b w:val="0"/>
        </w:rPr>
        <w:t>д.Канзы</w:t>
      </w:r>
      <w:proofErr w:type="spellEnd"/>
      <w:r w:rsidRPr="00F01DB3">
        <w:rPr>
          <w:b w:val="0"/>
        </w:rPr>
        <w:t xml:space="preserve">, д. </w:t>
      </w:r>
      <w:proofErr w:type="spellStart"/>
      <w:r w:rsidRPr="00F01DB3">
        <w:rPr>
          <w:b w:val="0"/>
        </w:rPr>
        <w:t>Карпово</w:t>
      </w:r>
      <w:proofErr w:type="spellEnd"/>
      <w:r w:rsidRPr="00F01DB3">
        <w:rPr>
          <w:b w:val="0"/>
        </w:rPr>
        <w:t xml:space="preserve">, </w:t>
      </w:r>
      <w:proofErr w:type="spellStart"/>
      <w:r w:rsidRPr="00F01DB3">
        <w:rPr>
          <w:b w:val="0"/>
        </w:rPr>
        <w:t>д.Койчала</w:t>
      </w:r>
      <w:proofErr w:type="spellEnd"/>
      <w:r w:rsidRPr="00F01DB3">
        <w:rPr>
          <w:b w:val="0"/>
        </w:rPr>
        <w:t xml:space="preserve">, д.Концы, </w:t>
      </w:r>
      <w:proofErr w:type="spellStart"/>
      <w:r w:rsidRPr="00F01DB3">
        <w:rPr>
          <w:b w:val="0"/>
        </w:rPr>
        <w:t>д.Овдакало</w:t>
      </w:r>
      <w:proofErr w:type="spellEnd"/>
      <w:r w:rsidRPr="00F01DB3">
        <w:rPr>
          <w:b w:val="0"/>
        </w:rPr>
        <w:t xml:space="preserve">, </w:t>
      </w:r>
      <w:proofErr w:type="spellStart"/>
      <w:r w:rsidRPr="00F01DB3">
        <w:rPr>
          <w:b w:val="0"/>
        </w:rPr>
        <w:t>д.Падрила</w:t>
      </w:r>
      <w:proofErr w:type="spellEnd"/>
      <w:r w:rsidRPr="00F01DB3">
        <w:rPr>
          <w:b w:val="0"/>
        </w:rPr>
        <w:t xml:space="preserve">, </w:t>
      </w:r>
      <w:proofErr w:type="spellStart"/>
      <w:r w:rsidRPr="00F01DB3">
        <w:rPr>
          <w:b w:val="0"/>
        </w:rPr>
        <w:t>д.Пейчала</w:t>
      </w:r>
      <w:proofErr w:type="spellEnd"/>
      <w:r w:rsidRPr="00F01DB3">
        <w:rPr>
          <w:b w:val="0"/>
        </w:rPr>
        <w:t xml:space="preserve">, </w:t>
      </w:r>
      <w:proofErr w:type="spellStart"/>
      <w:r w:rsidRPr="00F01DB3">
        <w:rPr>
          <w:b w:val="0"/>
        </w:rPr>
        <w:t>д.Пиргора</w:t>
      </w:r>
      <w:proofErr w:type="spellEnd"/>
      <w:r w:rsidRPr="00F01DB3">
        <w:rPr>
          <w:b w:val="0"/>
        </w:rPr>
        <w:t xml:space="preserve">, </w:t>
      </w:r>
      <w:proofErr w:type="spellStart"/>
      <w:r w:rsidRPr="00F01DB3">
        <w:rPr>
          <w:b w:val="0"/>
        </w:rPr>
        <w:t>д.Ратница</w:t>
      </w:r>
      <w:proofErr w:type="spellEnd"/>
      <w:r w:rsidRPr="00F01DB3">
        <w:rPr>
          <w:b w:val="0"/>
        </w:rPr>
        <w:t xml:space="preserve">, д.Речка, </w:t>
      </w:r>
      <w:proofErr w:type="spellStart"/>
      <w:r w:rsidRPr="00F01DB3">
        <w:rPr>
          <w:b w:val="0"/>
        </w:rPr>
        <w:t>д.Рындела</w:t>
      </w:r>
      <w:proofErr w:type="spellEnd"/>
      <w:r w:rsidRPr="00F01DB3">
        <w:rPr>
          <w:b w:val="0"/>
        </w:rPr>
        <w:t xml:space="preserve">, </w:t>
      </w:r>
      <w:proofErr w:type="spellStart"/>
      <w:r w:rsidRPr="00F01DB3">
        <w:rPr>
          <w:b w:val="0"/>
        </w:rPr>
        <w:t>д.Сибола</w:t>
      </w:r>
      <w:proofErr w:type="spellEnd"/>
      <w:r w:rsidRPr="00F01DB3">
        <w:rPr>
          <w:b w:val="0"/>
        </w:rPr>
        <w:t xml:space="preserve">, д.Сопели, д. </w:t>
      </w:r>
      <w:proofErr w:type="spellStart"/>
      <w:r w:rsidRPr="00F01DB3">
        <w:rPr>
          <w:b w:val="0"/>
        </w:rPr>
        <w:t>Теребушка</w:t>
      </w:r>
      <w:proofErr w:type="spellEnd"/>
      <w:r w:rsidRPr="00F01DB3">
        <w:rPr>
          <w:b w:val="0"/>
        </w:rPr>
        <w:t xml:space="preserve">, д. </w:t>
      </w:r>
      <w:proofErr w:type="spellStart"/>
      <w:r w:rsidRPr="00F01DB3">
        <w:rPr>
          <w:b w:val="0"/>
        </w:rPr>
        <w:t>Тобино</w:t>
      </w:r>
      <w:proofErr w:type="spellEnd"/>
      <w:r w:rsidRPr="00F01DB3">
        <w:rPr>
          <w:b w:val="0"/>
        </w:rPr>
        <w:t xml:space="preserve">, д. </w:t>
      </w:r>
      <w:proofErr w:type="spellStart"/>
      <w:r w:rsidRPr="00F01DB3">
        <w:rPr>
          <w:b w:val="0"/>
        </w:rPr>
        <w:t>Феликсово</w:t>
      </w:r>
      <w:proofErr w:type="spellEnd"/>
      <w:r w:rsidRPr="00F01DB3">
        <w:rPr>
          <w:b w:val="0"/>
        </w:rPr>
        <w:t xml:space="preserve">, м. </w:t>
      </w:r>
      <w:proofErr w:type="spellStart"/>
      <w:r w:rsidRPr="00F01DB3">
        <w:rPr>
          <w:b w:val="0"/>
        </w:rPr>
        <w:t>Мендово</w:t>
      </w:r>
      <w:proofErr w:type="spellEnd"/>
      <w:r w:rsidRPr="00F01DB3">
        <w:rPr>
          <w:b w:val="0"/>
        </w:rPr>
        <w:t xml:space="preserve">, п. Концы, </w:t>
      </w:r>
      <w:proofErr w:type="spellStart"/>
      <w:r w:rsidRPr="00F01DB3">
        <w:rPr>
          <w:b w:val="0"/>
        </w:rPr>
        <w:t>п.ст.Войбокало</w:t>
      </w:r>
      <w:proofErr w:type="spellEnd"/>
      <w:r w:rsidRPr="00F01DB3">
        <w:rPr>
          <w:b w:val="0"/>
        </w:rPr>
        <w:t>, п.ст.Новый Быт, с.Шум.</w:t>
      </w:r>
    </w:p>
    <w:p w:rsidR="008468B8" w:rsidRPr="00F01DB3" w:rsidRDefault="008468B8" w:rsidP="008468B8">
      <w:pPr>
        <w:pStyle w:val="1"/>
        <w:jc w:val="both"/>
        <w:rPr>
          <w:b w:val="0"/>
        </w:rPr>
      </w:pPr>
      <w:bookmarkStart w:id="1" w:name="_Toc116440484"/>
      <w:r w:rsidRPr="00F01DB3">
        <w:rPr>
          <w:b w:val="0"/>
        </w:rPr>
        <w:t>Органы местного самоуправления расположены по адресу: с. Шум, д.22 Кировского района Ленинградской области</w:t>
      </w:r>
    </w:p>
    <w:p w:rsidR="008468B8" w:rsidRPr="00F01DB3" w:rsidRDefault="008468B8" w:rsidP="008468B8">
      <w:pPr>
        <w:pStyle w:val="1"/>
        <w:jc w:val="both"/>
        <w:rPr>
          <w:b w:val="0"/>
          <w:sz w:val="28"/>
        </w:rPr>
      </w:pPr>
      <w:r w:rsidRPr="00F01DB3">
        <w:rPr>
          <w:b w:val="0"/>
          <w:sz w:val="28"/>
        </w:rPr>
        <w:t>Глава 1. Общие положения</w:t>
      </w:r>
      <w:bookmarkEnd w:id="1"/>
    </w:p>
    <w:p w:rsidR="008468B8" w:rsidRPr="00F01DB3" w:rsidRDefault="008468B8" w:rsidP="008468B8">
      <w:pPr>
        <w:pStyle w:val="1"/>
        <w:jc w:val="both"/>
        <w:rPr>
          <w:b w:val="0"/>
        </w:rPr>
      </w:pPr>
      <w:bookmarkStart w:id="2" w:name="_Toc116440485"/>
    </w:p>
    <w:p w:rsidR="008468B8" w:rsidRPr="00F01DB3" w:rsidRDefault="008468B8" w:rsidP="008468B8">
      <w:pPr>
        <w:pStyle w:val="1"/>
        <w:jc w:val="both"/>
        <w:rPr>
          <w:b w:val="0"/>
        </w:rPr>
      </w:pPr>
      <w:r w:rsidRPr="00F01DB3">
        <w:rPr>
          <w:b w:val="0"/>
        </w:rPr>
        <w:t xml:space="preserve">Статья 1. Наименование </w:t>
      </w:r>
      <w:bookmarkEnd w:id="2"/>
      <w:r w:rsidRPr="00F01DB3">
        <w:rPr>
          <w:b w:val="0"/>
        </w:rPr>
        <w:t>муниципального образования</w:t>
      </w:r>
    </w:p>
    <w:p w:rsidR="008468B8" w:rsidRPr="00F01DB3" w:rsidRDefault="008468B8" w:rsidP="008468B8">
      <w:pPr>
        <w:pStyle w:val="1"/>
        <w:jc w:val="both"/>
        <w:rPr>
          <w:b w:val="0"/>
          <w:szCs w:val="20"/>
        </w:rPr>
      </w:pPr>
      <w:bookmarkStart w:id="3" w:name="_Toc116440486"/>
    </w:p>
    <w:p w:rsidR="008468B8" w:rsidRPr="00F01DB3" w:rsidRDefault="008468B8" w:rsidP="008468B8">
      <w:pPr>
        <w:pStyle w:val="1"/>
        <w:jc w:val="both"/>
        <w:rPr>
          <w:b w:val="0"/>
        </w:rPr>
      </w:pPr>
      <w:r w:rsidRPr="00F01DB3">
        <w:rPr>
          <w:b w:val="0"/>
          <w:szCs w:val="20"/>
        </w:rPr>
        <w:tab/>
      </w:r>
      <w:r w:rsidRPr="00F01DB3">
        <w:rPr>
          <w:b w:val="0"/>
        </w:rPr>
        <w:t>Официальное наименование муниципального образования - муниципальное образование Шумское сельское поселение Кировского муниципального района Ленинградской области. Сокращенное наименование - МО Шумское сельское поселение.</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Статья 2.  Символика поселения и порядок ее официального использования</w:t>
      </w:r>
      <w:bookmarkEnd w:id="3"/>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Поселение вправе устанавливать официальные символы – герб, флаг, эмблему и иные символы, отражающие исторические культурные, национальные и другие местные традиции и особенности.</w:t>
      </w:r>
    </w:p>
    <w:p w:rsidR="008468B8" w:rsidRPr="00F01DB3" w:rsidRDefault="008468B8" w:rsidP="008468B8">
      <w:pPr>
        <w:pStyle w:val="1"/>
        <w:jc w:val="both"/>
        <w:rPr>
          <w:b w:val="0"/>
          <w:iCs/>
        </w:rPr>
      </w:pPr>
      <w:r w:rsidRPr="00F01DB3">
        <w:rPr>
          <w:b w:val="0"/>
        </w:rPr>
        <w:t xml:space="preserve">Установление официальных символов поселения и порядок их официального использования определяется решением совета депутатов </w:t>
      </w:r>
      <w:bookmarkStart w:id="4" w:name="_Toc116440487"/>
      <w:r w:rsidRPr="00F01DB3">
        <w:rPr>
          <w:b w:val="0"/>
        </w:rPr>
        <w:t>муниципального образования Шумское  сельское поселение Кировского муниципального района Ленинградской области.</w:t>
      </w:r>
    </w:p>
    <w:p w:rsidR="008468B8" w:rsidRPr="00F01DB3" w:rsidRDefault="008468B8" w:rsidP="008468B8">
      <w:pPr>
        <w:pStyle w:val="1"/>
        <w:jc w:val="both"/>
        <w:rPr>
          <w:b w:val="0"/>
          <w:iCs/>
        </w:rPr>
      </w:pPr>
    </w:p>
    <w:p w:rsidR="008468B8" w:rsidRPr="00F01DB3" w:rsidRDefault="008468B8" w:rsidP="008468B8">
      <w:pPr>
        <w:pStyle w:val="1"/>
        <w:jc w:val="both"/>
        <w:rPr>
          <w:b w:val="0"/>
          <w:iCs/>
        </w:rPr>
      </w:pPr>
      <w:r w:rsidRPr="00F01DB3">
        <w:rPr>
          <w:b w:val="0"/>
          <w:iCs/>
        </w:rPr>
        <w:t>Статья 3. Описание границ поселения</w:t>
      </w:r>
    </w:p>
    <w:p w:rsidR="008468B8" w:rsidRPr="00F01DB3" w:rsidRDefault="008468B8" w:rsidP="008468B8">
      <w:pPr>
        <w:pStyle w:val="1"/>
        <w:jc w:val="both"/>
        <w:rPr>
          <w:b w:val="0"/>
          <w:iCs/>
        </w:rPr>
      </w:pPr>
    </w:p>
    <w:p w:rsidR="008468B8" w:rsidRPr="00F01DB3" w:rsidRDefault="008468B8" w:rsidP="008468B8">
      <w:pPr>
        <w:pStyle w:val="1"/>
        <w:jc w:val="both"/>
        <w:rPr>
          <w:b w:val="0"/>
          <w:szCs w:val="28"/>
        </w:rPr>
      </w:pPr>
      <w:r w:rsidRPr="00F01DB3">
        <w:rPr>
          <w:b w:val="0"/>
          <w:szCs w:val="28"/>
        </w:rPr>
        <w:t>1. Границы поселения установлены законом Ленинградской области от 20.11.2004 года № 100-оз «Об установлении границ и наделении соответствующим статусом муниципального образования Кировский муниципальный район Ленинградской области и муниципальных образований в его составе»</w:t>
      </w:r>
    </w:p>
    <w:p w:rsidR="008468B8" w:rsidRPr="00F01DB3" w:rsidRDefault="008468B8" w:rsidP="008468B8">
      <w:pPr>
        <w:pStyle w:val="1"/>
        <w:jc w:val="both"/>
        <w:rPr>
          <w:b w:val="0"/>
          <w:szCs w:val="28"/>
        </w:rPr>
      </w:pPr>
    </w:p>
    <w:p w:rsidR="008468B8" w:rsidRPr="00F01DB3" w:rsidRDefault="008468B8" w:rsidP="008468B8">
      <w:pPr>
        <w:pStyle w:val="1"/>
        <w:jc w:val="both"/>
        <w:rPr>
          <w:b w:val="0"/>
          <w:iCs/>
        </w:rPr>
      </w:pPr>
      <w:r w:rsidRPr="00F01DB3">
        <w:rPr>
          <w:b w:val="0"/>
          <w:iCs/>
        </w:rPr>
        <w:t>Статья 4. Состав земель</w:t>
      </w:r>
    </w:p>
    <w:p w:rsidR="008468B8" w:rsidRPr="00F01DB3" w:rsidRDefault="008468B8" w:rsidP="008468B8">
      <w:pPr>
        <w:pStyle w:val="1"/>
        <w:jc w:val="both"/>
        <w:rPr>
          <w:b w:val="0"/>
          <w:iCs/>
        </w:rPr>
      </w:pPr>
    </w:p>
    <w:p w:rsidR="008468B8" w:rsidRPr="00F01DB3" w:rsidRDefault="008468B8" w:rsidP="008468B8">
      <w:pPr>
        <w:pStyle w:val="1"/>
        <w:jc w:val="both"/>
        <w:rPr>
          <w:b w:val="0"/>
          <w:iCs/>
        </w:rPr>
      </w:pPr>
      <w:r w:rsidRPr="00F01DB3">
        <w:rPr>
          <w:b w:val="0"/>
          <w:iCs/>
        </w:rPr>
        <w:t>В состав земель поселения входят земли независимо от форм собственности и целевого назначения.</w:t>
      </w:r>
    </w:p>
    <w:p w:rsidR="008468B8" w:rsidRPr="00F01DB3" w:rsidRDefault="008468B8" w:rsidP="008468B8">
      <w:pPr>
        <w:pStyle w:val="1"/>
        <w:jc w:val="both"/>
        <w:rPr>
          <w:b w:val="0"/>
          <w:iCs/>
        </w:rPr>
      </w:pPr>
    </w:p>
    <w:p w:rsidR="008468B8" w:rsidRPr="00F01DB3" w:rsidRDefault="008468B8" w:rsidP="008468B8">
      <w:pPr>
        <w:pStyle w:val="1"/>
        <w:jc w:val="both"/>
        <w:rPr>
          <w:b w:val="0"/>
        </w:rPr>
      </w:pPr>
    </w:p>
    <w:p w:rsidR="008468B8" w:rsidRPr="00F01DB3" w:rsidRDefault="008468B8" w:rsidP="008468B8">
      <w:pPr>
        <w:pStyle w:val="1"/>
        <w:jc w:val="both"/>
        <w:rPr>
          <w:b w:val="0"/>
        </w:rPr>
      </w:pPr>
    </w:p>
    <w:p w:rsidR="008468B8" w:rsidRPr="00F01DB3" w:rsidRDefault="008468B8" w:rsidP="008468B8">
      <w:pPr>
        <w:pStyle w:val="1"/>
        <w:jc w:val="both"/>
        <w:rPr>
          <w:b w:val="0"/>
        </w:rPr>
      </w:pPr>
    </w:p>
    <w:p w:rsidR="008468B8" w:rsidRPr="00F01DB3" w:rsidRDefault="008468B8" w:rsidP="008468B8">
      <w:pPr>
        <w:pStyle w:val="1"/>
        <w:jc w:val="both"/>
        <w:rPr>
          <w:b w:val="0"/>
        </w:rPr>
      </w:pPr>
    </w:p>
    <w:p w:rsidR="008468B8" w:rsidRPr="00F01DB3" w:rsidRDefault="008468B8" w:rsidP="008468B8">
      <w:pPr>
        <w:pStyle w:val="1"/>
        <w:jc w:val="both"/>
        <w:rPr>
          <w:b w:val="0"/>
        </w:rPr>
      </w:pPr>
    </w:p>
    <w:p w:rsidR="008468B8" w:rsidRPr="00F01DB3" w:rsidRDefault="008468B8" w:rsidP="008468B8">
      <w:pPr>
        <w:pStyle w:val="1"/>
        <w:jc w:val="both"/>
        <w:rPr>
          <w:b w:val="0"/>
        </w:rPr>
      </w:pPr>
    </w:p>
    <w:p w:rsidR="008468B8" w:rsidRPr="00F01DB3" w:rsidRDefault="008468B8" w:rsidP="008468B8">
      <w:pPr>
        <w:pStyle w:val="1"/>
        <w:jc w:val="both"/>
        <w:rPr>
          <w:b w:val="0"/>
          <w:iCs/>
        </w:rPr>
      </w:pPr>
      <w:r w:rsidRPr="00F01DB3">
        <w:rPr>
          <w:b w:val="0"/>
          <w:iCs/>
        </w:rPr>
        <w:t>Статья 5. Вопросы местного значения поселения</w:t>
      </w:r>
      <w:bookmarkEnd w:id="4"/>
    </w:p>
    <w:p w:rsidR="008468B8" w:rsidRPr="00F01DB3" w:rsidRDefault="008468B8" w:rsidP="008468B8">
      <w:pPr>
        <w:pStyle w:val="1"/>
        <w:jc w:val="both"/>
        <w:rPr>
          <w:b w:val="0"/>
        </w:rPr>
      </w:pPr>
    </w:p>
    <w:p w:rsidR="008468B8" w:rsidRPr="00F01DB3" w:rsidRDefault="008468B8" w:rsidP="008468B8">
      <w:pPr>
        <w:pStyle w:val="1"/>
        <w:jc w:val="both"/>
        <w:rPr>
          <w:rFonts w:eastAsia="Calibri"/>
          <w:b w:val="0"/>
        </w:rPr>
      </w:pPr>
      <w:r w:rsidRPr="00F01DB3">
        <w:rPr>
          <w:rFonts w:eastAsia="Calibri"/>
          <w:b w:val="0"/>
        </w:rPr>
        <w:t>К вопросам местного значения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по тексту – Федеральный закон № 131-ФЗ) относятся:</w:t>
      </w:r>
    </w:p>
    <w:p w:rsidR="008468B8" w:rsidRPr="00F01DB3" w:rsidRDefault="008468B8" w:rsidP="008468B8">
      <w:pPr>
        <w:pStyle w:val="1"/>
        <w:jc w:val="both"/>
        <w:rPr>
          <w:rFonts w:eastAsia="Calibri"/>
          <w:b w:val="0"/>
        </w:rPr>
      </w:pPr>
      <w:r w:rsidRPr="00F01DB3">
        <w:rPr>
          <w:rFonts w:eastAsia="Calibri"/>
          <w:b w:val="0"/>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468B8" w:rsidRPr="00F01DB3" w:rsidRDefault="008468B8" w:rsidP="008468B8">
      <w:pPr>
        <w:pStyle w:val="1"/>
        <w:jc w:val="both"/>
        <w:rPr>
          <w:rFonts w:eastAsia="Calibri"/>
          <w:b w:val="0"/>
        </w:rPr>
      </w:pPr>
      <w:r w:rsidRPr="00F01DB3">
        <w:rPr>
          <w:rFonts w:eastAsia="Calibri"/>
          <w:b w:val="0"/>
        </w:rPr>
        <w:t>2) установление, изменение и отмена местных налогов и сборов поселения;</w:t>
      </w:r>
    </w:p>
    <w:p w:rsidR="008468B8" w:rsidRPr="00F01DB3" w:rsidRDefault="008468B8" w:rsidP="008468B8">
      <w:pPr>
        <w:pStyle w:val="1"/>
        <w:jc w:val="both"/>
        <w:rPr>
          <w:rFonts w:eastAsia="Calibri"/>
          <w:b w:val="0"/>
        </w:rPr>
      </w:pPr>
      <w:r w:rsidRPr="00F01DB3">
        <w:rPr>
          <w:rFonts w:eastAsia="Calibri"/>
          <w:b w:val="0"/>
        </w:rPr>
        <w:t>3) владение, пользование и распоряжение имуществом, находящимся в муниципальной собственности поселения;</w:t>
      </w:r>
    </w:p>
    <w:p w:rsidR="008468B8" w:rsidRPr="00F01DB3" w:rsidRDefault="008468B8" w:rsidP="008468B8">
      <w:pPr>
        <w:pStyle w:val="1"/>
        <w:jc w:val="both"/>
        <w:rPr>
          <w:rFonts w:eastAsia="Calibri"/>
          <w:b w:val="0"/>
        </w:rPr>
      </w:pPr>
      <w:r w:rsidRPr="00F01DB3">
        <w:rPr>
          <w:rFonts w:eastAsia="Calibri"/>
          <w:b w:val="0"/>
        </w:rPr>
        <w:t>4) обеспечение первичных мер пожарной безопасности в границах населенных пунктов поселения;</w:t>
      </w:r>
    </w:p>
    <w:p w:rsidR="008468B8" w:rsidRPr="00F01DB3" w:rsidRDefault="008468B8" w:rsidP="008468B8">
      <w:pPr>
        <w:pStyle w:val="1"/>
        <w:jc w:val="both"/>
        <w:rPr>
          <w:rFonts w:eastAsia="Calibri"/>
          <w:b w:val="0"/>
        </w:rPr>
      </w:pPr>
      <w:r w:rsidRPr="00F01DB3">
        <w:rPr>
          <w:rFonts w:eastAsia="Calibri"/>
          <w:b w:val="0"/>
        </w:rPr>
        <w:t>5) создание условий для обеспечения жителей поселения услугами связи, общественного питания, торговли и бытового обслуживания;</w:t>
      </w:r>
    </w:p>
    <w:p w:rsidR="008468B8" w:rsidRPr="00F01DB3" w:rsidRDefault="008468B8" w:rsidP="008468B8">
      <w:pPr>
        <w:pStyle w:val="1"/>
        <w:jc w:val="both"/>
        <w:rPr>
          <w:rFonts w:eastAsia="Calibri"/>
          <w:b w:val="0"/>
        </w:rPr>
      </w:pPr>
      <w:r w:rsidRPr="00F01DB3">
        <w:rPr>
          <w:rFonts w:eastAsia="Calibri"/>
          <w:b w:val="0"/>
        </w:rPr>
        <w:t>6) создание условий для организации досуга и обеспечения жителей поселения услугами организаций культуры;</w:t>
      </w:r>
    </w:p>
    <w:p w:rsidR="008468B8" w:rsidRPr="00F01DB3" w:rsidRDefault="008468B8" w:rsidP="008468B8">
      <w:pPr>
        <w:pStyle w:val="1"/>
        <w:jc w:val="both"/>
        <w:rPr>
          <w:rFonts w:eastAsia="Calibri"/>
          <w:b w:val="0"/>
        </w:rPr>
      </w:pPr>
      <w:r w:rsidRPr="00F01DB3">
        <w:rPr>
          <w:rFonts w:eastAsia="Calibri"/>
          <w:b w:val="0"/>
        </w:rPr>
        <w:t xml:space="preserve">7) </w:t>
      </w:r>
      <w:r w:rsidRPr="00F01DB3">
        <w:rPr>
          <w:b w:val="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01DB3">
        <w:rPr>
          <w:rFonts w:eastAsia="Calibri"/>
          <w:b w:val="0"/>
        </w:rPr>
        <w:t>;</w:t>
      </w:r>
    </w:p>
    <w:p w:rsidR="008468B8" w:rsidRPr="00F01DB3" w:rsidRDefault="008468B8" w:rsidP="008468B8">
      <w:pPr>
        <w:pStyle w:val="1"/>
        <w:jc w:val="both"/>
        <w:rPr>
          <w:rFonts w:eastAsia="Calibri"/>
          <w:b w:val="0"/>
        </w:rPr>
      </w:pPr>
      <w:r w:rsidRPr="00F01DB3">
        <w:rPr>
          <w:rFonts w:eastAsia="Calibri"/>
          <w:b w:val="0"/>
        </w:rPr>
        <w:t>8) формирование архивных фондов поселения;</w:t>
      </w:r>
    </w:p>
    <w:p w:rsidR="008468B8" w:rsidRPr="00F01DB3" w:rsidRDefault="008468B8" w:rsidP="008468B8">
      <w:pPr>
        <w:pStyle w:val="1"/>
        <w:jc w:val="both"/>
        <w:rPr>
          <w:rFonts w:eastAsia="Calibri"/>
          <w:b w:val="0"/>
        </w:rPr>
      </w:pPr>
      <w:r w:rsidRPr="00F01DB3">
        <w:rPr>
          <w:rFonts w:eastAsia="Calibri"/>
          <w:b w:val="0"/>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68B8" w:rsidRPr="00F01DB3" w:rsidRDefault="008468B8" w:rsidP="008468B8">
      <w:pPr>
        <w:pStyle w:val="1"/>
        <w:jc w:val="both"/>
        <w:rPr>
          <w:rFonts w:eastAsia="Calibri"/>
          <w:b w:val="0"/>
        </w:rPr>
      </w:pPr>
      <w:r w:rsidRPr="00F01DB3">
        <w:rPr>
          <w:rFonts w:eastAsia="Calibri"/>
          <w:b w:val="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68B8" w:rsidRPr="00F01DB3" w:rsidRDefault="008468B8" w:rsidP="008468B8">
      <w:pPr>
        <w:pStyle w:val="1"/>
        <w:jc w:val="both"/>
        <w:rPr>
          <w:rFonts w:eastAsia="Calibri"/>
          <w:b w:val="0"/>
        </w:rPr>
      </w:pPr>
      <w:r w:rsidRPr="00F01DB3">
        <w:rPr>
          <w:rFonts w:eastAsia="Calibri"/>
          <w:b w:val="0"/>
        </w:rPr>
        <w:t>11) содействие в развитии сельскохозяйственного производства, создание условий для развития малого и среднего предпринимательства;</w:t>
      </w:r>
    </w:p>
    <w:p w:rsidR="008468B8" w:rsidRPr="00F01DB3" w:rsidRDefault="008468B8" w:rsidP="008468B8">
      <w:pPr>
        <w:pStyle w:val="1"/>
        <w:jc w:val="both"/>
        <w:rPr>
          <w:rFonts w:eastAsia="Calibri"/>
          <w:b w:val="0"/>
        </w:rPr>
      </w:pPr>
      <w:r w:rsidRPr="00F01DB3">
        <w:rPr>
          <w:rFonts w:eastAsia="Calibri"/>
          <w:b w:val="0"/>
        </w:rPr>
        <w:t>12) организация и осуществление мероприятий по работе с детьми и молодежью в поселении;</w:t>
      </w:r>
    </w:p>
    <w:p w:rsidR="008468B8" w:rsidRPr="00F01DB3" w:rsidRDefault="008468B8" w:rsidP="008468B8">
      <w:pPr>
        <w:pStyle w:val="1"/>
        <w:jc w:val="both"/>
        <w:rPr>
          <w:rFonts w:eastAsia="Calibri"/>
          <w:b w:val="0"/>
        </w:rPr>
      </w:pPr>
      <w:r w:rsidRPr="00F01DB3">
        <w:rPr>
          <w:rFonts w:eastAsia="Calibri"/>
          <w:b w:val="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68B8" w:rsidRPr="00F01DB3" w:rsidRDefault="008468B8" w:rsidP="008468B8">
      <w:pPr>
        <w:pStyle w:val="1"/>
        <w:jc w:val="both"/>
        <w:rPr>
          <w:rFonts w:eastAsia="Calibri"/>
          <w:b w:val="0"/>
        </w:rPr>
      </w:pPr>
      <w:r w:rsidRPr="00F01DB3">
        <w:rPr>
          <w:rFonts w:eastAsia="Calibri"/>
          <w:b w:val="0"/>
        </w:rPr>
        <w:t>К вопросам местного значения поселения в соответствии с областным законом Ленинградской области от 10.07.2014 № 48-оз «Об отдельных вопросах местного значения сельских поселений Ленинградской области» относятся:</w:t>
      </w:r>
    </w:p>
    <w:p w:rsidR="008468B8" w:rsidRPr="00F01DB3" w:rsidRDefault="008468B8" w:rsidP="008468B8">
      <w:pPr>
        <w:pStyle w:val="1"/>
        <w:jc w:val="both"/>
        <w:rPr>
          <w:rFonts w:eastAsia="Calibri"/>
          <w:b w:val="0"/>
        </w:rPr>
      </w:pPr>
      <w:r w:rsidRPr="00F01DB3">
        <w:rPr>
          <w:rFonts w:eastAsia="Calibri"/>
          <w:b w:val="0"/>
        </w:rPr>
        <w:t xml:space="preserve">1) организация в границах поселения </w:t>
      </w:r>
      <w:proofErr w:type="spellStart"/>
      <w:r w:rsidRPr="00F01DB3">
        <w:rPr>
          <w:rFonts w:eastAsia="Calibri"/>
          <w:b w:val="0"/>
        </w:rPr>
        <w:t>электро</w:t>
      </w:r>
      <w:proofErr w:type="spellEnd"/>
      <w:r w:rsidRPr="00F01DB3">
        <w:rPr>
          <w:rFonts w:eastAsia="Calibri"/>
          <w:b w:val="0"/>
        </w:rPr>
        <w:t xml:space="preserve">-, тепло-, </w:t>
      </w:r>
      <w:proofErr w:type="spellStart"/>
      <w:r w:rsidRPr="00F01DB3">
        <w:rPr>
          <w:rFonts w:eastAsia="Calibri"/>
          <w:b w:val="0"/>
        </w:rPr>
        <w:t>газо</w:t>
      </w:r>
      <w:proofErr w:type="spellEnd"/>
      <w:r w:rsidRPr="00F01DB3">
        <w:rPr>
          <w:rFonts w:eastAsia="Calibri"/>
          <w:b w:val="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68B8" w:rsidRPr="00F01DB3" w:rsidRDefault="008468B8" w:rsidP="008468B8">
      <w:pPr>
        <w:pStyle w:val="1"/>
        <w:jc w:val="both"/>
        <w:rPr>
          <w:rFonts w:eastAsia="Calibri"/>
          <w:b w:val="0"/>
        </w:rPr>
      </w:pPr>
      <w:r w:rsidRPr="00F01DB3">
        <w:rPr>
          <w:rFonts w:eastAsia="Calibri"/>
          <w:b w:val="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68B8" w:rsidRPr="00F01DB3" w:rsidRDefault="008468B8" w:rsidP="008468B8">
      <w:pPr>
        <w:pStyle w:val="1"/>
        <w:jc w:val="both"/>
        <w:rPr>
          <w:rFonts w:eastAsia="Calibri"/>
          <w:b w:val="0"/>
        </w:rPr>
      </w:pPr>
      <w:r w:rsidRPr="00F01DB3">
        <w:rPr>
          <w:rFonts w:eastAsia="Calibri"/>
          <w:b w:val="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F01DB3">
        <w:rPr>
          <w:rFonts w:eastAsia="Calibri"/>
          <w:b w:val="0"/>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68B8" w:rsidRPr="00F01DB3" w:rsidRDefault="008468B8" w:rsidP="008468B8">
      <w:pPr>
        <w:pStyle w:val="1"/>
        <w:jc w:val="both"/>
        <w:rPr>
          <w:rFonts w:eastAsia="Calibri"/>
          <w:b w:val="0"/>
        </w:rPr>
      </w:pPr>
      <w:r w:rsidRPr="00F01DB3">
        <w:rPr>
          <w:rFonts w:eastAsia="Calibri"/>
          <w:b w:val="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468B8" w:rsidRPr="00F01DB3" w:rsidRDefault="008468B8" w:rsidP="008468B8">
      <w:pPr>
        <w:pStyle w:val="1"/>
        <w:jc w:val="both"/>
        <w:rPr>
          <w:rFonts w:eastAsia="Calibri"/>
          <w:b w:val="0"/>
        </w:rPr>
      </w:pPr>
      <w:r w:rsidRPr="00F01DB3">
        <w:rPr>
          <w:rFonts w:eastAsia="Calibri"/>
          <w:b w:val="0"/>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468B8" w:rsidRPr="00F01DB3" w:rsidRDefault="008468B8" w:rsidP="008468B8">
      <w:pPr>
        <w:pStyle w:val="1"/>
        <w:jc w:val="both"/>
        <w:rPr>
          <w:rFonts w:eastAsia="Calibri"/>
          <w:b w:val="0"/>
        </w:rPr>
      </w:pPr>
      <w:r w:rsidRPr="00F01DB3">
        <w:rPr>
          <w:rFonts w:eastAsia="Calibri"/>
          <w:b w:val="0"/>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68B8" w:rsidRPr="00F01DB3" w:rsidRDefault="008468B8" w:rsidP="008468B8">
      <w:pPr>
        <w:pStyle w:val="1"/>
        <w:jc w:val="both"/>
        <w:rPr>
          <w:rFonts w:eastAsia="Calibri"/>
          <w:b w:val="0"/>
        </w:rPr>
      </w:pPr>
      <w:r w:rsidRPr="00F01DB3">
        <w:rPr>
          <w:rFonts w:eastAsia="Calibri"/>
          <w:b w:val="0"/>
        </w:rPr>
        <w:t>7) участие в предупреждении и ликвидации последствий чрезвычайных ситуаций в границах поселения;</w:t>
      </w:r>
    </w:p>
    <w:p w:rsidR="008468B8" w:rsidRPr="00F01DB3" w:rsidRDefault="008468B8" w:rsidP="008468B8">
      <w:pPr>
        <w:pStyle w:val="1"/>
        <w:jc w:val="both"/>
        <w:rPr>
          <w:rFonts w:eastAsia="Calibri"/>
          <w:b w:val="0"/>
        </w:rPr>
      </w:pPr>
      <w:r w:rsidRPr="00F01DB3">
        <w:rPr>
          <w:rFonts w:eastAsia="Calibri"/>
          <w:b w:val="0"/>
        </w:rPr>
        <w:t>8) организация библиотечного обслуживания населения, комплектование и обеспечение сохранности библиотечных фондов библиотек поселения;</w:t>
      </w:r>
    </w:p>
    <w:p w:rsidR="008468B8" w:rsidRPr="00F01DB3" w:rsidRDefault="008468B8" w:rsidP="008468B8">
      <w:pPr>
        <w:pStyle w:val="1"/>
        <w:jc w:val="both"/>
        <w:rPr>
          <w:rFonts w:eastAsia="Calibri"/>
          <w:b w:val="0"/>
        </w:rPr>
      </w:pPr>
      <w:r w:rsidRPr="00F01DB3">
        <w:rPr>
          <w:rFonts w:eastAsia="Calibri"/>
          <w:b w:val="0"/>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68B8" w:rsidRPr="00F01DB3" w:rsidRDefault="008468B8" w:rsidP="008468B8">
      <w:pPr>
        <w:pStyle w:val="1"/>
        <w:jc w:val="both"/>
        <w:rPr>
          <w:rFonts w:eastAsia="Calibri"/>
          <w:b w:val="0"/>
        </w:rPr>
      </w:pPr>
      <w:r w:rsidRPr="00F01DB3">
        <w:rPr>
          <w:rFonts w:eastAsia="Calibri"/>
          <w:b w:val="0"/>
        </w:rPr>
        <w:t>10)создание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68B8" w:rsidRPr="00F01DB3" w:rsidRDefault="008468B8" w:rsidP="008468B8">
      <w:pPr>
        <w:pStyle w:val="1"/>
        <w:jc w:val="both"/>
        <w:rPr>
          <w:rFonts w:eastAsia="Calibri"/>
          <w:b w:val="0"/>
        </w:rPr>
      </w:pPr>
      <w:r w:rsidRPr="00F01DB3">
        <w:rPr>
          <w:rFonts w:eastAsia="Calibri"/>
          <w:b w:val="0"/>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68B8" w:rsidRPr="00F01DB3" w:rsidRDefault="008468B8" w:rsidP="008468B8">
      <w:pPr>
        <w:pStyle w:val="1"/>
        <w:jc w:val="both"/>
        <w:rPr>
          <w:rFonts w:eastAsia="Calibri"/>
          <w:b w:val="0"/>
        </w:rPr>
      </w:pPr>
      <w:r w:rsidRPr="00F01DB3">
        <w:rPr>
          <w:rFonts w:eastAsia="Calibri"/>
          <w:b w:val="0"/>
        </w:rPr>
        <w:t xml:space="preserve">12) </w:t>
      </w:r>
      <w:r w:rsidRPr="00F01DB3">
        <w:rPr>
          <w:b w:val="0"/>
        </w:rPr>
        <w:t>участие в организации деятельности по сбору (в том числе раздельному сбору) и транспортированию твердых коммунальных отходов</w:t>
      </w:r>
      <w:r w:rsidRPr="00F01DB3">
        <w:rPr>
          <w:rFonts w:eastAsia="Calibri"/>
          <w:b w:val="0"/>
        </w:rPr>
        <w:t>;</w:t>
      </w:r>
    </w:p>
    <w:p w:rsidR="008468B8" w:rsidRPr="00F01DB3" w:rsidRDefault="008468B8" w:rsidP="008468B8">
      <w:pPr>
        <w:pStyle w:val="1"/>
        <w:jc w:val="both"/>
        <w:rPr>
          <w:rFonts w:eastAsia="Calibri"/>
          <w:b w:val="0"/>
        </w:rPr>
      </w:pPr>
      <w:r w:rsidRPr="00F01DB3">
        <w:rPr>
          <w:rFonts w:eastAsia="Calibri"/>
          <w:b w:val="0"/>
        </w:rPr>
        <w:t xml:space="preserve">13) организация </w:t>
      </w:r>
      <w:r w:rsidRPr="00F01DB3">
        <w:rPr>
          <w:b w:val="0"/>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468B8" w:rsidRPr="00F01DB3" w:rsidRDefault="008468B8" w:rsidP="008468B8">
      <w:pPr>
        <w:pStyle w:val="1"/>
        <w:jc w:val="both"/>
        <w:rPr>
          <w:rFonts w:eastAsia="Calibri"/>
          <w:b w:val="0"/>
        </w:rPr>
      </w:pPr>
      <w:r w:rsidRPr="00F01DB3">
        <w:rPr>
          <w:rFonts w:eastAsia="Calibri"/>
          <w:b w:val="0"/>
        </w:rPr>
        <w:t>14)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468B8" w:rsidRPr="00F01DB3" w:rsidRDefault="008468B8" w:rsidP="008468B8">
      <w:pPr>
        <w:pStyle w:val="1"/>
        <w:jc w:val="both"/>
        <w:rPr>
          <w:rFonts w:eastAsia="Calibri"/>
          <w:b w:val="0"/>
        </w:rPr>
      </w:pPr>
      <w:r w:rsidRPr="00F01DB3">
        <w:rPr>
          <w:rFonts w:eastAsia="Calibri"/>
          <w:b w:val="0"/>
        </w:rPr>
        <w:t>15) организация ритуальных услуг и содержание мест захоронения;</w:t>
      </w:r>
    </w:p>
    <w:p w:rsidR="008468B8" w:rsidRPr="00F01DB3" w:rsidRDefault="008468B8" w:rsidP="008468B8">
      <w:pPr>
        <w:pStyle w:val="1"/>
        <w:jc w:val="both"/>
        <w:rPr>
          <w:rFonts w:eastAsia="Calibri"/>
          <w:b w:val="0"/>
        </w:rPr>
      </w:pPr>
      <w:r w:rsidRPr="00F01DB3">
        <w:rPr>
          <w:rFonts w:eastAsia="Calibri"/>
          <w:b w:val="0"/>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468B8" w:rsidRPr="00F01DB3" w:rsidRDefault="008468B8" w:rsidP="008468B8">
      <w:pPr>
        <w:pStyle w:val="1"/>
        <w:jc w:val="both"/>
        <w:rPr>
          <w:rFonts w:eastAsia="Calibri"/>
          <w:b w:val="0"/>
        </w:rPr>
      </w:pPr>
      <w:r w:rsidRPr="00F01DB3">
        <w:rPr>
          <w:rFonts w:eastAsia="Calibri"/>
          <w:b w:val="0"/>
        </w:rPr>
        <w:t>17) осуществление мероприятий по обеспечению безопасности людей на водных объектах, охране их жизни и здоровья;</w:t>
      </w:r>
    </w:p>
    <w:p w:rsidR="008468B8" w:rsidRPr="00F01DB3" w:rsidRDefault="008468B8" w:rsidP="008468B8">
      <w:pPr>
        <w:pStyle w:val="1"/>
        <w:jc w:val="both"/>
        <w:rPr>
          <w:rFonts w:eastAsia="Calibri"/>
          <w:b w:val="0"/>
        </w:rPr>
      </w:pPr>
      <w:r w:rsidRPr="00F01DB3">
        <w:rPr>
          <w:rFonts w:eastAsia="Calibri"/>
          <w:b w:val="0"/>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68B8" w:rsidRPr="00F01DB3" w:rsidRDefault="008468B8" w:rsidP="008468B8">
      <w:pPr>
        <w:pStyle w:val="1"/>
        <w:jc w:val="both"/>
        <w:rPr>
          <w:rFonts w:eastAsia="Calibri"/>
          <w:b w:val="0"/>
        </w:rPr>
      </w:pPr>
      <w:r w:rsidRPr="00F01DB3">
        <w:rPr>
          <w:rFonts w:eastAsia="Calibri"/>
          <w:b w:val="0"/>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68B8" w:rsidRPr="00F01DB3" w:rsidRDefault="008468B8" w:rsidP="008468B8">
      <w:pPr>
        <w:pStyle w:val="1"/>
        <w:jc w:val="both"/>
        <w:rPr>
          <w:rFonts w:eastAsia="Calibri"/>
          <w:b w:val="0"/>
        </w:rPr>
      </w:pPr>
      <w:r w:rsidRPr="00F01DB3">
        <w:rPr>
          <w:rFonts w:eastAsia="Calibri"/>
          <w:b w:val="0"/>
        </w:rPr>
        <w:t>20) осуществление муниципального лесного контроля;</w:t>
      </w:r>
    </w:p>
    <w:p w:rsidR="008468B8" w:rsidRPr="00F01DB3" w:rsidRDefault="008468B8" w:rsidP="008468B8">
      <w:pPr>
        <w:pStyle w:val="1"/>
        <w:jc w:val="both"/>
        <w:rPr>
          <w:rFonts w:eastAsia="Calibri"/>
          <w:b w:val="0"/>
        </w:rPr>
      </w:pPr>
      <w:r w:rsidRPr="00F01DB3">
        <w:rPr>
          <w:rFonts w:eastAsia="Calibri"/>
          <w:b w:val="0"/>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68B8" w:rsidRPr="00F01DB3" w:rsidRDefault="008468B8" w:rsidP="008468B8">
      <w:pPr>
        <w:pStyle w:val="1"/>
        <w:jc w:val="both"/>
        <w:rPr>
          <w:rFonts w:eastAsia="Calibri"/>
          <w:b w:val="0"/>
        </w:rPr>
      </w:pPr>
      <w:r w:rsidRPr="00F01DB3">
        <w:rPr>
          <w:rFonts w:eastAsia="Calibri"/>
          <w:b w:val="0"/>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68B8" w:rsidRPr="00F01DB3" w:rsidRDefault="008468B8" w:rsidP="008468B8">
      <w:pPr>
        <w:pStyle w:val="1"/>
        <w:jc w:val="both"/>
        <w:rPr>
          <w:rFonts w:eastAsia="Calibri"/>
          <w:b w:val="0"/>
        </w:rPr>
      </w:pPr>
      <w:r w:rsidRPr="00F01DB3">
        <w:rPr>
          <w:rFonts w:eastAsia="Calibri"/>
          <w:b w:val="0"/>
        </w:rPr>
        <w:lastRenderedPageBreak/>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468B8" w:rsidRPr="00F01DB3" w:rsidRDefault="008468B8" w:rsidP="008468B8">
      <w:pPr>
        <w:pStyle w:val="1"/>
        <w:jc w:val="both"/>
        <w:rPr>
          <w:rFonts w:eastAsia="Calibri"/>
          <w:b w:val="0"/>
        </w:rPr>
      </w:pPr>
      <w:r w:rsidRPr="00F01DB3">
        <w:rPr>
          <w:rFonts w:eastAsia="Calibri"/>
          <w:b w:val="0"/>
        </w:rP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68B8" w:rsidRPr="00F01DB3" w:rsidRDefault="008468B8" w:rsidP="008468B8">
      <w:pPr>
        <w:pStyle w:val="1"/>
        <w:jc w:val="both"/>
        <w:rPr>
          <w:rFonts w:eastAsia="Calibri"/>
          <w:b w:val="0"/>
        </w:rPr>
      </w:pPr>
      <w:r w:rsidRPr="00F01DB3">
        <w:rPr>
          <w:rFonts w:eastAsia="Calibri"/>
          <w:b w:val="0"/>
        </w:rPr>
        <w:t>25) осуществление мер по противодействию коррупции в границах поселения;</w:t>
      </w:r>
    </w:p>
    <w:p w:rsidR="008468B8" w:rsidRPr="00F01DB3" w:rsidRDefault="008468B8" w:rsidP="008468B8">
      <w:pPr>
        <w:pStyle w:val="1"/>
        <w:jc w:val="both"/>
        <w:rPr>
          <w:rFonts w:eastAsia="Calibri"/>
          <w:b w:val="0"/>
        </w:rPr>
      </w:pPr>
      <w:r w:rsidRPr="00F01DB3">
        <w:rPr>
          <w:rFonts w:eastAsia="Calibri"/>
          <w:b w:val="0"/>
        </w:rPr>
        <w:t>26)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Статья 5.1 Права органов местного самоуправления поселения на решение вопросов, не отнесенных к вопросам местного значения поселений</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Органы местного самоуправления поселения имеют право на:</w:t>
      </w:r>
    </w:p>
    <w:p w:rsidR="008468B8" w:rsidRPr="00F01DB3" w:rsidRDefault="008468B8" w:rsidP="008468B8">
      <w:pPr>
        <w:pStyle w:val="1"/>
        <w:jc w:val="both"/>
        <w:rPr>
          <w:rFonts w:eastAsia="Calibri"/>
          <w:b w:val="0"/>
        </w:rPr>
      </w:pPr>
      <w:r w:rsidRPr="00F01DB3">
        <w:rPr>
          <w:rFonts w:eastAsia="Calibri"/>
          <w:b w:val="0"/>
        </w:rPr>
        <w:t>создание музеев поселения;</w:t>
      </w:r>
    </w:p>
    <w:p w:rsidR="008468B8" w:rsidRPr="00F01DB3" w:rsidRDefault="008468B8" w:rsidP="008468B8">
      <w:pPr>
        <w:pStyle w:val="1"/>
        <w:jc w:val="both"/>
        <w:rPr>
          <w:rFonts w:eastAsia="Calibri"/>
          <w:b w:val="0"/>
        </w:rPr>
      </w:pPr>
      <w:r w:rsidRPr="00F01DB3">
        <w:rPr>
          <w:rFonts w:eastAsia="Calibri"/>
          <w:b w:val="0"/>
        </w:rPr>
        <w:t>совершение нотариальных действий, предусмотренных законодательством, в случае отсутствия  в поселении нотариуса;</w:t>
      </w:r>
    </w:p>
    <w:p w:rsidR="008468B8" w:rsidRPr="00F01DB3" w:rsidRDefault="008468B8" w:rsidP="008468B8">
      <w:pPr>
        <w:pStyle w:val="1"/>
        <w:jc w:val="both"/>
        <w:rPr>
          <w:rFonts w:eastAsia="Calibri"/>
          <w:b w:val="0"/>
        </w:rPr>
      </w:pPr>
      <w:r w:rsidRPr="00F01DB3">
        <w:rPr>
          <w:rFonts w:eastAsia="Calibri"/>
          <w:b w:val="0"/>
        </w:rPr>
        <w:t>участие в осуществлении деятельности по опеке и попечительству;</w:t>
      </w:r>
    </w:p>
    <w:p w:rsidR="008468B8" w:rsidRPr="00F01DB3" w:rsidRDefault="008468B8" w:rsidP="008468B8">
      <w:pPr>
        <w:pStyle w:val="1"/>
        <w:jc w:val="both"/>
        <w:rPr>
          <w:rFonts w:eastAsia="Calibri"/>
          <w:b w:val="0"/>
        </w:rPr>
      </w:pPr>
      <w:r w:rsidRPr="00F01DB3">
        <w:rPr>
          <w:rFonts w:eastAsia="Calibri"/>
          <w:b w:val="0"/>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68B8" w:rsidRPr="00F01DB3" w:rsidRDefault="008468B8" w:rsidP="008468B8">
      <w:pPr>
        <w:pStyle w:val="1"/>
        <w:jc w:val="both"/>
        <w:rPr>
          <w:rFonts w:eastAsia="Calibri"/>
          <w:b w:val="0"/>
        </w:rPr>
      </w:pPr>
      <w:r w:rsidRPr="00F01DB3">
        <w:rPr>
          <w:rFonts w:eastAsia="Calibri"/>
          <w:b w:val="0"/>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68B8" w:rsidRPr="00F01DB3" w:rsidRDefault="008468B8" w:rsidP="008468B8">
      <w:pPr>
        <w:pStyle w:val="1"/>
        <w:jc w:val="both"/>
        <w:rPr>
          <w:rFonts w:eastAsia="Calibri"/>
          <w:b w:val="0"/>
        </w:rPr>
      </w:pPr>
      <w:r w:rsidRPr="00F01DB3">
        <w:rPr>
          <w:rFonts w:eastAsia="Calibri"/>
          <w:b w:val="0"/>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68B8" w:rsidRPr="00F01DB3" w:rsidRDefault="008468B8" w:rsidP="008468B8">
      <w:pPr>
        <w:pStyle w:val="1"/>
        <w:jc w:val="both"/>
        <w:rPr>
          <w:rFonts w:eastAsia="Calibri"/>
          <w:b w:val="0"/>
        </w:rPr>
      </w:pPr>
      <w:r w:rsidRPr="00F01DB3">
        <w:rPr>
          <w:rFonts w:eastAsia="Calibri"/>
          <w:b w:val="0"/>
        </w:rPr>
        <w:t>создание муниципальной пожарной охраны;</w:t>
      </w:r>
    </w:p>
    <w:p w:rsidR="008468B8" w:rsidRPr="00F01DB3" w:rsidRDefault="008468B8" w:rsidP="008468B8">
      <w:pPr>
        <w:pStyle w:val="1"/>
        <w:jc w:val="both"/>
        <w:rPr>
          <w:rFonts w:eastAsia="Calibri"/>
          <w:b w:val="0"/>
        </w:rPr>
      </w:pPr>
      <w:r w:rsidRPr="00F01DB3">
        <w:rPr>
          <w:rFonts w:eastAsia="Calibri"/>
          <w:b w:val="0"/>
        </w:rPr>
        <w:t>создание условий для развития туризма;</w:t>
      </w:r>
    </w:p>
    <w:p w:rsidR="008468B8" w:rsidRPr="00F01DB3" w:rsidRDefault="008468B8" w:rsidP="008468B8">
      <w:pPr>
        <w:pStyle w:val="1"/>
        <w:jc w:val="both"/>
        <w:rPr>
          <w:rFonts w:eastAsia="Calibri"/>
          <w:b w:val="0"/>
        </w:rPr>
      </w:pPr>
      <w:r w:rsidRPr="00F01DB3">
        <w:rPr>
          <w:rFonts w:eastAsia="Calibri"/>
          <w:b w:val="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68B8" w:rsidRPr="00F01DB3" w:rsidRDefault="008468B8" w:rsidP="008468B8">
      <w:pPr>
        <w:pStyle w:val="1"/>
        <w:jc w:val="both"/>
        <w:rPr>
          <w:rFonts w:eastAsia="Calibri"/>
          <w:b w:val="0"/>
        </w:rPr>
      </w:pPr>
      <w:r w:rsidRPr="00F01DB3">
        <w:rPr>
          <w:rFonts w:eastAsia="Calibri"/>
          <w:b w:val="0"/>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tgtFrame="_self" w:history="1">
        <w:r w:rsidRPr="00F01DB3">
          <w:rPr>
            <w:rFonts w:eastAsia="Calibri"/>
            <w:b w:val="0"/>
          </w:rPr>
          <w:t>законом</w:t>
        </w:r>
      </w:hyperlink>
      <w:r w:rsidRPr="00F01DB3">
        <w:rPr>
          <w:rFonts w:eastAsia="Calibri"/>
          <w:b w:val="0"/>
        </w:rPr>
        <w:t xml:space="preserve"> от 24 ноября 1995 года № 181-ФЗ «О социальной защите инвалидов в Российской Федерации»;</w:t>
      </w:r>
    </w:p>
    <w:p w:rsidR="008468B8" w:rsidRPr="00F01DB3" w:rsidRDefault="008468B8" w:rsidP="008468B8">
      <w:pPr>
        <w:pStyle w:val="1"/>
        <w:jc w:val="both"/>
        <w:rPr>
          <w:rFonts w:eastAsia="Calibri"/>
          <w:b w:val="0"/>
        </w:rPr>
      </w:pPr>
      <w:r w:rsidRPr="00F01DB3">
        <w:rPr>
          <w:rFonts w:eastAsia="Calibri"/>
          <w:b w:val="0"/>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8468B8" w:rsidRPr="00F01DB3" w:rsidRDefault="008468B8" w:rsidP="008468B8">
      <w:pPr>
        <w:pStyle w:val="1"/>
        <w:jc w:val="both"/>
        <w:rPr>
          <w:rFonts w:eastAsia="Calibri"/>
          <w:b w:val="0"/>
        </w:rPr>
      </w:pPr>
      <w:r w:rsidRPr="00F01DB3">
        <w:rPr>
          <w:rFonts w:eastAsia="Calibri"/>
          <w:b w:val="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68B8" w:rsidRPr="00F01DB3" w:rsidRDefault="008468B8" w:rsidP="008468B8">
      <w:pPr>
        <w:pStyle w:val="1"/>
        <w:jc w:val="both"/>
        <w:rPr>
          <w:rFonts w:eastAsia="Calibri"/>
          <w:b w:val="0"/>
        </w:rPr>
      </w:pPr>
      <w:r w:rsidRPr="00F01DB3">
        <w:rPr>
          <w:rFonts w:eastAsia="Calibri"/>
          <w:b w:val="0"/>
        </w:rPr>
        <w:t>осуществление мероприятий по отлову и содержанию безнадзорных животных, обитающих на территории поселения;</w:t>
      </w:r>
    </w:p>
    <w:p w:rsidR="008468B8" w:rsidRPr="00F01DB3" w:rsidRDefault="008468B8" w:rsidP="008468B8">
      <w:pPr>
        <w:pStyle w:val="1"/>
        <w:jc w:val="both"/>
        <w:rPr>
          <w:rFonts w:eastAsia="Calibri"/>
          <w:b w:val="0"/>
        </w:rPr>
      </w:pPr>
      <w:r w:rsidRPr="00F01DB3">
        <w:rPr>
          <w:b w:val="0"/>
        </w:rPr>
        <w:t xml:space="preserve">осуществление мероприятий в сфере профилактики правонарушений, предусмотренных Федеральным </w:t>
      </w:r>
      <w:hyperlink r:id="rId7" w:history="1">
        <w:r w:rsidRPr="00F01DB3">
          <w:rPr>
            <w:b w:val="0"/>
          </w:rPr>
          <w:t>законом</w:t>
        </w:r>
      </w:hyperlink>
      <w:r w:rsidRPr="00F01DB3">
        <w:rPr>
          <w:b w:val="0"/>
        </w:rPr>
        <w:t xml:space="preserve"> «Об основах системы профилактики правонарушений в Российской Федерации».</w:t>
      </w:r>
    </w:p>
    <w:p w:rsidR="008468B8" w:rsidRPr="00F01DB3" w:rsidRDefault="008468B8" w:rsidP="008468B8">
      <w:pPr>
        <w:pStyle w:val="1"/>
        <w:jc w:val="both"/>
        <w:rPr>
          <w:rFonts w:eastAsia="Calibri"/>
          <w:b w:val="0"/>
        </w:rPr>
      </w:pPr>
      <w:r w:rsidRPr="00F01DB3">
        <w:rPr>
          <w:rFonts w:eastAsia="Calibri"/>
          <w:b w:val="0"/>
          <w:spacing w:val="-5"/>
        </w:rPr>
        <w:t xml:space="preserve">Органы местного самоуправления поселения вправе решать вопросы, указанные в </w:t>
      </w:r>
      <w:r w:rsidRPr="00F01DB3">
        <w:rPr>
          <w:rFonts w:eastAsia="Calibri"/>
          <w:b w:val="0"/>
          <w:spacing w:val="1"/>
        </w:rPr>
        <w:t xml:space="preserve">части 1 настоящей статьи, участвовать в осуществлении государственных </w:t>
      </w:r>
      <w:r w:rsidRPr="00F01DB3">
        <w:rPr>
          <w:rFonts w:eastAsia="Calibri"/>
          <w:b w:val="0"/>
          <w:spacing w:val="-4"/>
        </w:rPr>
        <w:t>полномочий (не переданных им в соответствии со статьей 19 Федерального закона № 131-ФЗ</w:t>
      </w:r>
      <w:r w:rsidRPr="00F01DB3">
        <w:rPr>
          <w:rFonts w:eastAsia="Calibri"/>
          <w:b w:val="0"/>
          <w:spacing w:val="-3"/>
        </w:rPr>
        <w:t xml:space="preserve">), если это участие предусмотрено федеральными законами, а </w:t>
      </w:r>
      <w:r w:rsidRPr="00F01DB3">
        <w:rPr>
          <w:rFonts w:eastAsia="Calibri"/>
          <w:b w:val="0"/>
          <w:spacing w:val="1"/>
        </w:rPr>
        <w:t xml:space="preserve">также решать вопросы, не отнесенные к компетенции органов местного </w:t>
      </w:r>
      <w:r w:rsidRPr="00F01DB3">
        <w:rPr>
          <w:rFonts w:eastAsia="Calibri"/>
          <w:b w:val="0"/>
          <w:spacing w:val="-4"/>
        </w:rPr>
        <w:t xml:space="preserve">самоуправления других муниципальных образований, органов государственной власти и </w:t>
      </w:r>
      <w:r w:rsidRPr="00F01DB3">
        <w:rPr>
          <w:rFonts w:eastAsia="Calibri"/>
          <w:b w:val="0"/>
          <w:spacing w:val="-3"/>
        </w:rPr>
        <w:t>не исключенные из их компетенции федеральными законами и законами Ленинградской области</w:t>
      </w:r>
      <w:r w:rsidRPr="00F01DB3">
        <w:rPr>
          <w:rFonts w:eastAsia="Calibri"/>
          <w:b w:val="0"/>
          <w:spacing w:val="2"/>
        </w:rPr>
        <w:t xml:space="preserve">, за счет доходов местных бюджетов, за исключением </w:t>
      </w:r>
      <w:r w:rsidRPr="00F01DB3">
        <w:rPr>
          <w:rFonts w:eastAsia="Calibri"/>
          <w:b w:val="0"/>
          <w:spacing w:val="-1"/>
        </w:rPr>
        <w:t xml:space="preserve">межбюджетных трансфертов, предоставленных из бюджетов бюджетной </w:t>
      </w:r>
      <w:r w:rsidRPr="00F01DB3">
        <w:rPr>
          <w:rFonts w:eastAsia="Calibri"/>
          <w:b w:val="0"/>
          <w:spacing w:val="-1"/>
        </w:rPr>
        <w:lastRenderedPageBreak/>
        <w:t xml:space="preserve">системы </w:t>
      </w:r>
      <w:r w:rsidRPr="00F01DB3">
        <w:rPr>
          <w:rFonts w:eastAsia="Calibri"/>
          <w:b w:val="0"/>
          <w:spacing w:val="1"/>
        </w:rPr>
        <w:t xml:space="preserve">Российской Федерации, и поступлений налоговых доходов по дополнительным </w:t>
      </w:r>
      <w:r w:rsidRPr="00F01DB3">
        <w:rPr>
          <w:rFonts w:eastAsia="Calibri"/>
          <w:b w:val="0"/>
          <w:spacing w:val="-5"/>
        </w:rPr>
        <w:t>нормативам отчислений</w:t>
      </w:r>
      <w:r w:rsidRPr="00F01DB3">
        <w:rPr>
          <w:rFonts w:eastAsia="Calibri"/>
          <w:b w:val="0"/>
        </w:rPr>
        <w:t>.</w:t>
      </w:r>
    </w:p>
    <w:p w:rsidR="008468B8" w:rsidRPr="00F01DB3" w:rsidRDefault="008468B8" w:rsidP="008468B8">
      <w:pPr>
        <w:pStyle w:val="1"/>
        <w:jc w:val="both"/>
        <w:rPr>
          <w:b w:val="0"/>
        </w:rPr>
      </w:pPr>
      <w:r w:rsidRPr="00F01DB3">
        <w:rPr>
          <w:b w:val="0"/>
        </w:rPr>
        <w:t xml:space="preserve"> </w:t>
      </w:r>
    </w:p>
    <w:p w:rsidR="008468B8" w:rsidRPr="00F01DB3" w:rsidRDefault="008468B8" w:rsidP="008468B8">
      <w:pPr>
        <w:pStyle w:val="1"/>
        <w:jc w:val="both"/>
        <w:rPr>
          <w:b w:val="0"/>
        </w:rPr>
      </w:pPr>
      <w:bookmarkStart w:id="5" w:name="_Toc116440488"/>
      <w:bookmarkStart w:id="6" w:name="_Toc111886466"/>
      <w:r w:rsidRPr="00F01DB3">
        <w:rPr>
          <w:b w:val="0"/>
        </w:rPr>
        <w:t>Статья 6. Полномочия органов местного самоуправления</w:t>
      </w:r>
      <w:bookmarkEnd w:id="5"/>
      <w:r w:rsidRPr="00F01DB3">
        <w:rPr>
          <w:b w:val="0"/>
        </w:rPr>
        <w:t xml:space="preserve"> </w:t>
      </w:r>
      <w:bookmarkEnd w:id="6"/>
    </w:p>
    <w:p w:rsidR="008468B8" w:rsidRPr="00F01DB3" w:rsidRDefault="008468B8" w:rsidP="008468B8">
      <w:pPr>
        <w:pStyle w:val="1"/>
        <w:jc w:val="both"/>
        <w:rPr>
          <w:b w:val="0"/>
        </w:rPr>
      </w:pPr>
    </w:p>
    <w:p w:rsidR="008468B8" w:rsidRPr="00F01DB3" w:rsidRDefault="008468B8" w:rsidP="008468B8">
      <w:pPr>
        <w:pStyle w:val="1"/>
        <w:jc w:val="both"/>
        <w:rPr>
          <w:rFonts w:eastAsia="Calibri"/>
          <w:b w:val="0"/>
        </w:rPr>
      </w:pPr>
      <w:bookmarkStart w:id="7" w:name="_Toc116440489"/>
      <w:r w:rsidRPr="00F01DB3">
        <w:rPr>
          <w:rFonts w:eastAsia="Calibri"/>
          <w:b w:val="0"/>
        </w:rPr>
        <w:t>Органы местного самоуправления поселения осуществляют собственные полномочия по решению вопросов местного значения.</w:t>
      </w:r>
    </w:p>
    <w:p w:rsidR="008468B8" w:rsidRPr="00F01DB3" w:rsidRDefault="008468B8" w:rsidP="008468B8">
      <w:pPr>
        <w:pStyle w:val="1"/>
        <w:jc w:val="both"/>
        <w:rPr>
          <w:rFonts w:eastAsia="Calibri"/>
          <w:b w:val="0"/>
        </w:rPr>
      </w:pPr>
      <w:r w:rsidRPr="00F01DB3">
        <w:rPr>
          <w:rFonts w:eastAsia="Calibri"/>
          <w:b w:val="0"/>
        </w:rPr>
        <w:t>В целях решения вопросов местного значения органы местного самоуправления поселения обладают следующими полномочиями:</w:t>
      </w:r>
    </w:p>
    <w:p w:rsidR="008468B8" w:rsidRPr="00F01DB3" w:rsidRDefault="008468B8" w:rsidP="008468B8">
      <w:pPr>
        <w:pStyle w:val="1"/>
        <w:jc w:val="both"/>
        <w:rPr>
          <w:rFonts w:eastAsia="Calibri"/>
          <w:b w:val="0"/>
        </w:rPr>
      </w:pPr>
      <w:bookmarkStart w:id="8" w:name="Par724"/>
      <w:bookmarkEnd w:id="8"/>
      <w:r w:rsidRPr="00F01DB3">
        <w:rPr>
          <w:rFonts w:eastAsia="Calibri"/>
          <w:b w:val="0"/>
        </w:rPr>
        <w:t>1) принятие устава муниципального образования и внесение в него изменений и дополнений, издание муниципальных правовых актов;</w:t>
      </w:r>
    </w:p>
    <w:p w:rsidR="008468B8" w:rsidRPr="00F01DB3" w:rsidRDefault="008468B8" w:rsidP="008468B8">
      <w:pPr>
        <w:pStyle w:val="1"/>
        <w:jc w:val="both"/>
        <w:rPr>
          <w:rFonts w:eastAsia="Calibri"/>
          <w:b w:val="0"/>
        </w:rPr>
      </w:pPr>
      <w:bookmarkStart w:id="9" w:name="Par725"/>
      <w:bookmarkEnd w:id="9"/>
      <w:r w:rsidRPr="00F01DB3">
        <w:rPr>
          <w:rFonts w:eastAsia="Calibri"/>
          <w:b w:val="0"/>
        </w:rPr>
        <w:t>2) установление официальных символов муниципального образования;</w:t>
      </w:r>
    </w:p>
    <w:p w:rsidR="008468B8" w:rsidRPr="00F01DB3" w:rsidRDefault="008468B8" w:rsidP="008468B8">
      <w:pPr>
        <w:pStyle w:val="1"/>
        <w:jc w:val="both"/>
        <w:rPr>
          <w:rFonts w:eastAsia="Calibri"/>
          <w:b w:val="0"/>
        </w:rPr>
      </w:pPr>
      <w:r w:rsidRPr="00F01DB3">
        <w:rPr>
          <w:rFonts w:eastAsia="Calibri"/>
          <w:b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68B8" w:rsidRPr="00F01DB3" w:rsidRDefault="008468B8" w:rsidP="008468B8">
      <w:pPr>
        <w:pStyle w:val="1"/>
        <w:jc w:val="both"/>
        <w:rPr>
          <w:rFonts w:eastAsia="Calibri"/>
          <w:b w:val="0"/>
        </w:rPr>
      </w:pPr>
      <w:r w:rsidRPr="00F01DB3">
        <w:rPr>
          <w:rFonts w:eastAsia="Calibri"/>
          <w:b w:val="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68B8" w:rsidRPr="00F01DB3" w:rsidRDefault="008468B8" w:rsidP="008468B8">
      <w:pPr>
        <w:pStyle w:val="1"/>
        <w:jc w:val="both"/>
        <w:rPr>
          <w:rFonts w:eastAsia="Calibri"/>
          <w:b w:val="0"/>
        </w:rPr>
      </w:pPr>
      <w:r w:rsidRPr="00F01DB3">
        <w:rPr>
          <w:rFonts w:eastAsia="Calibri"/>
          <w:b w:val="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района;</w:t>
      </w:r>
    </w:p>
    <w:p w:rsidR="008468B8" w:rsidRPr="00F01DB3" w:rsidRDefault="008468B8" w:rsidP="008468B8">
      <w:pPr>
        <w:pStyle w:val="1"/>
        <w:jc w:val="both"/>
        <w:rPr>
          <w:rFonts w:eastAsia="Calibri"/>
          <w:b w:val="0"/>
        </w:rPr>
      </w:pPr>
      <w:r w:rsidRPr="00F01DB3">
        <w:rPr>
          <w:rFonts w:eastAsia="Calibri"/>
          <w:b w:val="0"/>
        </w:rPr>
        <w:t>6) полномочиями по организации теплоснабжения, предусмотренными Федеральным законом "О теплоснабжении";</w:t>
      </w:r>
    </w:p>
    <w:p w:rsidR="008468B8" w:rsidRPr="00F01DB3" w:rsidRDefault="008468B8" w:rsidP="008468B8">
      <w:pPr>
        <w:pStyle w:val="1"/>
        <w:jc w:val="both"/>
        <w:rPr>
          <w:rFonts w:eastAsia="Calibri"/>
          <w:b w:val="0"/>
        </w:rPr>
      </w:pPr>
      <w:r w:rsidRPr="00F01DB3">
        <w:rPr>
          <w:rFonts w:eastAsia="Calibri"/>
          <w:b w:val="0"/>
        </w:rPr>
        <w:t>7) полномочиями в сфере водоснабжения и водоотведения, предусмотренными Федеральным законом "О водоснабжении и водоотведении";</w:t>
      </w:r>
    </w:p>
    <w:p w:rsidR="008468B8" w:rsidRPr="00F01DB3" w:rsidRDefault="008468B8" w:rsidP="008468B8">
      <w:pPr>
        <w:pStyle w:val="1"/>
        <w:jc w:val="both"/>
        <w:rPr>
          <w:rFonts w:eastAsia="Calibri"/>
          <w:b w:val="0"/>
        </w:rPr>
      </w:pPr>
      <w:r w:rsidRPr="00F01DB3">
        <w:rPr>
          <w:rFonts w:eastAsia="Calibri"/>
          <w:b w:val="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68B8" w:rsidRPr="00F01DB3" w:rsidRDefault="008468B8" w:rsidP="008468B8">
      <w:pPr>
        <w:pStyle w:val="1"/>
        <w:jc w:val="both"/>
        <w:rPr>
          <w:rFonts w:eastAsia="Calibri"/>
          <w:b w:val="0"/>
        </w:rPr>
      </w:pPr>
      <w:r w:rsidRPr="00F01DB3">
        <w:rPr>
          <w:rFonts w:eastAsia="Calibri"/>
          <w:b w:val="0"/>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468B8" w:rsidRPr="00F01DB3" w:rsidRDefault="008468B8" w:rsidP="008468B8">
      <w:pPr>
        <w:pStyle w:val="1"/>
        <w:jc w:val="both"/>
        <w:rPr>
          <w:rFonts w:eastAsia="Calibri"/>
          <w:b w:val="0"/>
        </w:rPr>
      </w:pPr>
      <w:r w:rsidRPr="00F01DB3">
        <w:rPr>
          <w:rFonts w:eastAsia="Calibri"/>
          <w:b w:val="0"/>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8468B8" w:rsidRPr="00F01DB3" w:rsidRDefault="008468B8" w:rsidP="008468B8">
      <w:pPr>
        <w:pStyle w:val="1"/>
        <w:jc w:val="both"/>
        <w:rPr>
          <w:rFonts w:eastAsia="Calibri"/>
          <w:b w:val="0"/>
        </w:rPr>
      </w:pPr>
      <w:bookmarkStart w:id="10" w:name="Par740"/>
      <w:bookmarkEnd w:id="10"/>
      <w:r w:rsidRPr="00F01DB3">
        <w:rPr>
          <w:rFonts w:eastAsia="Calibri"/>
          <w:b w:val="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68B8" w:rsidRPr="00F01DB3" w:rsidRDefault="008468B8" w:rsidP="008468B8">
      <w:pPr>
        <w:pStyle w:val="1"/>
        <w:jc w:val="both"/>
        <w:rPr>
          <w:rFonts w:eastAsia="Calibri"/>
          <w:b w:val="0"/>
        </w:rPr>
      </w:pPr>
      <w:bookmarkStart w:id="11" w:name="Par742"/>
      <w:bookmarkEnd w:id="11"/>
      <w:r w:rsidRPr="00F01DB3">
        <w:rPr>
          <w:rFonts w:eastAsia="Calibri"/>
          <w:b w:val="0"/>
        </w:rPr>
        <w:lastRenderedPageBreak/>
        <w:t>12) осуществление международных и внешнеэкономических связей в соответствии с федеральными законами;</w:t>
      </w:r>
    </w:p>
    <w:p w:rsidR="008468B8" w:rsidRPr="00F01DB3" w:rsidRDefault="008468B8" w:rsidP="008468B8">
      <w:pPr>
        <w:pStyle w:val="1"/>
        <w:jc w:val="both"/>
        <w:rPr>
          <w:rFonts w:eastAsia="Calibri"/>
          <w:b w:val="0"/>
        </w:rPr>
      </w:pPr>
      <w:r w:rsidRPr="00F01DB3">
        <w:rPr>
          <w:rFonts w:eastAsia="Calibri"/>
          <w:b w:val="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tgtFrame="_self" w:history="1">
        <w:r w:rsidRPr="00F01DB3">
          <w:rPr>
            <w:rFonts w:eastAsia="Calibri"/>
            <w:b w:val="0"/>
          </w:rPr>
          <w:t>законодательством</w:t>
        </w:r>
      </w:hyperlink>
      <w:r w:rsidRPr="00F01DB3">
        <w:rPr>
          <w:rFonts w:eastAsia="Calibri"/>
          <w:b w:val="0"/>
        </w:rPr>
        <w:t xml:space="preserve"> Российской Федерации о муниципальной службе;</w:t>
      </w:r>
    </w:p>
    <w:p w:rsidR="008468B8" w:rsidRPr="00F01DB3" w:rsidRDefault="008468B8" w:rsidP="008468B8">
      <w:pPr>
        <w:pStyle w:val="1"/>
        <w:jc w:val="both"/>
        <w:rPr>
          <w:rFonts w:eastAsia="Calibri"/>
          <w:b w:val="0"/>
        </w:rPr>
      </w:pPr>
      <w:r w:rsidRPr="00F01DB3">
        <w:rPr>
          <w:rFonts w:eastAsia="Calibri"/>
          <w:b w:val="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68B8" w:rsidRPr="00F01DB3" w:rsidRDefault="008468B8" w:rsidP="008468B8">
      <w:pPr>
        <w:pStyle w:val="1"/>
        <w:jc w:val="both"/>
        <w:rPr>
          <w:rFonts w:eastAsia="Calibri"/>
          <w:b w:val="0"/>
        </w:rPr>
      </w:pPr>
      <w:r w:rsidRPr="00F01DB3">
        <w:rPr>
          <w:rFonts w:eastAsia="Calibri"/>
          <w:b w:val="0"/>
        </w:rPr>
        <w:t>15)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8B8" w:rsidRPr="00F01DB3" w:rsidRDefault="008468B8" w:rsidP="008468B8">
      <w:pPr>
        <w:pStyle w:val="1"/>
        <w:jc w:val="both"/>
        <w:rPr>
          <w:rFonts w:eastAsia="Calibri"/>
          <w:b w:val="0"/>
        </w:rPr>
      </w:pPr>
      <w:r w:rsidRPr="00F01DB3">
        <w:rPr>
          <w:rFonts w:eastAsia="Calibri"/>
          <w:b w:val="0"/>
        </w:rPr>
        <w:t>16) вправе принимать в соответствии с настоящим Уставом поселения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от 06 октября 2003 года № 131-ФЗ «Об общих принципах организации местного самоуправления в Российской Федерации».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68B8" w:rsidRPr="00F01DB3" w:rsidRDefault="008468B8" w:rsidP="008468B8">
      <w:pPr>
        <w:pStyle w:val="1"/>
        <w:jc w:val="both"/>
        <w:rPr>
          <w:rFonts w:eastAsia="Calibri"/>
          <w:b w:val="0"/>
        </w:rPr>
      </w:pPr>
      <w:bookmarkStart w:id="12" w:name="Par748"/>
      <w:bookmarkEnd w:id="12"/>
      <w:r w:rsidRPr="00F01DB3">
        <w:rPr>
          <w:rFonts w:eastAsia="Calibri"/>
          <w:b w:val="0"/>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68B8" w:rsidRPr="00F01DB3" w:rsidRDefault="008468B8" w:rsidP="008468B8">
      <w:pPr>
        <w:pStyle w:val="1"/>
        <w:jc w:val="both"/>
        <w:rPr>
          <w:rFonts w:eastAsia="Calibri"/>
          <w:b w:val="0"/>
        </w:rPr>
      </w:pPr>
      <w:r w:rsidRPr="00F01DB3">
        <w:rPr>
          <w:rFonts w:eastAsia="Calibri"/>
          <w:b w:val="0"/>
        </w:rPr>
        <w:t>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468B8" w:rsidRPr="00F01DB3" w:rsidRDefault="008468B8" w:rsidP="008468B8">
      <w:pPr>
        <w:pStyle w:val="1"/>
        <w:jc w:val="both"/>
        <w:rPr>
          <w:rFonts w:eastAsia="Calibri"/>
          <w:b w:val="0"/>
        </w:rPr>
      </w:pPr>
      <w:r w:rsidRPr="00F01DB3">
        <w:rPr>
          <w:rFonts w:eastAsia="Calibri"/>
          <w:b w:val="0"/>
        </w:rPr>
        <w:t>Органы местного самоуправления поселения,  вправе заключать соглашения с органами местного самоуправления муниципального района о  принятии к осуществлению  части  полномочий  муниципального района по решению вопросов местного значения за счет межбюджетных трансфертов, предоставляемых из бюджета  муниципального района поселения в бюджет поселения  в соответствии с Бюджетным кодексом Российской Федерации.</w:t>
      </w:r>
    </w:p>
    <w:p w:rsidR="008468B8" w:rsidRPr="00F01DB3" w:rsidRDefault="008468B8" w:rsidP="008468B8">
      <w:pPr>
        <w:pStyle w:val="1"/>
        <w:jc w:val="both"/>
        <w:rPr>
          <w:rFonts w:eastAsia="Calibri"/>
          <w:b w:val="0"/>
        </w:rPr>
      </w:pPr>
      <w:r w:rsidRPr="00F01DB3">
        <w:rPr>
          <w:rFonts w:eastAsia="Calibri"/>
          <w:b w:val="0"/>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468B8" w:rsidRPr="00F01DB3" w:rsidRDefault="008468B8" w:rsidP="008468B8">
      <w:pPr>
        <w:pStyle w:val="1"/>
        <w:jc w:val="both"/>
        <w:rPr>
          <w:rFonts w:eastAsia="Calibri"/>
          <w:b w:val="0"/>
        </w:rPr>
      </w:pPr>
    </w:p>
    <w:p w:rsidR="008468B8" w:rsidRPr="00F01DB3" w:rsidRDefault="008468B8" w:rsidP="008468B8">
      <w:pPr>
        <w:pStyle w:val="1"/>
        <w:jc w:val="both"/>
        <w:rPr>
          <w:rFonts w:eastAsia="Calibri"/>
          <w:b w:val="0"/>
        </w:rPr>
      </w:pPr>
      <w:r w:rsidRPr="00F01DB3">
        <w:rPr>
          <w:rFonts w:eastAsia="Calibri"/>
          <w:b w:val="0"/>
        </w:rPr>
        <w:t>Статья 6.1. Осуществление органами местного самоуправления поселения отдельных государственных полномочий.</w:t>
      </w:r>
    </w:p>
    <w:p w:rsidR="008468B8" w:rsidRPr="00F01DB3" w:rsidRDefault="008468B8" w:rsidP="008468B8">
      <w:pPr>
        <w:pStyle w:val="1"/>
        <w:jc w:val="both"/>
        <w:rPr>
          <w:rFonts w:eastAsia="Calibri"/>
          <w:b w:val="0"/>
        </w:rPr>
      </w:pPr>
    </w:p>
    <w:p w:rsidR="008468B8" w:rsidRPr="00F01DB3" w:rsidRDefault="008468B8" w:rsidP="008468B8">
      <w:pPr>
        <w:pStyle w:val="1"/>
        <w:jc w:val="both"/>
        <w:rPr>
          <w:rFonts w:eastAsia="Calibri"/>
          <w:b w:val="0"/>
        </w:rPr>
      </w:pPr>
      <w:r w:rsidRPr="00F01DB3">
        <w:rPr>
          <w:rFonts w:eastAsia="Calibri"/>
          <w:b w:val="0"/>
        </w:rPr>
        <w:t xml:space="preserve">Органы местного самоуправления поселения  могут быть наделены иными полномочиями в соответствии с Федеральным законом № 131-ФЗ, настоящим Уставом. </w:t>
      </w:r>
    </w:p>
    <w:p w:rsidR="008468B8" w:rsidRPr="00F01DB3" w:rsidRDefault="008468B8" w:rsidP="008468B8">
      <w:pPr>
        <w:pStyle w:val="1"/>
        <w:jc w:val="both"/>
        <w:rPr>
          <w:rFonts w:eastAsia="Calibri"/>
          <w:b w:val="0"/>
        </w:rPr>
      </w:pPr>
      <w:r w:rsidRPr="00F01DB3">
        <w:rPr>
          <w:rFonts w:eastAsia="Calibri"/>
          <w:b w:val="0"/>
        </w:rPr>
        <w:t>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468B8" w:rsidRPr="00F01DB3" w:rsidRDefault="008468B8" w:rsidP="008468B8">
      <w:pPr>
        <w:pStyle w:val="1"/>
        <w:jc w:val="both"/>
        <w:rPr>
          <w:rFonts w:eastAsia="Calibri"/>
          <w:b w:val="0"/>
        </w:rPr>
      </w:pPr>
      <w:r w:rsidRPr="00F01DB3">
        <w:rPr>
          <w:rFonts w:eastAsia="Calibri"/>
          <w:b w:val="0"/>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областными законами. Наделение органов местного самоуправления отдельными государственными полномочиями иными нормативными правовыми актами не допускается.</w:t>
      </w:r>
    </w:p>
    <w:p w:rsidR="008468B8" w:rsidRPr="00F01DB3" w:rsidRDefault="008468B8" w:rsidP="008468B8">
      <w:pPr>
        <w:pStyle w:val="1"/>
        <w:jc w:val="both"/>
        <w:rPr>
          <w:rFonts w:eastAsia="Calibri"/>
          <w:b w:val="0"/>
        </w:rPr>
      </w:pPr>
      <w:r w:rsidRPr="00F01DB3">
        <w:rPr>
          <w:rFonts w:eastAsia="Calibri"/>
          <w:b w:val="0"/>
        </w:rPr>
        <w:t>Исполнение отдельных государственных полномочий органами и должностными лицами местного самоуправления поселения осуществляется за счет межбюджетных трансфертов, предоставляемых из средств соответствующих бюджетов.</w:t>
      </w:r>
    </w:p>
    <w:p w:rsidR="008468B8" w:rsidRPr="00F01DB3" w:rsidRDefault="008468B8" w:rsidP="008468B8">
      <w:pPr>
        <w:pStyle w:val="1"/>
        <w:jc w:val="both"/>
        <w:rPr>
          <w:rFonts w:eastAsia="Calibri"/>
          <w:b w:val="0"/>
        </w:rPr>
      </w:pPr>
      <w:r w:rsidRPr="00F01DB3">
        <w:rPr>
          <w:rFonts w:eastAsia="Calibri"/>
          <w:b w:val="0"/>
        </w:rPr>
        <w:t>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rsidR="008468B8" w:rsidRPr="00F01DB3" w:rsidRDefault="008468B8" w:rsidP="008468B8">
      <w:pPr>
        <w:pStyle w:val="1"/>
        <w:jc w:val="both"/>
        <w:rPr>
          <w:rFonts w:eastAsia="Calibri"/>
          <w:b w:val="0"/>
        </w:rPr>
      </w:pPr>
      <w:r w:rsidRPr="00F01DB3">
        <w:rPr>
          <w:rFonts w:eastAsia="Calibri"/>
          <w:b w:val="0"/>
        </w:rPr>
        <w:t>Органы местного самоуправления поселения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68B8" w:rsidRPr="00F01DB3" w:rsidRDefault="008468B8" w:rsidP="008468B8">
      <w:pPr>
        <w:pStyle w:val="1"/>
        <w:jc w:val="both"/>
        <w:rPr>
          <w:b w:val="0"/>
          <w:sz w:val="28"/>
        </w:rPr>
      </w:pPr>
    </w:p>
    <w:p w:rsidR="008468B8" w:rsidRPr="00F01DB3" w:rsidRDefault="008468B8" w:rsidP="008468B8">
      <w:pPr>
        <w:pStyle w:val="1"/>
        <w:jc w:val="both"/>
        <w:rPr>
          <w:b w:val="0"/>
          <w:sz w:val="28"/>
        </w:rPr>
      </w:pPr>
      <w:r w:rsidRPr="00F01DB3">
        <w:rPr>
          <w:b w:val="0"/>
          <w:sz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7"/>
    </w:p>
    <w:p w:rsidR="008468B8" w:rsidRPr="00F01DB3" w:rsidRDefault="008468B8" w:rsidP="008468B8">
      <w:pPr>
        <w:pStyle w:val="1"/>
        <w:jc w:val="both"/>
        <w:rPr>
          <w:b w:val="0"/>
          <w:iCs/>
          <w:spacing w:val="6"/>
        </w:rPr>
      </w:pPr>
      <w:bookmarkStart w:id="13" w:name="_Toc116440490"/>
      <w:r w:rsidRPr="00F01DB3">
        <w:rPr>
          <w:b w:val="0"/>
          <w:iCs/>
        </w:rPr>
        <w:t xml:space="preserve">Статья 7. Право населения </w:t>
      </w:r>
      <w:r w:rsidRPr="00F01DB3">
        <w:rPr>
          <w:b w:val="0"/>
          <w:iCs/>
          <w:spacing w:val="6"/>
        </w:rPr>
        <w:t>на осуществление местного самоуправления</w:t>
      </w:r>
      <w:bookmarkEnd w:id="13"/>
    </w:p>
    <w:p w:rsidR="008468B8" w:rsidRPr="00F01DB3" w:rsidRDefault="008468B8" w:rsidP="008468B8">
      <w:pPr>
        <w:pStyle w:val="1"/>
        <w:jc w:val="both"/>
        <w:rPr>
          <w:b w:val="0"/>
        </w:rPr>
      </w:pPr>
    </w:p>
    <w:p w:rsidR="008468B8" w:rsidRPr="00F01DB3" w:rsidRDefault="008468B8" w:rsidP="008468B8">
      <w:pPr>
        <w:pStyle w:val="1"/>
        <w:jc w:val="both"/>
        <w:rPr>
          <w:b w:val="0"/>
          <w:spacing w:val="-22"/>
        </w:rPr>
      </w:pPr>
      <w:r w:rsidRPr="00F01DB3">
        <w:rPr>
          <w:b w:val="0"/>
        </w:rPr>
        <w:t xml:space="preserve"> К населению поселения относятся граждане Российской Федерации, а также иностранные граждане постоянно или преимущественно проживающие на территории поселения в соответствии с международными договорами и действующим законодательством (далее граждане).</w:t>
      </w:r>
    </w:p>
    <w:p w:rsidR="008468B8" w:rsidRPr="00F01DB3" w:rsidRDefault="008468B8" w:rsidP="008468B8">
      <w:pPr>
        <w:pStyle w:val="1"/>
        <w:jc w:val="both"/>
        <w:rPr>
          <w:b w:val="0"/>
          <w:spacing w:val="-22"/>
        </w:rPr>
      </w:pPr>
      <w:r w:rsidRPr="00F01DB3">
        <w:rPr>
          <w:b w:val="0"/>
        </w:rPr>
        <w:t xml:space="preserve"> Местное самоуправление в поселении</w:t>
      </w:r>
      <w:r w:rsidRPr="00F01DB3">
        <w:rPr>
          <w:b w:val="0"/>
          <w:spacing w:val="-1"/>
        </w:rPr>
        <w:t xml:space="preserve"> осуществляется населением в соответствии с установленными</w:t>
      </w:r>
      <w:r w:rsidRPr="00F01DB3">
        <w:rPr>
          <w:b w:val="0"/>
          <w:spacing w:val="1"/>
        </w:rPr>
        <w:t xml:space="preserve"> законодательством </w:t>
      </w:r>
      <w:r w:rsidRPr="00F01DB3">
        <w:rPr>
          <w:b w:val="0"/>
        </w:rPr>
        <w:t>гарантиями посредством участия в местных референдумах, муниципальных выборах,</w:t>
      </w:r>
      <w:r w:rsidRPr="00F01DB3">
        <w:rPr>
          <w:b w:val="0"/>
          <w:spacing w:val="1"/>
        </w:rPr>
        <w:t xml:space="preserve"> посредством других форм прямого воле</w:t>
      </w:r>
      <w:r w:rsidRPr="00F01DB3">
        <w:rPr>
          <w:b w:val="0"/>
          <w:spacing w:val="-1"/>
        </w:rPr>
        <w:t>изъявления, а также через выборные и иные органы местно</w:t>
      </w:r>
      <w:r w:rsidRPr="00F01DB3">
        <w:rPr>
          <w:b w:val="0"/>
          <w:spacing w:val="-2"/>
        </w:rPr>
        <w:t>го самоуправления</w:t>
      </w:r>
      <w:r w:rsidRPr="00F01DB3">
        <w:rPr>
          <w:b w:val="0"/>
        </w:rPr>
        <w:t xml:space="preserve"> поселения</w:t>
      </w:r>
      <w:r w:rsidRPr="00F01DB3">
        <w:rPr>
          <w:b w:val="0"/>
          <w:spacing w:val="-2"/>
        </w:rPr>
        <w:t>.</w:t>
      </w:r>
    </w:p>
    <w:p w:rsidR="008468B8" w:rsidRPr="00F01DB3" w:rsidRDefault="008468B8" w:rsidP="008468B8">
      <w:pPr>
        <w:pStyle w:val="1"/>
        <w:jc w:val="both"/>
        <w:rPr>
          <w:b w:val="0"/>
          <w:spacing w:val="-15"/>
        </w:rPr>
      </w:pPr>
      <w:r w:rsidRPr="00F01DB3">
        <w:rPr>
          <w:b w:val="0"/>
        </w:rPr>
        <w:t xml:space="preserve">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8468B8" w:rsidRPr="00F01DB3" w:rsidRDefault="008468B8" w:rsidP="008468B8">
      <w:pPr>
        <w:pStyle w:val="1"/>
        <w:jc w:val="both"/>
        <w:rPr>
          <w:b w:val="0"/>
          <w:spacing w:val="-14"/>
        </w:rPr>
      </w:pPr>
    </w:p>
    <w:p w:rsidR="008468B8" w:rsidRPr="00F01DB3" w:rsidRDefault="008468B8" w:rsidP="008468B8">
      <w:pPr>
        <w:pStyle w:val="1"/>
        <w:jc w:val="both"/>
        <w:rPr>
          <w:b w:val="0"/>
          <w:iCs/>
        </w:rPr>
      </w:pPr>
      <w:bookmarkStart w:id="14" w:name="_Toc116440491"/>
      <w:r w:rsidRPr="00F01DB3">
        <w:rPr>
          <w:b w:val="0"/>
          <w:iCs/>
        </w:rPr>
        <w:t>Статья 8. Местный референдум</w:t>
      </w:r>
      <w:bookmarkEnd w:id="14"/>
      <w:r w:rsidRPr="00F01DB3">
        <w:rPr>
          <w:b w:val="0"/>
          <w:iCs/>
        </w:rPr>
        <w:t xml:space="preserve"> </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достигшие возраста 18 лет,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 Гражданин Российской Федерации, который достигнет на день голосования возраста 18 лет, место жительства которого расположено на территории  поселения, вправе участвовать в предусмотренных Федеральным </w:t>
      </w:r>
      <w:hyperlink r:id="rId9" w:history="1">
        <w:r w:rsidRPr="00F01DB3">
          <w:rPr>
            <w:b w:val="0"/>
          </w:rPr>
          <w:t>законом</w:t>
        </w:r>
      </w:hyperlink>
      <w:r w:rsidRPr="00F01DB3">
        <w:rPr>
          <w:b w:val="0"/>
        </w:rPr>
        <w:t xml:space="preserve"> №67-ФЗ «Об основных гарантиях избирательных прав и права на участие в референдуме граждан Российской Федерации»,  Законом Ленинградской области №93-оз «О местном референдуме в Ленинградской области» и проводимых законными методами других действиях по подготовке и проведению местного референдума.</w:t>
      </w:r>
    </w:p>
    <w:p w:rsidR="008468B8" w:rsidRPr="00F01DB3" w:rsidRDefault="008468B8" w:rsidP="008468B8">
      <w:pPr>
        <w:pStyle w:val="1"/>
        <w:jc w:val="both"/>
        <w:rPr>
          <w:b w:val="0"/>
        </w:rPr>
      </w:pPr>
      <w:r w:rsidRPr="00F01DB3">
        <w:rPr>
          <w:b w:val="0"/>
        </w:rPr>
        <w:t>Решение о назначении местного референдума принимается советом депутатов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Такую инициативу могут выдвинуть:</w:t>
      </w:r>
    </w:p>
    <w:p w:rsidR="008468B8" w:rsidRPr="00F01DB3" w:rsidRDefault="008468B8" w:rsidP="008468B8">
      <w:pPr>
        <w:pStyle w:val="1"/>
        <w:jc w:val="both"/>
        <w:rPr>
          <w:b w:val="0"/>
        </w:rPr>
      </w:pPr>
      <w:r w:rsidRPr="00F01DB3">
        <w:rPr>
          <w:b w:val="0"/>
        </w:rPr>
        <w:t>1) граждане, имеющие право на участие в местном референдуме;</w:t>
      </w:r>
    </w:p>
    <w:p w:rsidR="008468B8" w:rsidRPr="00F01DB3" w:rsidRDefault="008468B8" w:rsidP="008468B8">
      <w:pPr>
        <w:pStyle w:val="1"/>
        <w:jc w:val="both"/>
        <w:rPr>
          <w:b w:val="0"/>
        </w:rPr>
      </w:pPr>
      <w:r w:rsidRPr="00F01DB3">
        <w:rPr>
          <w:b w:val="0"/>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68B8" w:rsidRPr="00F01DB3" w:rsidRDefault="008468B8" w:rsidP="008468B8">
      <w:pPr>
        <w:pStyle w:val="1"/>
        <w:jc w:val="both"/>
        <w:rPr>
          <w:b w:val="0"/>
        </w:rPr>
      </w:pPr>
      <w:r w:rsidRPr="00F01DB3">
        <w:rPr>
          <w:b w:val="0"/>
        </w:rPr>
        <w:t>3) совет депутатов и глава администрации поселения совместно посредством принятия соответствующих правовых актов.</w:t>
      </w:r>
    </w:p>
    <w:p w:rsidR="008468B8" w:rsidRPr="00F01DB3" w:rsidRDefault="008468B8" w:rsidP="008468B8">
      <w:pPr>
        <w:pStyle w:val="1"/>
        <w:jc w:val="both"/>
        <w:rPr>
          <w:b w:val="0"/>
        </w:rPr>
      </w:pPr>
      <w:r w:rsidRPr="00F01DB3">
        <w:rPr>
          <w:b w:val="0"/>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0" w:history="1">
        <w:r w:rsidRPr="00F01DB3">
          <w:rPr>
            <w:b w:val="0"/>
          </w:rPr>
          <w:t xml:space="preserve">пункте 2 части </w:t>
        </w:r>
      </w:hyperlink>
      <w:r w:rsidRPr="00F01DB3">
        <w:rPr>
          <w:b w:val="0"/>
        </w:rPr>
        <w:t xml:space="preserve">2 настоящей статьи, является сбор подписей участников местного референдума в количестве пяти процентов от числа участников местного референдума, зарегистрированных на территории поселения в соответствии с Федеральным </w:t>
      </w:r>
      <w:r w:rsidRPr="00F01DB3">
        <w:rPr>
          <w:rFonts w:eastAsia="Calibri"/>
          <w:b w:val="0"/>
        </w:rPr>
        <w:t xml:space="preserve">законом от 12 июня 2002 года №67-ФЗ «Об основных гарантиях избирательных прав и права на участие в референдуме граждан Российской Федерации», областным законом от 09 июня 2007 года № 93-оз «О местном референдуме в Ленинградской области» </w:t>
      </w:r>
      <w:r w:rsidRPr="00F01DB3">
        <w:rPr>
          <w:b w:val="0"/>
        </w:rPr>
        <w:t>и не может быть менее 25 подписей.</w:t>
      </w:r>
    </w:p>
    <w:p w:rsidR="008468B8" w:rsidRPr="00F01DB3" w:rsidRDefault="008468B8" w:rsidP="008468B8">
      <w:pPr>
        <w:pStyle w:val="1"/>
        <w:jc w:val="both"/>
        <w:rPr>
          <w:b w:val="0"/>
        </w:rPr>
      </w:pPr>
      <w:r w:rsidRPr="00F01DB3">
        <w:rPr>
          <w:b w:val="0"/>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w:t>
      </w:r>
    </w:p>
    <w:p w:rsidR="008468B8" w:rsidRPr="00F01DB3" w:rsidRDefault="008468B8" w:rsidP="008468B8">
      <w:pPr>
        <w:pStyle w:val="1"/>
        <w:jc w:val="both"/>
        <w:rPr>
          <w:b w:val="0"/>
        </w:rPr>
      </w:pPr>
      <w:r w:rsidRPr="00F01DB3">
        <w:rPr>
          <w:b w:val="0"/>
        </w:rPr>
        <w:t>Вопросы подготовки и проведения местного референдума определяются федеральным законодательством и областным законодательством о местном референдуме.</w:t>
      </w:r>
    </w:p>
    <w:p w:rsidR="008468B8" w:rsidRPr="00F01DB3" w:rsidRDefault="008468B8" w:rsidP="008468B8">
      <w:pPr>
        <w:pStyle w:val="1"/>
        <w:jc w:val="both"/>
        <w:rPr>
          <w:b w:val="0"/>
        </w:rPr>
      </w:pPr>
      <w:bookmarkStart w:id="15" w:name="_Toc111886470"/>
      <w:bookmarkStart w:id="16" w:name="_Toc116440492"/>
    </w:p>
    <w:p w:rsidR="008468B8" w:rsidRPr="00F01DB3" w:rsidRDefault="008468B8" w:rsidP="008468B8">
      <w:pPr>
        <w:pStyle w:val="1"/>
        <w:jc w:val="both"/>
        <w:rPr>
          <w:b w:val="0"/>
        </w:rPr>
      </w:pPr>
      <w:r w:rsidRPr="00F01DB3">
        <w:rPr>
          <w:b w:val="0"/>
        </w:rPr>
        <w:t>Статья 9. Муниципальные выборы</w:t>
      </w:r>
      <w:bookmarkEnd w:id="15"/>
      <w:bookmarkEnd w:id="16"/>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8468B8" w:rsidRPr="00F01DB3" w:rsidRDefault="008468B8" w:rsidP="008468B8">
      <w:pPr>
        <w:pStyle w:val="1"/>
        <w:jc w:val="both"/>
        <w:rPr>
          <w:b w:val="0"/>
        </w:rPr>
      </w:pPr>
      <w:r w:rsidRPr="00F01DB3">
        <w:rPr>
          <w:b w:val="0"/>
        </w:rPr>
        <w:t xml:space="preserve">Муниципальные выборы проводятся в сроки, установленные действующим законодательством о выборах. Решение о назначении выборов в орган местного самоуправления должно быть принято не ранее, чем за 90 дней и не позднее, чем за 80 дней до дня голосования. </w:t>
      </w:r>
    </w:p>
    <w:p w:rsidR="008468B8" w:rsidRPr="00F01DB3" w:rsidRDefault="008468B8" w:rsidP="008468B8">
      <w:pPr>
        <w:pStyle w:val="1"/>
        <w:jc w:val="both"/>
        <w:rPr>
          <w:b w:val="0"/>
        </w:rPr>
      </w:pPr>
      <w:r w:rsidRPr="00F01DB3">
        <w:rPr>
          <w:b w:val="0"/>
        </w:rPr>
        <w:t xml:space="preserve">В случае досрочного прекращения  полномочий совета депутатов досрочные выборы проводятся в сроки, установленные федеральным законодательством. Сроки осуществления избирательных действий могут быть сокращены, но не более чем на одну треть. </w:t>
      </w:r>
    </w:p>
    <w:p w:rsidR="008468B8" w:rsidRPr="00F01DB3" w:rsidRDefault="008468B8" w:rsidP="008468B8">
      <w:pPr>
        <w:pStyle w:val="1"/>
        <w:jc w:val="both"/>
        <w:rPr>
          <w:b w:val="0"/>
        </w:rPr>
      </w:pPr>
      <w:r w:rsidRPr="00F01DB3">
        <w:rPr>
          <w:b w:val="0"/>
        </w:rPr>
        <w:lastRenderedPageBreak/>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областным законом. Муниципальные выборы проводятся по двум </w:t>
      </w:r>
      <w:proofErr w:type="spellStart"/>
      <w:r w:rsidRPr="00F01DB3">
        <w:rPr>
          <w:b w:val="0"/>
        </w:rPr>
        <w:t>пятимандатным</w:t>
      </w:r>
      <w:proofErr w:type="spellEnd"/>
      <w:r w:rsidRPr="00F01DB3">
        <w:rPr>
          <w:b w:val="0"/>
        </w:rPr>
        <w:t xml:space="preserve"> округам по мажоритарной  избирательной системе относительного большинства.</w:t>
      </w:r>
    </w:p>
    <w:p w:rsidR="008468B8" w:rsidRPr="00F01DB3" w:rsidRDefault="008468B8" w:rsidP="008468B8">
      <w:pPr>
        <w:pStyle w:val="1"/>
        <w:jc w:val="both"/>
        <w:rPr>
          <w:rFonts w:eastAsia="Calibri"/>
          <w:b w:val="0"/>
        </w:rPr>
      </w:pPr>
      <w:bookmarkStart w:id="17" w:name="_Toc111886471"/>
      <w:bookmarkStart w:id="18" w:name="_Toc116440493"/>
      <w:r w:rsidRPr="00F01DB3">
        <w:rPr>
          <w:rFonts w:eastAsia="Calibri"/>
          <w:b w:val="0"/>
        </w:rPr>
        <w:t>Если совет депутатов не назначит выборы в сроки, предусмотренные частью 2 настоящей статьи, и в случае отсутствия совета депутатов, выборы назначаются избирательной комиссией поселения в порядке и сроки, установленные федеральным и региональным законодательством.</w:t>
      </w:r>
    </w:p>
    <w:p w:rsidR="008468B8" w:rsidRPr="00F01DB3" w:rsidRDefault="008468B8" w:rsidP="008468B8">
      <w:pPr>
        <w:pStyle w:val="1"/>
        <w:jc w:val="both"/>
        <w:rPr>
          <w:rFonts w:eastAsia="Calibri"/>
          <w:b w:val="0"/>
        </w:rPr>
      </w:pPr>
      <w:r w:rsidRPr="00F01DB3">
        <w:rPr>
          <w:rFonts w:eastAsia="Calibri"/>
          <w:b w:val="0"/>
        </w:rPr>
        <w:t>В случае досрочного прекращения полномочий  депутатов, влекущего за собой неправомочность совета депутатов или выборных должностных лиц местного самоуправления, выборы должны быть проведены не позднее чем через шесть месяцев со дня такого досрочного прекращения полномочий.</w:t>
      </w:r>
    </w:p>
    <w:p w:rsidR="008468B8" w:rsidRPr="00F01DB3" w:rsidRDefault="008468B8" w:rsidP="008468B8">
      <w:pPr>
        <w:pStyle w:val="1"/>
        <w:jc w:val="both"/>
        <w:rPr>
          <w:rFonts w:eastAsia="Calibri"/>
          <w:b w:val="0"/>
        </w:rPr>
      </w:pPr>
      <w:r w:rsidRPr="00F01DB3">
        <w:rPr>
          <w:rFonts w:eastAsia="Calibri"/>
          <w:b w:val="0"/>
        </w:rPr>
        <w:t>В случаях, установленных федеральным и областным законодательством о выборах, муниципальные выборы назначаются избирательной комиссией поселения или судом.</w:t>
      </w:r>
    </w:p>
    <w:p w:rsidR="008468B8" w:rsidRPr="00F01DB3" w:rsidRDefault="008468B8" w:rsidP="008468B8">
      <w:pPr>
        <w:pStyle w:val="1"/>
        <w:jc w:val="both"/>
        <w:rPr>
          <w:b w:val="0"/>
        </w:rPr>
      </w:pPr>
      <w:r w:rsidRPr="00F01DB3">
        <w:rPr>
          <w:b w:val="0"/>
        </w:rPr>
        <w:t>Итоги муниципальных выборов подлежат официальному опубликованию (обнародованию).</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Статья 10. Голосование по вопросам изменения границ, преобразования </w:t>
      </w:r>
      <w:bookmarkEnd w:id="17"/>
      <w:r w:rsidRPr="00F01DB3">
        <w:rPr>
          <w:b w:val="0"/>
        </w:rPr>
        <w:t>поселения</w:t>
      </w:r>
      <w:bookmarkEnd w:id="18"/>
    </w:p>
    <w:p w:rsidR="008468B8" w:rsidRPr="00F01DB3" w:rsidRDefault="008468B8" w:rsidP="008468B8">
      <w:pPr>
        <w:pStyle w:val="1"/>
        <w:jc w:val="both"/>
        <w:rPr>
          <w:b w:val="0"/>
        </w:rPr>
      </w:pPr>
    </w:p>
    <w:p w:rsidR="008468B8" w:rsidRPr="00F01DB3" w:rsidRDefault="008468B8" w:rsidP="008468B8">
      <w:pPr>
        <w:pStyle w:val="1"/>
        <w:jc w:val="both"/>
        <w:rPr>
          <w:rFonts w:eastAsia="Calibri"/>
          <w:b w:val="0"/>
        </w:rPr>
      </w:pPr>
      <w:r w:rsidRPr="00F01DB3">
        <w:rPr>
          <w:rFonts w:eastAsia="Calibri"/>
          <w:b w:val="0"/>
        </w:rPr>
        <w:t>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468B8" w:rsidRPr="00F01DB3" w:rsidRDefault="008468B8" w:rsidP="008468B8">
      <w:pPr>
        <w:pStyle w:val="1"/>
        <w:jc w:val="both"/>
        <w:rPr>
          <w:rFonts w:eastAsia="Calibri"/>
          <w:b w:val="0"/>
        </w:rPr>
      </w:pPr>
      <w:r w:rsidRPr="00F01DB3">
        <w:rPr>
          <w:rFonts w:eastAsia="Calibri"/>
          <w:b w:val="0"/>
        </w:rPr>
        <w:t>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частями 2 и 3 статьи 12, частями  5 и 7 статьи 13 Федерального закона № 131-ФЗ.</w:t>
      </w:r>
    </w:p>
    <w:p w:rsidR="008468B8" w:rsidRPr="00F01DB3" w:rsidRDefault="008468B8" w:rsidP="008468B8">
      <w:pPr>
        <w:pStyle w:val="1"/>
        <w:jc w:val="both"/>
        <w:rPr>
          <w:rFonts w:eastAsia="Calibri"/>
          <w:b w:val="0"/>
        </w:rPr>
      </w:pPr>
      <w:r w:rsidRPr="00F01DB3">
        <w:rPr>
          <w:rFonts w:eastAsia="Calibri"/>
          <w:b w:val="0"/>
        </w:rPr>
        <w:t>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 131-ФЗ. При этом положения федерального закона,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468B8" w:rsidRPr="00F01DB3" w:rsidRDefault="008468B8" w:rsidP="008468B8">
      <w:pPr>
        <w:pStyle w:val="1"/>
        <w:jc w:val="both"/>
        <w:rPr>
          <w:rFonts w:eastAsia="Calibri"/>
          <w:b w:val="0"/>
        </w:rPr>
      </w:pPr>
      <w:r w:rsidRPr="00F01DB3">
        <w:rPr>
          <w:rFonts w:eastAsia="Calibri"/>
          <w:b w:val="0"/>
        </w:rPr>
        <w:t>Голосование по вопросам изменения границ,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468B8" w:rsidRPr="00F01DB3" w:rsidRDefault="008468B8" w:rsidP="008468B8">
      <w:pPr>
        <w:pStyle w:val="1"/>
        <w:jc w:val="both"/>
        <w:rPr>
          <w:rFonts w:eastAsia="Calibri"/>
          <w:b w:val="0"/>
        </w:rPr>
      </w:pPr>
      <w:r w:rsidRPr="00F01DB3">
        <w:rPr>
          <w:rFonts w:eastAsia="Calibri"/>
          <w:b w:val="0"/>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468B8" w:rsidRPr="00F01DB3" w:rsidRDefault="008468B8" w:rsidP="008468B8">
      <w:pPr>
        <w:pStyle w:val="1"/>
        <w:jc w:val="both"/>
        <w:rPr>
          <w:rFonts w:eastAsia="Calibri"/>
          <w:b w:val="0"/>
        </w:rPr>
      </w:pPr>
    </w:p>
    <w:p w:rsidR="008468B8" w:rsidRPr="00F01DB3" w:rsidRDefault="008468B8" w:rsidP="008468B8">
      <w:pPr>
        <w:pStyle w:val="1"/>
        <w:jc w:val="both"/>
        <w:rPr>
          <w:b w:val="0"/>
          <w:iCs/>
        </w:rPr>
      </w:pPr>
      <w:r w:rsidRPr="00F01DB3">
        <w:rPr>
          <w:b w:val="0"/>
          <w:iCs/>
        </w:rPr>
        <w:t>Статья 11. Голосование по отзыву депутата, выборного должностного лица.</w:t>
      </w:r>
    </w:p>
    <w:p w:rsidR="008468B8" w:rsidRPr="00F01DB3" w:rsidRDefault="008468B8" w:rsidP="008468B8">
      <w:pPr>
        <w:pStyle w:val="1"/>
        <w:jc w:val="both"/>
        <w:rPr>
          <w:b w:val="0"/>
          <w:iCs/>
        </w:rPr>
      </w:pPr>
      <w:r w:rsidRPr="00F01DB3">
        <w:rPr>
          <w:b w:val="0"/>
          <w:iCs/>
        </w:rPr>
        <w:t xml:space="preserve"> </w:t>
      </w:r>
    </w:p>
    <w:p w:rsidR="008468B8" w:rsidRPr="00F01DB3" w:rsidRDefault="008468B8" w:rsidP="008468B8">
      <w:pPr>
        <w:pStyle w:val="1"/>
        <w:jc w:val="both"/>
        <w:rPr>
          <w:rFonts w:eastAsia="Calibri"/>
          <w:b w:val="0"/>
        </w:rPr>
      </w:pPr>
      <w:r w:rsidRPr="00F01DB3">
        <w:rPr>
          <w:rFonts w:eastAsia="Calibri"/>
          <w:b w:val="0"/>
        </w:rPr>
        <w:t xml:space="preserve">Голосование по отзыву депутата, выборного должностного лица, проводится по инициативе населения или совета депутатов и главы  администрации, выдвинутой ими совместно, в порядке, установленном федеральным </w:t>
      </w:r>
      <w:hyperlink r:id="rId11" w:tgtFrame="_self" w:history="1">
        <w:r w:rsidRPr="00F01DB3">
          <w:rPr>
            <w:rFonts w:eastAsia="Calibri"/>
            <w:b w:val="0"/>
          </w:rPr>
          <w:t>законом</w:t>
        </w:r>
      </w:hyperlink>
      <w:r w:rsidRPr="00F01DB3">
        <w:rPr>
          <w:rFonts w:eastAsia="Calibri"/>
          <w:b w:val="0"/>
        </w:rPr>
        <w:t xml:space="preserve"> и принимаемым в соответствии с ним законом субъекта Российской Федерации для проведения </w:t>
      </w:r>
      <w:hyperlink r:id="rId12" w:tgtFrame="_self" w:history="1">
        <w:r w:rsidRPr="00F01DB3">
          <w:rPr>
            <w:rFonts w:eastAsia="Calibri"/>
            <w:b w:val="0"/>
          </w:rPr>
          <w:t>местного референдума</w:t>
        </w:r>
      </w:hyperlink>
      <w:r w:rsidRPr="00F01DB3">
        <w:rPr>
          <w:rFonts w:eastAsia="Calibri"/>
          <w:b w:val="0"/>
        </w:rPr>
        <w:t>, с учетом особенностей, предусмотренных Федеральным законом № 131-ФЗ.</w:t>
      </w:r>
    </w:p>
    <w:p w:rsidR="008468B8" w:rsidRPr="00F01DB3" w:rsidRDefault="008468B8" w:rsidP="008468B8">
      <w:pPr>
        <w:pStyle w:val="1"/>
        <w:jc w:val="both"/>
        <w:rPr>
          <w:rFonts w:eastAsia="Calibri"/>
          <w:b w:val="0"/>
        </w:rPr>
      </w:pPr>
      <w:r w:rsidRPr="00F01DB3">
        <w:rPr>
          <w:rFonts w:eastAsia="Calibri"/>
          <w:b w:val="0"/>
        </w:rPr>
        <w:t xml:space="preserve">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w:t>
      </w:r>
      <w:r w:rsidRPr="00F01DB3">
        <w:rPr>
          <w:rFonts w:eastAsia="Calibri"/>
          <w:b w:val="0"/>
        </w:rPr>
        <w:lastRenderedPageBreak/>
        <w:t>половины избирателей, зарегистрированных в муниципальном образовании (избирательном округе).</w:t>
      </w:r>
    </w:p>
    <w:p w:rsidR="008468B8" w:rsidRPr="00F01DB3" w:rsidRDefault="008468B8" w:rsidP="008468B8">
      <w:pPr>
        <w:pStyle w:val="1"/>
        <w:jc w:val="both"/>
        <w:rPr>
          <w:b w:val="0"/>
          <w:iCs/>
        </w:rPr>
      </w:pPr>
      <w:bookmarkStart w:id="19" w:name="_Toc116440495"/>
    </w:p>
    <w:p w:rsidR="008468B8" w:rsidRPr="00F01DB3" w:rsidRDefault="008468B8" w:rsidP="008468B8">
      <w:pPr>
        <w:pStyle w:val="1"/>
        <w:jc w:val="both"/>
        <w:rPr>
          <w:b w:val="0"/>
          <w:iCs/>
        </w:rPr>
      </w:pPr>
      <w:r w:rsidRPr="00F01DB3">
        <w:rPr>
          <w:b w:val="0"/>
          <w:iCs/>
        </w:rPr>
        <w:t xml:space="preserve">Статья 12.  Процедура отзыва депутата, выборного должностного </w:t>
      </w:r>
      <w:bookmarkEnd w:id="19"/>
      <w:r w:rsidRPr="00F01DB3">
        <w:rPr>
          <w:b w:val="0"/>
          <w:iCs/>
        </w:rPr>
        <w:t xml:space="preserve"> лица</w:t>
      </w:r>
    </w:p>
    <w:p w:rsidR="008468B8" w:rsidRPr="00F01DB3" w:rsidRDefault="008468B8" w:rsidP="008468B8">
      <w:pPr>
        <w:pStyle w:val="1"/>
        <w:jc w:val="both"/>
        <w:rPr>
          <w:b w:val="0"/>
          <w:iCs/>
        </w:rPr>
      </w:pPr>
      <w:r w:rsidRPr="00F01DB3">
        <w:rPr>
          <w:b w:val="0"/>
          <w:iCs/>
        </w:rPr>
        <w:t xml:space="preserve"> </w:t>
      </w:r>
    </w:p>
    <w:p w:rsidR="008468B8" w:rsidRPr="00F01DB3" w:rsidRDefault="008468B8" w:rsidP="008468B8">
      <w:pPr>
        <w:pStyle w:val="1"/>
        <w:jc w:val="both"/>
        <w:rPr>
          <w:rFonts w:eastAsia="Calibri"/>
          <w:b w:val="0"/>
        </w:rPr>
      </w:pPr>
      <w:r w:rsidRPr="00F01DB3">
        <w:rPr>
          <w:rFonts w:eastAsia="Calibri"/>
          <w:b w:val="0"/>
        </w:rPr>
        <w:t xml:space="preserve">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w:t>
      </w:r>
    </w:p>
    <w:p w:rsidR="008468B8" w:rsidRPr="00F01DB3" w:rsidRDefault="008468B8" w:rsidP="008468B8">
      <w:pPr>
        <w:pStyle w:val="1"/>
        <w:jc w:val="both"/>
        <w:rPr>
          <w:rFonts w:eastAsia="Calibri"/>
          <w:b w:val="0"/>
        </w:rPr>
      </w:pPr>
      <w:r w:rsidRPr="00F01DB3">
        <w:rPr>
          <w:rFonts w:eastAsia="Calibri"/>
          <w:b w:val="0"/>
        </w:rPr>
        <w:t>В поддержку инициативы граждан по отзыву депутата, выборного должностного лица,  собираются подписи в количестве пяти процентов от числа граждан, обладающих активным избирательным правом, в том избирательном округе, в котором избран депутат, выборное должностное лицо. Количество собираемых подписей не может  быть менее 25.</w:t>
      </w:r>
    </w:p>
    <w:p w:rsidR="008468B8" w:rsidRPr="00F01DB3" w:rsidRDefault="008468B8" w:rsidP="008468B8">
      <w:pPr>
        <w:pStyle w:val="1"/>
        <w:jc w:val="both"/>
        <w:rPr>
          <w:rFonts w:eastAsia="Calibri"/>
          <w:b w:val="0"/>
        </w:rPr>
      </w:pPr>
      <w:r w:rsidRPr="00F01DB3">
        <w:rPr>
          <w:rFonts w:eastAsia="Calibri"/>
          <w:b w:val="0"/>
        </w:rPr>
        <w:t>При выдвижении инициативы отзыва депутата советом депутатов муниципального образования и главой  администрации сбор подписей в поддержку проведения процедуры отзыва не проводится. Инициатива проведения процедуры отзыва депутата, выдвинутая совместно советом депутатов муниципального образования и главой  администрации, оформляется решением совета депутатов муниципального образования и постановлением главы администрации.</w:t>
      </w:r>
    </w:p>
    <w:p w:rsidR="008468B8" w:rsidRPr="00F01DB3" w:rsidRDefault="008468B8" w:rsidP="008468B8">
      <w:pPr>
        <w:pStyle w:val="1"/>
        <w:jc w:val="both"/>
        <w:rPr>
          <w:rFonts w:eastAsia="Calibri"/>
          <w:b w:val="0"/>
        </w:rPr>
      </w:pPr>
      <w:r w:rsidRPr="00F01DB3">
        <w:rPr>
          <w:rFonts w:eastAsia="Calibri"/>
          <w:b w:val="0"/>
        </w:rPr>
        <w:t>Процедура отзыва депутата, выборного должностного лица местного самоуправления должна обеспечивать возможность дать избирателям объяснения по причинам, выдвигаемых в качестве оснований для отзыва.</w:t>
      </w:r>
    </w:p>
    <w:p w:rsidR="008468B8" w:rsidRPr="00F01DB3" w:rsidRDefault="008468B8" w:rsidP="008468B8">
      <w:pPr>
        <w:pStyle w:val="1"/>
        <w:jc w:val="both"/>
        <w:rPr>
          <w:rFonts w:eastAsia="Calibri"/>
          <w:b w:val="0"/>
        </w:rPr>
      </w:pPr>
      <w:r w:rsidRPr="00F01DB3">
        <w:rPr>
          <w:rFonts w:eastAsia="Calibri"/>
          <w:b w:val="0"/>
        </w:rPr>
        <w:t>Со дня, следующего за днем принятия избирательной комиссией решения о разрешении сбора подписей в поддержку возбуждения процедуры отзыва, депутат, выборное должностное лицо вправе разъяснять гражданам непосредственно или через средства массовой информации обстоятельства, ставшие основанием для возбуждения процедуры отзыва.</w:t>
      </w:r>
    </w:p>
    <w:p w:rsidR="008468B8" w:rsidRPr="00F01DB3" w:rsidRDefault="008468B8" w:rsidP="008468B8">
      <w:pPr>
        <w:pStyle w:val="1"/>
        <w:jc w:val="both"/>
        <w:rPr>
          <w:rFonts w:eastAsia="Calibri"/>
          <w:b w:val="0"/>
        </w:rPr>
      </w:pPr>
      <w:r w:rsidRPr="00F01DB3">
        <w:rPr>
          <w:rFonts w:eastAsia="Calibri"/>
          <w:b w:val="0"/>
        </w:rPr>
        <w:t>Депутат, выборное должностное лицо, осуществляющее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Они также вправе брать неоплачиваемый отпуск на любой срок в период со дня, следующего за днем принятия решения избирательной комиссии о назначении дня голосования по отзыву, и до дня официального опубликования итоговых результатов  голосования.</w:t>
      </w:r>
    </w:p>
    <w:p w:rsidR="008468B8" w:rsidRPr="00F01DB3" w:rsidRDefault="008468B8" w:rsidP="008468B8">
      <w:pPr>
        <w:pStyle w:val="1"/>
        <w:jc w:val="both"/>
        <w:rPr>
          <w:b w:val="0"/>
          <w:iCs/>
        </w:rPr>
      </w:pPr>
    </w:p>
    <w:p w:rsidR="008468B8" w:rsidRPr="00F01DB3" w:rsidRDefault="008468B8" w:rsidP="008468B8">
      <w:pPr>
        <w:pStyle w:val="1"/>
        <w:jc w:val="both"/>
        <w:rPr>
          <w:b w:val="0"/>
          <w:iCs/>
        </w:rPr>
      </w:pPr>
      <w:bookmarkStart w:id="20" w:name="_Toc116440510"/>
      <w:r w:rsidRPr="00F01DB3">
        <w:rPr>
          <w:b w:val="0"/>
          <w:iCs/>
        </w:rPr>
        <w:t>Статья 13. Правотворческая инициатива граждан</w:t>
      </w:r>
      <w:bookmarkEnd w:id="20"/>
    </w:p>
    <w:p w:rsidR="008468B8" w:rsidRPr="00F01DB3" w:rsidRDefault="008468B8" w:rsidP="008468B8">
      <w:pPr>
        <w:pStyle w:val="1"/>
        <w:jc w:val="both"/>
        <w:rPr>
          <w:b w:val="0"/>
        </w:rPr>
      </w:pPr>
    </w:p>
    <w:p w:rsidR="008468B8" w:rsidRPr="00F01DB3" w:rsidRDefault="008468B8" w:rsidP="008468B8">
      <w:pPr>
        <w:pStyle w:val="1"/>
        <w:jc w:val="both"/>
        <w:rPr>
          <w:rFonts w:eastAsia="Calibri"/>
          <w:b w:val="0"/>
        </w:rPr>
      </w:pPr>
      <w:r w:rsidRPr="00F01DB3">
        <w:rPr>
          <w:rFonts w:eastAsia="Calibri"/>
          <w:b w:val="0"/>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8468B8" w:rsidRPr="00F01DB3" w:rsidRDefault="008468B8" w:rsidP="008468B8">
      <w:pPr>
        <w:pStyle w:val="1"/>
        <w:jc w:val="both"/>
        <w:rPr>
          <w:rFonts w:eastAsia="Calibri"/>
          <w:b w:val="0"/>
        </w:rPr>
      </w:pPr>
      <w:r w:rsidRPr="00F01DB3">
        <w:rPr>
          <w:rFonts w:eastAsia="Calibri"/>
          <w:b w:val="0"/>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468B8" w:rsidRPr="00F01DB3" w:rsidRDefault="008468B8" w:rsidP="008468B8">
      <w:pPr>
        <w:pStyle w:val="1"/>
        <w:jc w:val="both"/>
        <w:rPr>
          <w:rFonts w:eastAsia="Calibri"/>
          <w:b w:val="0"/>
        </w:rPr>
      </w:pPr>
      <w:r w:rsidRPr="00F01DB3">
        <w:rPr>
          <w:rFonts w:eastAsia="Calibri"/>
          <w:b w:val="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68B8" w:rsidRPr="00F01DB3" w:rsidRDefault="008468B8" w:rsidP="008468B8">
      <w:pPr>
        <w:pStyle w:val="1"/>
        <w:jc w:val="both"/>
        <w:rPr>
          <w:rFonts w:eastAsia="Calibri"/>
          <w:b w:val="0"/>
        </w:rPr>
      </w:pPr>
      <w:r w:rsidRPr="00F01DB3">
        <w:rPr>
          <w:rFonts w:eastAsia="Calibri"/>
          <w:b w:val="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8468B8" w:rsidRPr="00F01DB3" w:rsidRDefault="008468B8" w:rsidP="008468B8">
      <w:pPr>
        <w:pStyle w:val="1"/>
        <w:jc w:val="both"/>
        <w:rPr>
          <w:rFonts w:eastAsia="Calibri"/>
          <w:b w:val="0"/>
        </w:rPr>
      </w:pPr>
      <w:r w:rsidRPr="00F01DB3">
        <w:rPr>
          <w:rFonts w:eastAsia="Calibri"/>
          <w:b w:val="0"/>
        </w:rPr>
        <w:t>Мотивированное решение, принятое по результатам рассмотрения проекта,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21" w:name="_Toc116440511"/>
      <w:r w:rsidRPr="00F01DB3">
        <w:rPr>
          <w:b w:val="0"/>
        </w:rPr>
        <w:lastRenderedPageBreak/>
        <w:t>Статья 14. Территориальное общественное самоуправление</w:t>
      </w:r>
      <w:bookmarkEnd w:id="21"/>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68B8" w:rsidRPr="00F01DB3" w:rsidRDefault="008468B8" w:rsidP="008468B8">
      <w:pPr>
        <w:pStyle w:val="1"/>
        <w:jc w:val="both"/>
        <w:rPr>
          <w:b w:val="0"/>
        </w:rPr>
      </w:pPr>
      <w:r w:rsidRPr="00F01DB3">
        <w:rPr>
          <w:b w:val="0"/>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8468B8" w:rsidRPr="00F01DB3" w:rsidRDefault="008468B8" w:rsidP="008468B8">
      <w:pPr>
        <w:pStyle w:val="1"/>
        <w:jc w:val="both"/>
        <w:rPr>
          <w:b w:val="0"/>
        </w:rPr>
      </w:pPr>
      <w:r w:rsidRPr="00F01DB3">
        <w:rPr>
          <w:b w:val="0"/>
        </w:rPr>
        <w:t>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68B8" w:rsidRPr="00F01DB3" w:rsidRDefault="008468B8" w:rsidP="008468B8">
      <w:pPr>
        <w:pStyle w:val="1"/>
        <w:jc w:val="both"/>
        <w:rPr>
          <w:b w:val="0"/>
        </w:rPr>
      </w:pPr>
      <w:r w:rsidRPr="00F01DB3">
        <w:rPr>
          <w:b w:val="0"/>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468B8" w:rsidRPr="00F01DB3" w:rsidRDefault="008468B8" w:rsidP="008468B8">
      <w:pPr>
        <w:pStyle w:val="1"/>
        <w:jc w:val="both"/>
        <w:rPr>
          <w:b w:val="0"/>
        </w:rPr>
      </w:pPr>
      <w:r w:rsidRPr="00F01DB3">
        <w:rPr>
          <w:b w:val="0"/>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68B8" w:rsidRPr="00F01DB3" w:rsidRDefault="008468B8" w:rsidP="008468B8">
      <w:pPr>
        <w:pStyle w:val="1"/>
        <w:jc w:val="both"/>
        <w:rPr>
          <w:b w:val="0"/>
        </w:rPr>
      </w:pPr>
      <w:r w:rsidRPr="00F01DB3">
        <w:rPr>
          <w:b w:val="0"/>
        </w:rPr>
        <w:t>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8468B8" w:rsidRPr="00F01DB3" w:rsidRDefault="008468B8" w:rsidP="008468B8">
      <w:pPr>
        <w:pStyle w:val="1"/>
        <w:jc w:val="both"/>
        <w:rPr>
          <w:b w:val="0"/>
        </w:rPr>
      </w:pPr>
      <w:r w:rsidRPr="00F01DB3">
        <w:rPr>
          <w:b w:val="0"/>
        </w:rPr>
        <w:t>Регистрацию устава осуществляет глава администрации поселения.</w:t>
      </w:r>
    </w:p>
    <w:p w:rsidR="008468B8" w:rsidRPr="00F01DB3" w:rsidRDefault="008468B8" w:rsidP="008468B8">
      <w:pPr>
        <w:pStyle w:val="1"/>
        <w:jc w:val="both"/>
        <w:rPr>
          <w:b w:val="0"/>
        </w:rPr>
      </w:pPr>
      <w:r w:rsidRPr="00F01DB3">
        <w:rPr>
          <w:b w:val="0"/>
        </w:rPr>
        <w:t>Порядок регистрации устава территориального общественного самоуправления определяется решением совета депутатов поселения.</w:t>
      </w:r>
    </w:p>
    <w:p w:rsidR="008468B8" w:rsidRPr="00F01DB3" w:rsidRDefault="008468B8" w:rsidP="008468B8">
      <w:pPr>
        <w:pStyle w:val="1"/>
        <w:jc w:val="both"/>
        <w:rPr>
          <w:b w:val="0"/>
        </w:rPr>
      </w:pPr>
      <w:r w:rsidRPr="00F01DB3">
        <w:rPr>
          <w:b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68B8" w:rsidRPr="00F01DB3" w:rsidRDefault="008468B8" w:rsidP="008468B8">
      <w:pPr>
        <w:pStyle w:val="1"/>
        <w:jc w:val="both"/>
        <w:rPr>
          <w:b w:val="0"/>
        </w:rPr>
      </w:pPr>
      <w:r w:rsidRPr="00F01DB3">
        <w:rPr>
          <w:b w:val="0"/>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68B8" w:rsidRPr="00F01DB3" w:rsidRDefault="008468B8" w:rsidP="008468B8">
      <w:pPr>
        <w:pStyle w:val="1"/>
        <w:jc w:val="both"/>
        <w:rPr>
          <w:b w:val="0"/>
        </w:rPr>
      </w:pPr>
      <w:r w:rsidRPr="00F01DB3">
        <w:rPr>
          <w:b w:val="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68B8" w:rsidRPr="00F01DB3" w:rsidRDefault="008468B8" w:rsidP="008468B8">
      <w:pPr>
        <w:pStyle w:val="1"/>
        <w:jc w:val="both"/>
        <w:rPr>
          <w:b w:val="0"/>
        </w:rPr>
      </w:pPr>
      <w:r w:rsidRPr="00F01DB3">
        <w:rPr>
          <w:b w:val="0"/>
        </w:rPr>
        <w:t>К исключительным полномочиям собрания, конференции граждан, осуществляющих территориальное общественное самоуправление, относятся:</w:t>
      </w:r>
    </w:p>
    <w:p w:rsidR="008468B8" w:rsidRPr="00F01DB3" w:rsidRDefault="008468B8" w:rsidP="008468B8">
      <w:pPr>
        <w:pStyle w:val="1"/>
        <w:jc w:val="both"/>
        <w:rPr>
          <w:b w:val="0"/>
        </w:rPr>
      </w:pPr>
      <w:r w:rsidRPr="00F01DB3">
        <w:rPr>
          <w:b w:val="0"/>
        </w:rPr>
        <w:t>1) установление структуры органов территориального общественного самоуправления;</w:t>
      </w:r>
    </w:p>
    <w:p w:rsidR="008468B8" w:rsidRPr="00F01DB3" w:rsidRDefault="008468B8" w:rsidP="008468B8">
      <w:pPr>
        <w:pStyle w:val="1"/>
        <w:jc w:val="both"/>
        <w:rPr>
          <w:b w:val="0"/>
        </w:rPr>
      </w:pPr>
      <w:r w:rsidRPr="00F01DB3">
        <w:rPr>
          <w:b w:val="0"/>
        </w:rPr>
        <w:t>2) принятие устава территориального общественного самоуправления, внесение в него изменений и дополнений;</w:t>
      </w:r>
    </w:p>
    <w:p w:rsidR="008468B8" w:rsidRPr="00F01DB3" w:rsidRDefault="008468B8" w:rsidP="008468B8">
      <w:pPr>
        <w:pStyle w:val="1"/>
        <w:jc w:val="both"/>
        <w:rPr>
          <w:b w:val="0"/>
        </w:rPr>
      </w:pPr>
      <w:r w:rsidRPr="00F01DB3">
        <w:rPr>
          <w:b w:val="0"/>
        </w:rPr>
        <w:t>3) избрание органов территориального общественного самоуправления;</w:t>
      </w:r>
    </w:p>
    <w:p w:rsidR="008468B8" w:rsidRPr="00F01DB3" w:rsidRDefault="008468B8" w:rsidP="008468B8">
      <w:pPr>
        <w:pStyle w:val="1"/>
        <w:jc w:val="both"/>
        <w:rPr>
          <w:b w:val="0"/>
        </w:rPr>
      </w:pPr>
      <w:r w:rsidRPr="00F01DB3">
        <w:rPr>
          <w:b w:val="0"/>
        </w:rPr>
        <w:t>4) определение основных направлений деятельности территориального общественного самоуправления;</w:t>
      </w:r>
    </w:p>
    <w:p w:rsidR="008468B8" w:rsidRPr="00F01DB3" w:rsidRDefault="008468B8" w:rsidP="008468B8">
      <w:pPr>
        <w:pStyle w:val="1"/>
        <w:jc w:val="both"/>
        <w:rPr>
          <w:b w:val="0"/>
        </w:rPr>
      </w:pPr>
      <w:r w:rsidRPr="00F01DB3">
        <w:rPr>
          <w:b w:val="0"/>
        </w:rPr>
        <w:t>5) утверждение сметы доходов и расходов территориального общественного самоуправления и отчета о ее исполнении;</w:t>
      </w:r>
    </w:p>
    <w:p w:rsidR="008468B8" w:rsidRPr="00F01DB3" w:rsidRDefault="008468B8" w:rsidP="008468B8">
      <w:pPr>
        <w:pStyle w:val="1"/>
        <w:jc w:val="both"/>
        <w:rPr>
          <w:b w:val="0"/>
        </w:rPr>
      </w:pPr>
      <w:r w:rsidRPr="00F01DB3">
        <w:rPr>
          <w:b w:val="0"/>
        </w:rPr>
        <w:t>6) рассмотрение и утверждение отчетов о деятельности органов территориального общественного самоуправления.</w:t>
      </w:r>
    </w:p>
    <w:p w:rsidR="008468B8" w:rsidRPr="00F01DB3" w:rsidRDefault="008468B8" w:rsidP="008468B8">
      <w:pPr>
        <w:pStyle w:val="1"/>
        <w:jc w:val="both"/>
        <w:rPr>
          <w:b w:val="0"/>
        </w:rPr>
      </w:pPr>
      <w:r w:rsidRPr="00F01DB3">
        <w:rPr>
          <w:b w:val="0"/>
        </w:rPr>
        <w:t>Органы территориального общественного самоуправления:</w:t>
      </w:r>
    </w:p>
    <w:p w:rsidR="008468B8" w:rsidRPr="00F01DB3" w:rsidRDefault="008468B8" w:rsidP="008468B8">
      <w:pPr>
        <w:pStyle w:val="1"/>
        <w:jc w:val="both"/>
        <w:rPr>
          <w:b w:val="0"/>
        </w:rPr>
      </w:pPr>
      <w:r w:rsidRPr="00F01DB3">
        <w:rPr>
          <w:b w:val="0"/>
        </w:rPr>
        <w:t>1) представляют интересы населения, проживающего на соответствующей территории;</w:t>
      </w:r>
    </w:p>
    <w:p w:rsidR="008468B8" w:rsidRPr="00F01DB3" w:rsidRDefault="008468B8" w:rsidP="008468B8">
      <w:pPr>
        <w:pStyle w:val="1"/>
        <w:jc w:val="both"/>
        <w:rPr>
          <w:b w:val="0"/>
        </w:rPr>
      </w:pPr>
      <w:r w:rsidRPr="00F01DB3">
        <w:rPr>
          <w:b w:val="0"/>
        </w:rPr>
        <w:t>2) обеспечивают исполнение решений, принятых на собраниях и конференциях граждан;</w:t>
      </w:r>
    </w:p>
    <w:p w:rsidR="008468B8" w:rsidRPr="00F01DB3" w:rsidRDefault="008468B8" w:rsidP="008468B8">
      <w:pPr>
        <w:pStyle w:val="1"/>
        <w:jc w:val="both"/>
        <w:rPr>
          <w:b w:val="0"/>
        </w:rPr>
      </w:pPr>
      <w:r w:rsidRPr="00F01DB3">
        <w:rPr>
          <w:b w:val="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F01DB3">
        <w:rPr>
          <w:b w:val="0"/>
        </w:rPr>
        <w:lastRenderedPageBreak/>
        <w:t>территориального общественного самоуправления и органами местного самоуправления с использованием средств местного бюджета;</w:t>
      </w:r>
    </w:p>
    <w:p w:rsidR="008468B8" w:rsidRPr="00F01DB3" w:rsidRDefault="008468B8" w:rsidP="008468B8">
      <w:pPr>
        <w:pStyle w:val="1"/>
        <w:jc w:val="both"/>
        <w:rPr>
          <w:b w:val="0"/>
        </w:rPr>
      </w:pPr>
      <w:r w:rsidRPr="00F01DB3">
        <w:rPr>
          <w:b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68B8" w:rsidRPr="00F01DB3" w:rsidRDefault="008468B8" w:rsidP="008468B8">
      <w:pPr>
        <w:pStyle w:val="1"/>
        <w:jc w:val="both"/>
        <w:rPr>
          <w:b w:val="0"/>
        </w:rPr>
      </w:pPr>
      <w:r w:rsidRPr="00F01DB3">
        <w:rPr>
          <w:b w:val="0"/>
        </w:rPr>
        <w:t>В уставе территориального общественного самоуправления устанавливаются:</w:t>
      </w:r>
    </w:p>
    <w:p w:rsidR="008468B8" w:rsidRPr="00F01DB3" w:rsidRDefault="008468B8" w:rsidP="008468B8">
      <w:pPr>
        <w:pStyle w:val="1"/>
        <w:jc w:val="both"/>
        <w:rPr>
          <w:b w:val="0"/>
        </w:rPr>
      </w:pPr>
      <w:r w:rsidRPr="00F01DB3">
        <w:rPr>
          <w:b w:val="0"/>
        </w:rPr>
        <w:t>1) территория, на которой оно осуществляется;</w:t>
      </w:r>
    </w:p>
    <w:p w:rsidR="008468B8" w:rsidRPr="00F01DB3" w:rsidRDefault="008468B8" w:rsidP="008468B8">
      <w:pPr>
        <w:pStyle w:val="1"/>
        <w:jc w:val="both"/>
        <w:rPr>
          <w:b w:val="0"/>
        </w:rPr>
      </w:pPr>
      <w:r w:rsidRPr="00F01DB3">
        <w:rPr>
          <w:b w:val="0"/>
        </w:rPr>
        <w:t>2) цели, задачи, формы и основные направления деятельности территориального общественного самоуправления;</w:t>
      </w:r>
    </w:p>
    <w:p w:rsidR="008468B8" w:rsidRPr="00F01DB3" w:rsidRDefault="008468B8" w:rsidP="008468B8">
      <w:pPr>
        <w:pStyle w:val="1"/>
        <w:jc w:val="both"/>
        <w:rPr>
          <w:b w:val="0"/>
        </w:rPr>
      </w:pPr>
      <w:r w:rsidRPr="00F01DB3">
        <w:rPr>
          <w:b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68B8" w:rsidRPr="00F01DB3" w:rsidRDefault="008468B8" w:rsidP="008468B8">
      <w:pPr>
        <w:pStyle w:val="1"/>
        <w:jc w:val="both"/>
        <w:rPr>
          <w:b w:val="0"/>
        </w:rPr>
      </w:pPr>
      <w:r w:rsidRPr="00F01DB3">
        <w:rPr>
          <w:b w:val="0"/>
        </w:rPr>
        <w:t>4) порядок принятия решений;</w:t>
      </w:r>
    </w:p>
    <w:p w:rsidR="008468B8" w:rsidRPr="00F01DB3" w:rsidRDefault="008468B8" w:rsidP="008468B8">
      <w:pPr>
        <w:pStyle w:val="1"/>
        <w:jc w:val="both"/>
        <w:rPr>
          <w:b w:val="0"/>
        </w:rPr>
      </w:pPr>
      <w:r w:rsidRPr="00F01DB3">
        <w:rPr>
          <w:b w:val="0"/>
        </w:rPr>
        <w:t>5) порядок приобретения имущества, а также порядок пользования и распоряжения указанным имуществом и финансовыми средствами;</w:t>
      </w:r>
    </w:p>
    <w:p w:rsidR="008468B8" w:rsidRPr="00F01DB3" w:rsidRDefault="008468B8" w:rsidP="008468B8">
      <w:pPr>
        <w:pStyle w:val="1"/>
        <w:jc w:val="both"/>
        <w:rPr>
          <w:b w:val="0"/>
        </w:rPr>
      </w:pPr>
      <w:r w:rsidRPr="00F01DB3">
        <w:rPr>
          <w:b w:val="0"/>
        </w:rPr>
        <w:t>6) порядок прекращения осуществления территориального общественного самоуправления.</w:t>
      </w:r>
    </w:p>
    <w:p w:rsidR="008468B8" w:rsidRPr="00F01DB3" w:rsidRDefault="008468B8" w:rsidP="008468B8">
      <w:pPr>
        <w:pStyle w:val="1"/>
        <w:jc w:val="both"/>
        <w:rPr>
          <w:b w:val="0"/>
        </w:rPr>
      </w:pPr>
      <w:r w:rsidRPr="00F01DB3">
        <w:rPr>
          <w:b w:val="0"/>
        </w:rPr>
        <w:t>7) порядок организации и проведения конференции граждан территориального и общественного самоуправления.</w:t>
      </w:r>
    </w:p>
    <w:p w:rsidR="008468B8" w:rsidRPr="00F01DB3" w:rsidRDefault="008468B8" w:rsidP="008468B8">
      <w:pPr>
        <w:pStyle w:val="1"/>
        <w:jc w:val="both"/>
        <w:rPr>
          <w:b w:val="0"/>
        </w:rPr>
      </w:pPr>
      <w:r w:rsidRPr="00F01DB3">
        <w:rPr>
          <w:b w:val="0"/>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Статья 15. Публичные слушания</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468B8" w:rsidRPr="00F01DB3" w:rsidRDefault="008468B8" w:rsidP="008468B8">
      <w:pPr>
        <w:pStyle w:val="1"/>
        <w:jc w:val="both"/>
        <w:rPr>
          <w:b w:val="0"/>
        </w:rPr>
      </w:pPr>
      <w:r w:rsidRPr="00F01DB3">
        <w:rPr>
          <w:b w:val="0"/>
        </w:rPr>
        <w:t>Публичные слушания проводятся по инициативе населения, совета депутатов поселения или главы поселения.</w:t>
      </w:r>
    </w:p>
    <w:p w:rsidR="008468B8" w:rsidRPr="00F01DB3" w:rsidRDefault="008468B8" w:rsidP="008468B8">
      <w:pPr>
        <w:pStyle w:val="1"/>
        <w:jc w:val="both"/>
        <w:rPr>
          <w:b w:val="0"/>
        </w:rPr>
      </w:pPr>
      <w:r w:rsidRPr="00F01DB3">
        <w:rPr>
          <w:b w:val="0"/>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8468B8" w:rsidRPr="00F01DB3" w:rsidRDefault="008468B8" w:rsidP="008468B8">
      <w:pPr>
        <w:pStyle w:val="1"/>
        <w:jc w:val="both"/>
        <w:rPr>
          <w:b w:val="0"/>
        </w:rPr>
      </w:pPr>
      <w:r w:rsidRPr="00F01DB3">
        <w:rPr>
          <w:b w:val="0"/>
        </w:rPr>
        <w:t>На публичные слушания должны выноситься:</w:t>
      </w:r>
    </w:p>
    <w:p w:rsidR="008468B8" w:rsidRPr="00F01DB3" w:rsidRDefault="008468B8" w:rsidP="008468B8">
      <w:pPr>
        <w:pStyle w:val="1"/>
        <w:jc w:val="both"/>
        <w:rPr>
          <w:b w:val="0"/>
        </w:rPr>
      </w:pPr>
      <w:r w:rsidRPr="00F01DB3">
        <w:rPr>
          <w:b w:val="0"/>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468B8" w:rsidRPr="00F01DB3" w:rsidRDefault="008468B8" w:rsidP="008468B8">
      <w:pPr>
        <w:pStyle w:val="1"/>
        <w:jc w:val="both"/>
        <w:rPr>
          <w:b w:val="0"/>
        </w:rPr>
      </w:pPr>
      <w:r w:rsidRPr="00F01DB3">
        <w:rPr>
          <w:b w:val="0"/>
        </w:rPr>
        <w:t>2) проект местного бюджета и отчет о его исполнении;</w:t>
      </w:r>
    </w:p>
    <w:p w:rsidR="008468B8" w:rsidRPr="00F01DB3" w:rsidRDefault="008468B8" w:rsidP="008468B8">
      <w:pPr>
        <w:pStyle w:val="1"/>
        <w:jc w:val="both"/>
        <w:rPr>
          <w:b w:val="0"/>
        </w:rPr>
      </w:pPr>
      <w:r w:rsidRPr="00F01DB3">
        <w:rPr>
          <w:b w:val="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468B8" w:rsidRPr="00F01DB3" w:rsidRDefault="008468B8" w:rsidP="008468B8">
      <w:pPr>
        <w:pStyle w:val="1"/>
        <w:jc w:val="both"/>
        <w:rPr>
          <w:b w:val="0"/>
        </w:rPr>
      </w:pPr>
      <w:r w:rsidRPr="00F01DB3">
        <w:rPr>
          <w:b w:val="0"/>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468B8" w:rsidRPr="00F01DB3" w:rsidRDefault="008468B8" w:rsidP="008468B8">
      <w:pPr>
        <w:pStyle w:val="1"/>
        <w:jc w:val="both"/>
        <w:rPr>
          <w:b w:val="0"/>
        </w:rPr>
      </w:pPr>
      <w:r w:rsidRPr="00F01DB3">
        <w:rPr>
          <w:b w:val="0"/>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поселения о </w:t>
      </w:r>
      <w:r w:rsidRPr="00F01DB3">
        <w:rPr>
          <w:b w:val="0"/>
        </w:rP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Статья 16. Собрание граждан </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Собрание граждан - собрание, проводимое на части территории поселения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и должностных лиц местного самоуправления, осуществления территориального общественного самоуправления.</w:t>
      </w:r>
    </w:p>
    <w:p w:rsidR="008468B8" w:rsidRPr="00F01DB3" w:rsidRDefault="008468B8" w:rsidP="008468B8">
      <w:pPr>
        <w:pStyle w:val="1"/>
        <w:jc w:val="both"/>
        <w:rPr>
          <w:b w:val="0"/>
        </w:rPr>
      </w:pPr>
      <w:r w:rsidRPr="00F01DB3">
        <w:rPr>
          <w:b w:val="0"/>
        </w:rPr>
        <w:t>Собрание граждан, проводимое по инициативе совета депутатов или главы муниципального образования, назначается советом депутатов или главой муниципального образования в порядке, утвержденном решением совета депутатов поселения. Собрание является одной из форм участия населения в местном самоуправлении.</w:t>
      </w:r>
    </w:p>
    <w:p w:rsidR="008468B8" w:rsidRPr="00F01DB3" w:rsidRDefault="008468B8" w:rsidP="008468B8">
      <w:pPr>
        <w:pStyle w:val="1"/>
        <w:jc w:val="both"/>
        <w:rPr>
          <w:b w:val="0"/>
        </w:rPr>
      </w:pPr>
      <w:r w:rsidRPr="00F01DB3">
        <w:rPr>
          <w:b w:val="0"/>
        </w:rPr>
        <w:t>Собрание граждан, проводимое по инициативе населения, назначается решением совета депутатов, в случае, если за его проведение подписалось не менее 10% от числа граждан,  проживающих на территории проведения собрания и имеющих право в нем участвовать.</w:t>
      </w:r>
    </w:p>
    <w:p w:rsidR="008468B8" w:rsidRPr="00F01DB3" w:rsidRDefault="008468B8" w:rsidP="008468B8">
      <w:pPr>
        <w:pStyle w:val="1"/>
        <w:jc w:val="both"/>
        <w:rPr>
          <w:b w:val="0"/>
        </w:rPr>
      </w:pPr>
      <w:r w:rsidRPr="00F01DB3">
        <w:rPr>
          <w:b w:val="0"/>
        </w:rPr>
        <w:t>Обращение о проведении собрания инициативная группа направляет в совет депутатов поселения. В обращении указывается: территория, на которой планируется провести собрание, количество жителей на данной территории, вопросы, выносимые на</w:t>
      </w:r>
      <w:r w:rsidRPr="00F01DB3">
        <w:rPr>
          <w:b w:val="0"/>
          <w:sz w:val="22"/>
          <w:szCs w:val="22"/>
        </w:rPr>
        <w:t xml:space="preserve"> </w:t>
      </w:r>
      <w:r w:rsidRPr="00F01DB3">
        <w:rPr>
          <w:b w:val="0"/>
        </w:rPr>
        <w:t>собрание, дата, место и время проведения собрания.</w:t>
      </w:r>
    </w:p>
    <w:p w:rsidR="008468B8" w:rsidRPr="00F01DB3" w:rsidRDefault="008468B8" w:rsidP="008468B8">
      <w:pPr>
        <w:pStyle w:val="1"/>
        <w:jc w:val="both"/>
        <w:rPr>
          <w:b w:val="0"/>
        </w:rPr>
      </w:pPr>
      <w:r w:rsidRPr="00F01DB3">
        <w:rPr>
          <w:b w:val="0"/>
        </w:rPr>
        <w:t>Обращение о проведении собрания рассматривается на ближайшем заседании совета депутатов. Решение считается принятым, если за него проголосовало более половины депутатов, присутствующих на заседании. Решение должно содержать: дату, время и место проведения собрания, вопросы,  выносимые на собрание. При принятии решения о проведении собрания на заседание совета депутатов может приглашаться инициативная группа (не более 10 человек), выступившая с инициативой о проведении собрания, Решение о проведении собрания подлежит опубликованию.</w:t>
      </w:r>
    </w:p>
    <w:p w:rsidR="008468B8" w:rsidRPr="00F01DB3" w:rsidRDefault="008468B8" w:rsidP="008468B8">
      <w:pPr>
        <w:pStyle w:val="1"/>
        <w:jc w:val="both"/>
        <w:rPr>
          <w:b w:val="0"/>
        </w:rPr>
      </w:pPr>
      <w:r w:rsidRPr="00F01DB3">
        <w:rPr>
          <w:b w:val="0"/>
        </w:rPr>
        <w:t>Совет депутатов может отказать в проведении собрания, в случаях, если вопросы, выносимые на собрание, не относятся к компетенции собрания, противоречат уставу поселения, областному и федеральному законодательству.</w:t>
      </w:r>
    </w:p>
    <w:p w:rsidR="008468B8" w:rsidRPr="00F01DB3" w:rsidRDefault="008468B8" w:rsidP="008468B8">
      <w:pPr>
        <w:pStyle w:val="1"/>
        <w:jc w:val="both"/>
        <w:rPr>
          <w:b w:val="0"/>
        </w:rPr>
      </w:pPr>
      <w:r w:rsidRPr="00F01DB3">
        <w:rPr>
          <w:b w:val="0"/>
        </w:rPr>
        <w:t>В собрании могут принимать участие граждане, постоянно или преимущественно проживающие на соответствующей территории поселения и достигшие шестнадцатилетнего возраста. С согласия местного сообщества в работе собрания граждан также вправе принимать участие граждане, имеющие на соответствующей территории на праве собственности недвижимое имущество и уплачивающие налоги.</w:t>
      </w:r>
    </w:p>
    <w:p w:rsidR="008468B8" w:rsidRPr="00F01DB3" w:rsidRDefault="008468B8" w:rsidP="008468B8">
      <w:pPr>
        <w:pStyle w:val="1"/>
        <w:jc w:val="both"/>
        <w:rPr>
          <w:b w:val="0"/>
        </w:rPr>
      </w:pPr>
      <w:r w:rsidRPr="00F01DB3">
        <w:rPr>
          <w:b w:val="0"/>
        </w:rPr>
        <w:t>Под частью территории поселения понимается:</w:t>
      </w:r>
    </w:p>
    <w:p w:rsidR="008468B8" w:rsidRPr="00F01DB3" w:rsidRDefault="008468B8" w:rsidP="008468B8">
      <w:pPr>
        <w:pStyle w:val="1"/>
        <w:jc w:val="both"/>
        <w:rPr>
          <w:b w:val="0"/>
        </w:rPr>
      </w:pPr>
      <w:r w:rsidRPr="00F01DB3">
        <w:rPr>
          <w:b w:val="0"/>
        </w:rPr>
        <w:t>подъезд многоквартирного жилого дома;</w:t>
      </w:r>
    </w:p>
    <w:p w:rsidR="008468B8" w:rsidRPr="00F01DB3" w:rsidRDefault="008468B8" w:rsidP="008468B8">
      <w:pPr>
        <w:pStyle w:val="1"/>
        <w:jc w:val="both"/>
        <w:rPr>
          <w:b w:val="0"/>
        </w:rPr>
      </w:pPr>
      <w:r w:rsidRPr="00F01DB3">
        <w:rPr>
          <w:b w:val="0"/>
        </w:rPr>
        <w:t>многоквартирный жилой дом;</w:t>
      </w:r>
    </w:p>
    <w:p w:rsidR="008468B8" w:rsidRPr="00F01DB3" w:rsidRDefault="008468B8" w:rsidP="008468B8">
      <w:pPr>
        <w:pStyle w:val="1"/>
        <w:jc w:val="both"/>
        <w:rPr>
          <w:b w:val="0"/>
        </w:rPr>
      </w:pPr>
      <w:r w:rsidRPr="00F01DB3">
        <w:rPr>
          <w:b w:val="0"/>
        </w:rPr>
        <w:t>группа жилых домов;</w:t>
      </w:r>
    </w:p>
    <w:p w:rsidR="008468B8" w:rsidRPr="00F01DB3" w:rsidRDefault="008468B8" w:rsidP="008468B8">
      <w:pPr>
        <w:pStyle w:val="1"/>
        <w:jc w:val="both"/>
        <w:rPr>
          <w:b w:val="0"/>
        </w:rPr>
      </w:pPr>
      <w:r w:rsidRPr="00F01DB3">
        <w:rPr>
          <w:b w:val="0"/>
        </w:rPr>
        <w:t>жилой микрорайон;</w:t>
      </w:r>
    </w:p>
    <w:p w:rsidR="008468B8" w:rsidRPr="00F01DB3" w:rsidRDefault="008468B8" w:rsidP="008468B8">
      <w:pPr>
        <w:pStyle w:val="1"/>
        <w:jc w:val="both"/>
        <w:rPr>
          <w:b w:val="0"/>
        </w:rPr>
      </w:pPr>
      <w:r w:rsidRPr="00F01DB3">
        <w:rPr>
          <w:b w:val="0"/>
        </w:rPr>
        <w:t xml:space="preserve">сельские населенные пункты, не являющиеся поселением. </w:t>
      </w:r>
    </w:p>
    <w:p w:rsidR="008468B8" w:rsidRPr="00F01DB3" w:rsidRDefault="008468B8" w:rsidP="008468B8">
      <w:pPr>
        <w:pStyle w:val="1"/>
        <w:jc w:val="both"/>
        <w:rPr>
          <w:b w:val="0"/>
        </w:rPr>
      </w:pPr>
      <w:r w:rsidRPr="00F01DB3">
        <w:rPr>
          <w:b w:val="0"/>
        </w:rPr>
        <w:t>Решение о проведении собрания доводится в письменном виде до сведения инициативной группы в течение 3-х дней с момента его принятия. Инициативная группа информирует население о времени и месте проведения собрания граждан и вопросах, которые выносятся на обсуждение, заблаговременно, не позднее, чем за 7 дней до дня проведения собрания.</w:t>
      </w:r>
    </w:p>
    <w:p w:rsidR="008468B8" w:rsidRPr="00F01DB3" w:rsidRDefault="008468B8" w:rsidP="008468B8">
      <w:pPr>
        <w:pStyle w:val="1"/>
        <w:jc w:val="both"/>
        <w:rPr>
          <w:b w:val="0"/>
        </w:rPr>
      </w:pPr>
      <w:r w:rsidRPr="00F01DB3">
        <w:rPr>
          <w:b w:val="0"/>
        </w:rPr>
        <w:t>Собрание правомочно, если в нем приняли участие не менее 25% от числа граждан, имеющих право принимать участие в собрании.</w:t>
      </w:r>
    </w:p>
    <w:p w:rsidR="008468B8" w:rsidRPr="00F01DB3" w:rsidRDefault="008468B8" w:rsidP="008468B8">
      <w:pPr>
        <w:pStyle w:val="1"/>
        <w:jc w:val="both"/>
        <w:rPr>
          <w:b w:val="0"/>
        </w:rPr>
      </w:pPr>
      <w:r w:rsidRPr="00F01DB3">
        <w:rPr>
          <w:b w:val="0"/>
        </w:rPr>
        <w:t>Проведение собрания граждан обеспечивается местной администрацией.</w:t>
      </w:r>
    </w:p>
    <w:p w:rsidR="008468B8" w:rsidRPr="00F01DB3" w:rsidRDefault="008468B8" w:rsidP="008468B8">
      <w:pPr>
        <w:pStyle w:val="1"/>
        <w:jc w:val="both"/>
        <w:rPr>
          <w:b w:val="0"/>
        </w:rPr>
      </w:pPr>
      <w:r w:rsidRPr="00F01DB3">
        <w:rPr>
          <w:b w:val="0"/>
        </w:rPr>
        <w:t>Итоги собрания граждан подлежат официальному опубликованию органами местного самоуправления.</w:t>
      </w:r>
      <w:bookmarkStart w:id="22" w:name="_Toc116440513"/>
    </w:p>
    <w:p w:rsidR="008468B8" w:rsidRPr="00F01DB3" w:rsidRDefault="008468B8" w:rsidP="008468B8">
      <w:pPr>
        <w:pStyle w:val="1"/>
        <w:jc w:val="both"/>
        <w:rPr>
          <w:b w:val="0"/>
          <w:iCs/>
        </w:rPr>
      </w:pPr>
    </w:p>
    <w:p w:rsidR="008468B8" w:rsidRPr="00F01DB3" w:rsidRDefault="008468B8" w:rsidP="008468B8">
      <w:pPr>
        <w:pStyle w:val="1"/>
        <w:jc w:val="both"/>
        <w:rPr>
          <w:b w:val="0"/>
          <w:iCs/>
        </w:rPr>
      </w:pPr>
      <w:r w:rsidRPr="00F01DB3">
        <w:rPr>
          <w:b w:val="0"/>
          <w:iCs/>
        </w:rPr>
        <w:lastRenderedPageBreak/>
        <w:t>Статья 17.  Конференция граждан (собрание делегатов)</w:t>
      </w:r>
      <w:bookmarkEnd w:id="22"/>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Для обсуждения вопросов местного значения поселения, информирования населения о деятельности органов и должностных лиц поселения могут проводиться конференции граждан (собрание делегатов)</w:t>
      </w:r>
    </w:p>
    <w:p w:rsidR="008468B8" w:rsidRPr="00F01DB3" w:rsidRDefault="008468B8" w:rsidP="008468B8">
      <w:pPr>
        <w:pStyle w:val="1"/>
        <w:jc w:val="both"/>
        <w:rPr>
          <w:b w:val="0"/>
        </w:rPr>
      </w:pPr>
      <w:r w:rsidRPr="00F01DB3">
        <w:rPr>
          <w:b w:val="0"/>
        </w:rPr>
        <w:t>Конференция граждан по указанным в пункте 1 настоящей статьи вопросам проводится по инициативе, оформленной в виде решения:</w:t>
      </w:r>
    </w:p>
    <w:p w:rsidR="008468B8" w:rsidRPr="00F01DB3" w:rsidRDefault="008468B8" w:rsidP="008468B8">
      <w:pPr>
        <w:pStyle w:val="1"/>
        <w:jc w:val="both"/>
        <w:rPr>
          <w:b w:val="0"/>
        </w:rPr>
      </w:pPr>
      <w:r w:rsidRPr="00F01DB3">
        <w:rPr>
          <w:b w:val="0"/>
        </w:rPr>
        <w:t>- совета депутатов;</w:t>
      </w:r>
    </w:p>
    <w:p w:rsidR="008468B8" w:rsidRPr="00F01DB3" w:rsidRDefault="008468B8" w:rsidP="008468B8">
      <w:pPr>
        <w:pStyle w:val="1"/>
        <w:jc w:val="both"/>
        <w:rPr>
          <w:b w:val="0"/>
        </w:rPr>
      </w:pPr>
      <w:r w:rsidRPr="00F01DB3">
        <w:rPr>
          <w:b w:val="0"/>
        </w:rPr>
        <w:t>- главы муниципального образования.</w:t>
      </w:r>
    </w:p>
    <w:p w:rsidR="008468B8" w:rsidRPr="00F01DB3" w:rsidRDefault="008468B8" w:rsidP="008468B8">
      <w:pPr>
        <w:pStyle w:val="1"/>
        <w:jc w:val="both"/>
        <w:rPr>
          <w:b w:val="0"/>
        </w:rPr>
      </w:pPr>
      <w:r w:rsidRPr="00F01DB3">
        <w:rPr>
          <w:b w:val="0"/>
        </w:rPr>
        <w:t>Порядок назначения и проведения конференции граждан, собрания делегатов определяется решением совета депутатов.</w:t>
      </w:r>
    </w:p>
    <w:p w:rsidR="008468B8" w:rsidRPr="00F01DB3" w:rsidRDefault="008468B8" w:rsidP="008468B8">
      <w:pPr>
        <w:pStyle w:val="1"/>
        <w:jc w:val="both"/>
        <w:rPr>
          <w:b w:val="0"/>
          <w:iCs/>
        </w:rPr>
      </w:pPr>
      <w:bookmarkStart w:id="23" w:name="_Toc116440514"/>
      <w:r w:rsidRPr="00F01DB3">
        <w:rPr>
          <w:b w:val="0"/>
          <w:iCs/>
        </w:rPr>
        <w:t>Статья 18. Опрос граждан</w:t>
      </w:r>
      <w:bookmarkEnd w:id="23"/>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Порядок назначения и проведения опроса определяется решением совета депутатов в соответствии с федеральным законодательством.</w:t>
      </w:r>
    </w:p>
    <w:p w:rsidR="008468B8" w:rsidRPr="00F01DB3" w:rsidRDefault="008468B8" w:rsidP="008468B8">
      <w:pPr>
        <w:pStyle w:val="1"/>
        <w:jc w:val="both"/>
        <w:rPr>
          <w:b w:val="0"/>
        </w:rPr>
      </w:pPr>
      <w:r w:rsidRPr="00F01DB3">
        <w:rPr>
          <w:b w:val="0"/>
        </w:rPr>
        <w:t xml:space="preserve"> </w:t>
      </w:r>
    </w:p>
    <w:p w:rsidR="008468B8" w:rsidRPr="00F01DB3" w:rsidRDefault="008468B8" w:rsidP="008468B8">
      <w:pPr>
        <w:pStyle w:val="1"/>
        <w:jc w:val="both"/>
        <w:rPr>
          <w:b w:val="0"/>
        </w:rPr>
      </w:pPr>
    </w:p>
    <w:p w:rsidR="008468B8" w:rsidRPr="00F01DB3" w:rsidRDefault="008468B8" w:rsidP="008468B8">
      <w:pPr>
        <w:pStyle w:val="1"/>
        <w:jc w:val="both"/>
        <w:rPr>
          <w:b w:val="0"/>
        </w:rPr>
      </w:pPr>
    </w:p>
    <w:p w:rsidR="008468B8" w:rsidRPr="00F01DB3" w:rsidRDefault="008468B8" w:rsidP="008468B8">
      <w:pPr>
        <w:pStyle w:val="1"/>
        <w:jc w:val="both"/>
        <w:rPr>
          <w:b w:val="0"/>
          <w:iCs/>
        </w:rPr>
      </w:pPr>
      <w:bookmarkStart w:id="24" w:name="_Toc116440515"/>
      <w:r w:rsidRPr="00F01DB3">
        <w:rPr>
          <w:b w:val="0"/>
          <w:iCs/>
        </w:rPr>
        <w:t>Статья 19. Обращения граждан в органы местного самоуправления</w:t>
      </w:r>
      <w:bookmarkEnd w:id="24"/>
      <w:r w:rsidRPr="00F01DB3">
        <w:rPr>
          <w:b w:val="0"/>
          <w:iCs/>
        </w:rPr>
        <w:t xml:space="preserve"> </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Граждане имеют право на индивидуальные и коллективные обращения в органы местного самоуправления и к должностным лицам поселения.</w:t>
      </w:r>
    </w:p>
    <w:p w:rsidR="008468B8" w:rsidRPr="00F01DB3" w:rsidRDefault="008468B8" w:rsidP="008468B8">
      <w:pPr>
        <w:pStyle w:val="1"/>
        <w:jc w:val="both"/>
        <w:rPr>
          <w:b w:val="0"/>
        </w:rPr>
      </w:pPr>
      <w:r w:rsidRPr="00F01DB3">
        <w:rPr>
          <w:b w:val="0"/>
        </w:rPr>
        <w:t>Органы местного самоуправления и должностные лица поселения обязаны дать письменный ответ по существу обращений граждан в течение 30 дней. Порядок рассмотрения обращения граждан органами местного самоуправления и должностными лицами поселения устанавливается Федеральным законом № 59-ФЗ от 02.05.2006 года «О порядке рассмотрения обращения граждан Российской Федерации».</w:t>
      </w:r>
    </w:p>
    <w:p w:rsidR="008468B8" w:rsidRPr="00F01DB3" w:rsidRDefault="008468B8" w:rsidP="008468B8">
      <w:pPr>
        <w:pStyle w:val="1"/>
        <w:jc w:val="both"/>
        <w:rPr>
          <w:b w:val="0"/>
          <w:iCs/>
        </w:rPr>
      </w:pPr>
      <w:bookmarkStart w:id="25" w:name="_Toc116440516"/>
    </w:p>
    <w:p w:rsidR="008468B8" w:rsidRPr="00F01DB3" w:rsidRDefault="008468B8" w:rsidP="008468B8">
      <w:pPr>
        <w:pStyle w:val="1"/>
        <w:jc w:val="both"/>
        <w:rPr>
          <w:b w:val="0"/>
          <w:iCs/>
        </w:rPr>
      </w:pPr>
      <w:r w:rsidRPr="00F01DB3">
        <w:rPr>
          <w:b w:val="0"/>
          <w:iCs/>
        </w:rPr>
        <w:t>Статья 20. Иные формы непосредственного осуществления населением местного самоуправления и участия в его осуществлении</w:t>
      </w:r>
    </w:p>
    <w:p w:rsidR="008468B8" w:rsidRPr="00F01DB3" w:rsidRDefault="008468B8" w:rsidP="008468B8">
      <w:pPr>
        <w:pStyle w:val="1"/>
        <w:jc w:val="both"/>
        <w:rPr>
          <w:b w:val="0"/>
          <w:iCs/>
        </w:rPr>
      </w:pPr>
    </w:p>
    <w:p w:rsidR="008468B8" w:rsidRPr="00F01DB3" w:rsidRDefault="008468B8" w:rsidP="008468B8">
      <w:pPr>
        <w:pStyle w:val="1"/>
        <w:jc w:val="both"/>
        <w:rPr>
          <w:b w:val="0"/>
        </w:rPr>
      </w:pPr>
      <w:r w:rsidRPr="00F01DB3">
        <w:rPr>
          <w:b w:val="0"/>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8468B8" w:rsidRPr="00F01DB3" w:rsidRDefault="008468B8" w:rsidP="008468B8">
      <w:pPr>
        <w:pStyle w:val="1"/>
        <w:jc w:val="both"/>
        <w:rPr>
          <w:b w:val="0"/>
        </w:rPr>
      </w:pPr>
    </w:p>
    <w:p w:rsidR="008468B8" w:rsidRPr="00F01DB3" w:rsidRDefault="008468B8" w:rsidP="008468B8">
      <w:pPr>
        <w:pStyle w:val="1"/>
        <w:jc w:val="both"/>
        <w:rPr>
          <w:b w:val="0"/>
          <w:sz w:val="28"/>
        </w:rPr>
      </w:pPr>
      <w:r w:rsidRPr="00F01DB3">
        <w:rPr>
          <w:b w:val="0"/>
          <w:sz w:val="28"/>
        </w:rPr>
        <w:t>Глава 3. Органы местного самоуправления поселения и должностные лица поселения</w:t>
      </w:r>
      <w:bookmarkEnd w:id="25"/>
    </w:p>
    <w:p w:rsidR="008468B8" w:rsidRPr="00F01DB3" w:rsidRDefault="008468B8" w:rsidP="008468B8">
      <w:pPr>
        <w:pStyle w:val="1"/>
        <w:jc w:val="both"/>
        <w:rPr>
          <w:b w:val="0"/>
          <w:spacing w:val="-12"/>
        </w:rPr>
      </w:pPr>
    </w:p>
    <w:p w:rsidR="008468B8" w:rsidRPr="00F01DB3" w:rsidRDefault="008468B8" w:rsidP="008468B8">
      <w:pPr>
        <w:pStyle w:val="1"/>
        <w:jc w:val="both"/>
        <w:rPr>
          <w:b w:val="0"/>
          <w:iCs/>
        </w:rPr>
      </w:pPr>
      <w:bookmarkStart w:id="26" w:name="_Toc116440517"/>
      <w:r w:rsidRPr="00F01DB3">
        <w:rPr>
          <w:b w:val="0"/>
          <w:iCs/>
        </w:rPr>
        <w:t>Статья 21. Органы местного самоуправления поселения</w:t>
      </w:r>
      <w:bookmarkEnd w:id="26"/>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27" w:name="_Toc116440518"/>
      <w:r w:rsidRPr="00F01DB3">
        <w:rPr>
          <w:b w:val="0"/>
        </w:rPr>
        <w:t>1. Структуру органов местного самоуправления составляют совет депутатов, глава муниципального образования, местная администрация (исполнительно-распорядительный орган муниципального образования).</w:t>
      </w:r>
    </w:p>
    <w:p w:rsidR="008468B8" w:rsidRPr="00F01DB3" w:rsidRDefault="008468B8" w:rsidP="008468B8">
      <w:pPr>
        <w:pStyle w:val="1"/>
        <w:jc w:val="both"/>
        <w:rPr>
          <w:b w:val="0"/>
          <w:iCs/>
        </w:rPr>
      </w:pPr>
    </w:p>
    <w:p w:rsidR="008468B8" w:rsidRPr="00F01DB3" w:rsidRDefault="008468B8" w:rsidP="008468B8">
      <w:pPr>
        <w:pStyle w:val="1"/>
        <w:jc w:val="both"/>
        <w:rPr>
          <w:b w:val="0"/>
          <w:iCs/>
        </w:rPr>
      </w:pPr>
      <w:r w:rsidRPr="00F01DB3">
        <w:rPr>
          <w:b w:val="0"/>
          <w:iCs/>
        </w:rPr>
        <w:t>Статья 22. Совет депутатов</w:t>
      </w:r>
      <w:bookmarkEnd w:id="27"/>
      <w:r w:rsidRPr="00F01DB3">
        <w:rPr>
          <w:b w:val="0"/>
          <w:iCs/>
        </w:rPr>
        <w:t xml:space="preserve"> </w:t>
      </w:r>
    </w:p>
    <w:p w:rsidR="008468B8" w:rsidRPr="00F01DB3" w:rsidRDefault="008468B8" w:rsidP="008468B8">
      <w:pPr>
        <w:pStyle w:val="1"/>
        <w:jc w:val="both"/>
        <w:rPr>
          <w:b w:val="0"/>
        </w:rPr>
      </w:pPr>
    </w:p>
    <w:p w:rsidR="008468B8" w:rsidRPr="00F01DB3" w:rsidRDefault="008468B8" w:rsidP="008468B8">
      <w:pPr>
        <w:pStyle w:val="1"/>
        <w:jc w:val="both"/>
        <w:rPr>
          <w:b w:val="0"/>
          <w:spacing w:val="-17"/>
        </w:rPr>
      </w:pPr>
      <w:r w:rsidRPr="00F01DB3">
        <w:rPr>
          <w:b w:val="0"/>
          <w:spacing w:val="-2"/>
        </w:rPr>
        <w:t xml:space="preserve"> Совет депутатов – представительный орган местного самоуправления поселения, формируемый на муниципальных выборах.</w:t>
      </w:r>
    </w:p>
    <w:p w:rsidR="008468B8" w:rsidRPr="00F01DB3" w:rsidRDefault="008468B8" w:rsidP="008468B8">
      <w:pPr>
        <w:pStyle w:val="1"/>
        <w:jc w:val="both"/>
        <w:rPr>
          <w:b w:val="0"/>
          <w:spacing w:val="-17"/>
        </w:rPr>
      </w:pPr>
      <w:r w:rsidRPr="00F01DB3">
        <w:rPr>
          <w:b w:val="0"/>
        </w:rPr>
        <w:t xml:space="preserve"> Совет депутатов обладает правами юридического лица и является муниципальным казенным учреждением.</w:t>
      </w:r>
    </w:p>
    <w:p w:rsidR="008468B8" w:rsidRPr="00F01DB3" w:rsidRDefault="008468B8" w:rsidP="008468B8">
      <w:pPr>
        <w:pStyle w:val="1"/>
        <w:jc w:val="both"/>
        <w:rPr>
          <w:b w:val="0"/>
          <w:spacing w:val="-17"/>
        </w:rPr>
      </w:pPr>
      <w:r w:rsidRPr="00F01DB3">
        <w:rPr>
          <w:b w:val="0"/>
          <w:spacing w:val="-2"/>
        </w:rPr>
        <w:t>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rsidR="008468B8" w:rsidRPr="00F01DB3" w:rsidRDefault="008468B8" w:rsidP="008468B8">
      <w:pPr>
        <w:pStyle w:val="1"/>
        <w:jc w:val="both"/>
        <w:rPr>
          <w:b w:val="0"/>
          <w:spacing w:val="-14"/>
        </w:rPr>
      </w:pPr>
      <w:r w:rsidRPr="00F01DB3">
        <w:rPr>
          <w:b w:val="0"/>
        </w:rPr>
        <w:lastRenderedPageBreak/>
        <w:t xml:space="preserve">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468B8" w:rsidRPr="00F01DB3" w:rsidRDefault="008468B8" w:rsidP="008468B8">
      <w:pPr>
        <w:pStyle w:val="1"/>
        <w:jc w:val="both"/>
        <w:rPr>
          <w:b w:val="0"/>
        </w:rPr>
      </w:pPr>
      <w:r w:rsidRPr="00F01DB3">
        <w:rPr>
          <w:b w:val="0"/>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468B8" w:rsidRPr="00F01DB3" w:rsidRDefault="008468B8" w:rsidP="008468B8">
      <w:pPr>
        <w:pStyle w:val="1"/>
        <w:jc w:val="both"/>
        <w:rPr>
          <w:b w:val="0"/>
        </w:rPr>
      </w:pPr>
    </w:p>
    <w:p w:rsidR="008468B8" w:rsidRPr="00F01DB3" w:rsidRDefault="008468B8" w:rsidP="008468B8">
      <w:pPr>
        <w:pStyle w:val="1"/>
        <w:jc w:val="both"/>
        <w:rPr>
          <w:b w:val="0"/>
          <w:iCs/>
        </w:rPr>
      </w:pPr>
      <w:bookmarkStart w:id="28" w:name="_Toc116440519"/>
      <w:r w:rsidRPr="00F01DB3">
        <w:rPr>
          <w:b w:val="0"/>
          <w:iCs/>
        </w:rPr>
        <w:t>Статья 23. Состав совета депутатов</w:t>
      </w:r>
      <w:bookmarkEnd w:id="28"/>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Совет депутатов состоит из десяти депутатов, которые избираются на муниципальных выборах по мажоритарной системе по двум </w:t>
      </w:r>
      <w:proofErr w:type="spellStart"/>
      <w:r w:rsidRPr="00F01DB3">
        <w:rPr>
          <w:b w:val="0"/>
        </w:rPr>
        <w:t>пятимандатным</w:t>
      </w:r>
      <w:proofErr w:type="spellEnd"/>
      <w:r w:rsidRPr="00F01DB3">
        <w:rPr>
          <w:b w:val="0"/>
        </w:rPr>
        <w:t xml:space="preserve"> избирательным округам, образуемым на территории поселения.</w:t>
      </w:r>
    </w:p>
    <w:p w:rsidR="008468B8" w:rsidRPr="00F01DB3" w:rsidRDefault="008468B8" w:rsidP="008468B8">
      <w:pPr>
        <w:pStyle w:val="1"/>
        <w:jc w:val="both"/>
        <w:rPr>
          <w:b w:val="0"/>
        </w:rPr>
      </w:pPr>
      <w:r w:rsidRPr="00F01DB3">
        <w:rPr>
          <w:b w:val="0"/>
        </w:rPr>
        <w:t>Депутаты совета депутатов поселения осуществляют свои полномочия на непостоянной основе. На постоянной основе может работать один депутат.</w:t>
      </w:r>
    </w:p>
    <w:p w:rsidR="008468B8" w:rsidRPr="00F01DB3" w:rsidRDefault="008468B8" w:rsidP="008468B8">
      <w:pPr>
        <w:pStyle w:val="1"/>
        <w:jc w:val="both"/>
        <w:rPr>
          <w:b w:val="0"/>
        </w:rPr>
      </w:pPr>
      <w:r w:rsidRPr="00F01DB3">
        <w:rPr>
          <w:b w:val="0"/>
        </w:rPr>
        <w:t>Полномочия председателя представительного органа исполняет глава поселения.</w:t>
      </w:r>
    </w:p>
    <w:p w:rsidR="008468B8" w:rsidRPr="00F01DB3" w:rsidRDefault="008468B8" w:rsidP="008468B8">
      <w:pPr>
        <w:pStyle w:val="1"/>
        <w:jc w:val="both"/>
        <w:rPr>
          <w:b w:val="0"/>
          <w:iCs/>
        </w:rPr>
      </w:pPr>
      <w:r w:rsidRPr="00F01DB3">
        <w:rPr>
          <w:b w:val="0"/>
        </w:rPr>
        <w:t>Совет депутатов решает вопросы, отнесенные к его компетенции, на заседаниях. Заседания созываются главой поселения не реже одного раза в три месяца. Внеочередные заседания созываются главой поселения по собственной инициативе.</w:t>
      </w:r>
    </w:p>
    <w:p w:rsidR="008468B8" w:rsidRPr="00F01DB3" w:rsidRDefault="008468B8" w:rsidP="008468B8">
      <w:pPr>
        <w:pStyle w:val="1"/>
        <w:jc w:val="both"/>
        <w:rPr>
          <w:b w:val="0"/>
        </w:rPr>
      </w:pPr>
    </w:p>
    <w:p w:rsidR="008468B8" w:rsidRPr="00F01DB3" w:rsidRDefault="008468B8" w:rsidP="008468B8">
      <w:pPr>
        <w:pStyle w:val="1"/>
        <w:jc w:val="both"/>
        <w:rPr>
          <w:b w:val="0"/>
          <w:iCs/>
        </w:rPr>
      </w:pPr>
      <w:r w:rsidRPr="00F01DB3">
        <w:rPr>
          <w:b w:val="0"/>
        </w:rPr>
        <w:t xml:space="preserve"> </w:t>
      </w:r>
      <w:bookmarkStart w:id="29" w:name="_Toc116440520"/>
      <w:r w:rsidRPr="00F01DB3">
        <w:rPr>
          <w:b w:val="0"/>
          <w:iCs/>
        </w:rPr>
        <w:t>Статья 24. Полномочия совета депутатов</w:t>
      </w:r>
      <w:bookmarkEnd w:id="29"/>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spacing w:val="5"/>
        </w:rPr>
        <w:t>В исключительной компетенции совета депутатов на</w:t>
      </w:r>
      <w:r w:rsidRPr="00F01DB3">
        <w:rPr>
          <w:b w:val="0"/>
        </w:rPr>
        <w:t>ходятся:</w:t>
      </w:r>
    </w:p>
    <w:p w:rsidR="008468B8" w:rsidRPr="00F01DB3" w:rsidRDefault="008468B8" w:rsidP="008468B8">
      <w:pPr>
        <w:pStyle w:val="1"/>
        <w:jc w:val="both"/>
        <w:rPr>
          <w:b w:val="0"/>
        </w:rPr>
      </w:pPr>
      <w:r w:rsidRPr="00F01DB3">
        <w:rPr>
          <w:b w:val="0"/>
        </w:rPr>
        <w:t>1) принятие устава муниципального образования и внесение в него изменений и дополнений;</w:t>
      </w:r>
    </w:p>
    <w:p w:rsidR="008468B8" w:rsidRPr="00F01DB3" w:rsidRDefault="008468B8" w:rsidP="008468B8">
      <w:pPr>
        <w:pStyle w:val="1"/>
        <w:jc w:val="both"/>
        <w:rPr>
          <w:b w:val="0"/>
        </w:rPr>
      </w:pPr>
      <w:r w:rsidRPr="00F01DB3">
        <w:rPr>
          <w:b w:val="0"/>
        </w:rPr>
        <w:t>2) утверждение местного бюджета и отчета о его исполнении;</w:t>
      </w:r>
    </w:p>
    <w:p w:rsidR="008468B8" w:rsidRPr="00F01DB3" w:rsidRDefault="008468B8" w:rsidP="008468B8">
      <w:pPr>
        <w:pStyle w:val="1"/>
        <w:jc w:val="both"/>
        <w:rPr>
          <w:b w:val="0"/>
        </w:rPr>
      </w:pPr>
      <w:r w:rsidRPr="00F01DB3">
        <w:rPr>
          <w:b w:val="0"/>
        </w:rPr>
        <w:t xml:space="preserve">3) установление, изменение и отмена местных налогов и сборов в соответствии с </w:t>
      </w:r>
      <w:hyperlink r:id="rId13" w:history="1">
        <w:r w:rsidRPr="00F01DB3">
          <w:rPr>
            <w:b w:val="0"/>
          </w:rPr>
          <w:t>законодательством</w:t>
        </w:r>
      </w:hyperlink>
      <w:r w:rsidRPr="00F01DB3">
        <w:rPr>
          <w:b w:val="0"/>
        </w:rPr>
        <w:t xml:space="preserve"> Российской Федерации о налогах и сборах;</w:t>
      </w:r>
    </w:p>
    <w:p w:rsidR="008468B8" w:rsidRPr="00F01DB3" w:rsidRDefault="008468B8" w:rsidP="008468B8">
      <w:pPr>
        <w:pStyle w:val="1"/>
        <w:jc w:val="both"/>
        <w:rPr>
          <w:b w:val="0"/>
        </w:rPr>
      </w:pPr>
      <w:r w:rsidRPr="00F01DB3">
        <w:rPr>
          <w:b w:val="0"/>
        </w:rPr>
        <w:t>4) принятие планов и программ развития муниципального образования, утверждение отчетов об их исполнении;</w:t>
      </w:r>
    </w:p>
    <w:p w:rsidR="008468B8" w:rsidRPr="00F01DB3" w:rsidRDefault="008468B8" w:rsidP="008468B8">
      <w:pPr>
        <w:pStyle w:val="1"/>
        <w:jc w:val="both"/>
        <w:rPr>
          <w:b w:val="0"/>
        </w:rPr>
      </w:pPr>
      <w:r w:rsidRPr="00F01DB3">
        <w:rPr>
          <w:b w:val="0"/>
        </w:rPr>
        <w:t>5) определение порядка управления и распоряжения имуществом, находящимся в муниципальной собственности;</w:t>
      </w:r>
    </w:p>
    <w:p w:rsidR="008468B8" w:rsidRPr="00F01DB3" w:rsidRDefault="008468B8" w:rsidP="008468B8">
      <w:pPr>
        <w:pStyle w:val="1"/>
        <w:jc w:val="both"/>
        <w:rPr>
          <w:b w:val="0"/>
        </w:rPr>
      </w:pPr>
      <w:r w:rsidRPr="00F01DB3">
        <w:rPr>
          <w:b w:val="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68B8" w:rsidRPr="00F01DB3" w:rsidRDefault="008468B8" w:rsidP="008468B8">
      <w:pPr>
        <w:pStyle w:val="1"/>
        <w:jc w:val="both"/>
        <w:rPr>
          <w:b w:val="0"/>
        </w:rPr>
      </w:pPr>
      <w:r w:rsidRPr="00F01DB3">
        <w:rPr>
          <w:b w:val="0"/>
        </w:rPr>
        <w:t>7) определение порядка участия муниципального образования в организациях межмуниципального сотрудничества;</w:t>
      </w:r>
    </w:p>
    <w:p w:rsidR="008468B8" w:rsidRPr="00F01DB3" w:rsidRDefault="008468B8" w:rsidP="008468B8">
      <w:pPr>
        <w:pStyle w:val="1"/>
        <w:jc w:val="both"/>
        <w:rPr>
          <w:b w:val="0"/>
        </w:rPr>
      </w:pPr>
      <w:r w:rsidRPr="00F01DB3">
        <w:rPr>
          <w:b w:val="0"/>
        </w:rPr>
        <w:t>8) определение порядка материально-технического и организационного обеспечения деятельности органов местного самоуправления;</w:t>
      </w:r>
    </w:p>
    <w:p w:rsidR="008468B8" w:rsidRPr="00F01DB3" w:rsidRDefault="008468B8" w:rsidP="008468B8">
      <w:pPr>
        <w:pStyle w:val="1"/>
        <w:jc w:val="both"/>
        <w:rPr>
          <w:b w:val="0"/>
        </w:rPr>
      </w:pPr>
      <w:r w:rsidRPr="00F01DB3">
        <w:rPr>
          <w:b w:val="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68B8" w:rsidRPr="00F01DB3" w:rsidRDefault="008468B8" w:rsidP="008468B8">
      <w:pPr>
        <w:pStyle w:val="1"/>
        <w:jc w:val="both"/>
        <w:rPr>
          <w:b w:val="0"/>
        </w:rPr>
      </w:pPr>
      <w:r w:rsidRPr="00F01DB3">
        <w:rPr>
          <w:b w:val="0"/>
        </w:rPr>
        <w:t>10) принятие решения об удалении главы муниципального образования в отставку.</w:t>
      </w:r>
    </w:p>
    <w:p w:rsidR="008468B8" w:rsidRPr="00F01DB3" w:rsidRDefault="008468B8" w:rsidP="008468B8">
      <w:pPr>
        <w:pStyle w:val="1"/>
        <w:jc w:val="both"/>
        <w:rPr>
          <w:b w:val="0"/>
        </w:rPr>
      </w:pPr>
      <w:r w:rsidRPr="00F01DB3">
        <w:rPr>
          <w:b w:val="0"/>
        </w:rPr>
        <w:t xml:space="preserve">Совет депутатов: </w:t>
      </w:r>
    </w:p>
    <w:p w:rsidR="008468B8" w:rsidRPr="00F01DB3" w:rsidRDefault="008468B8" w:rsidP="008468B8">
      <w:pPr>
        <w:pStyle w:val="1"/>
        <w:jc w:val="both"/>
        <w:rPr>
          <w:b w:val="0"/>
        </w:rPr>
      </w:pPr>
      <w:r w:rsidRPr="00F01DB3">
        <w:rPr>
          <w:b w:val="0"/>
        </w:rPr>
        <w:t>1) принимает решения о проведении местного референдума;</w:t>
      </w:r>
    </w:p>
    <w:p w:rsidR="008468B8" w:rsidRPr="00F01DB3" w:rsidRDefault="008468B8" w:rsidP="008468B8">
      <w:pPr>
        <w:pStyle w:val="1"/>
        <w:jc w:val="both"/>
        <w:rPr>
          <w:b w:val="0"/>
        </w:rPr>
      </w:pPr>
      <w:r w:rsidRPr="00F01DB3">
        <w:rPr>
          <w:b w:val="0"/>
        </w:rPr>
        <w:t>2) определяет порядок назначения и проведения конференции граждан поселения;</w:t>
      </w:r>
    </w:p>
    <w:p w:rsidR="008468B8" w:rsidRPr="00F01DB3" w:rsidRDefault="008468B8" w:rsidP="008468B8">
      <w:pPr>
        <w:pStyle w:val="1"/>
        <w:jc w:val="both"/>
        <w:rPr>
          <w:b w:val="0"/>
        </w:rPr>
      </w:pPr>
      <w:r w:rsidRPr="00F01DB3">
        <w:rPr>
          <w:b w:val="0"/>
        </w:rPr>
        <w:t>3) определяет порядок назначения и проведения собрания граждан поселения;</w:t>
      </w:r>
    </w:p>
    <w:p w:rsidR="008468B8" w:rsidRPr="00F01DB3" w:rsidRDefault="008468B8" w:rsidP="008468B8">
      <w:pPr>
        <w:pStyle w:val="1"/>
        <w:jc w:val="both"/>
        <w:rPr>
          <w:b w:val="0"/>
        </w:rPr>
      </w:pPr>
      <w:r w:rsidRPr="00F01DB3">
        <w:rPr>
          <w:b w:val="0"/>
        </w:rPr>
        <w:t>4) определяет порядок назначения и проведения опроса граждан поселения;</w:t>
      </w:r>
    </w:p>
    <w:p w:rsidR="008468B8" w:rsidRPr="00F01DB3" w:rsidRDefault="008468B8" w:rsidP="008468B8">
      <w:pPr>
        <w:pStyle w:val="1"/>
        <w:jc w:val="both"/>
        <w:rPr>
          <w:b w:val="0"/>
        </w:rPr>
      </w:pPr>
      <w:r w:rsidRPr="00F01DB3">
        <w:rPr>
          <w:b w:val="0"/>
        </w:rPr>
        <w:t xml:space="preserve">5) утверждает планы и программы социально-экономического развития поселения, изменения и дополнения к ним, отчеты об их выполнении; </w:t>
      </w:r>
    </w:p>
    <w:p w:rsidR="008468B8" w:rsidRPr="00F01DB3" w:rsidRDefault="008468B8" w:rsidP="008468B8">
      <w:pPr>
        <w:pStyle w:val="1"/>
        <w:jc w:val="both"/>
        <w:rPr>
          <w:b w:val="0"/>
        </w:rPr>
      </w:pPr>
      <w:r w:rsidRPr="00F01DB3">
        <w:rPr>
          <w:b w:val="0"/>
        </w:rPr>
        <w:t>6) принимает решения о проведении публичных слушаний по инициативе населения и совета депутатов;</w:t>
      </w:r>
    </w:p>
    <w:p w:rsidR="008468B8" w:rsidRPr="00F01DB3" w:rsidRDefault="008468B8" w:rsidP="008468B8">
      <w:pPr>
        <w:pStyle w:val="1"/>
        <w:jc w:val="both"/>
        <w:rPr>
          <w:b w:val="0"/>
        </w:rPr>
      </w:pPr>
      <w:r w:rsidRPr="00F01DB3">
        <w:rPr>
          <w:b w:val="0"/>
        </w:rPr>
        <w:t>7) принимает решения, связанные с изменением границ поселения, а также с преобразованием поселения;</w:t>
      </w:r>
    </w:p>
    <w:p w:rsidR="008468B8" w:rsidRPr="00F01DB3" w:rsidRDefault="008468B8" w:rsidP="008468B8">
      <w:pPr>
        <w:pStyle w:val="1"/>
        <w:jc w:val="both"/>
        <w:rPr>
          <w:b w:val="0"/>
        </w:rPr>
      </w:pPr>
      <w:r w:rsidRPr="00F01DB3">
        <w:rPr>
          <w:b w:val="0"/>
        </w:rPr>
        <w:t>8) утверждает структуру администрации по представлению главы администрации;</w:t>
      </w:r>
    </w:p>
    <w:p w:rsidR="008468B8" w:rsidRPr="00F01DB3" w:rsidRDefault="008468B8" w:rsidP="008468B8">
      <w:pPr>
        <w:pStyle w:val="1"/>
        <w:jc w:val="both"/>
        <w:rPr>
          <w:b w:val="0"/>
        </w:rPr>
      </w:pPr>
      <w:r w:rsidRPr="00F01DB3">
        <w:rPr>
          <w:b w:val="0"/>
        </w:rPr>
        <w:t>9) утверждает положение о совете депутатов и  администрации поселения;</w:t>
      </w:r>
    </w:p>
    <w:p w:rsidR="008468B8" w:rsidRPr="00F01DB3" w:rsidRDefault="008468B8" w:rsidP="008468B8">
      <w:pPr>
        <w:pStyle w:val="1"/>
        <w:jc w:val="both"/>
        <w:rPr>
          <w:b w:val="0"/>
        </w:rPr>
      </w:pPr>
      <w:r w:rsidRPr="00F01DB3">
        <w:rPr>
          <w:b w:val="0"/>
        </w:rPr>
        <w:lastRenderedPageBreak/>
        <w:t>10) создаёт ревизионную и иные постоянные и временные комиссии и утверждает их положения;</w:t>
      </w:r>
    </w:p>
    <w:p w:rsidR="008468B8" w:rsidRPr="00F01DB3" w:rsidRDefault="008468B8" w:rsidP="008468B8">
      <w:pPr>
        <w:pStyle w:val="1"/>
        <w:jc w:val="both"/>
        <w:rPr>
          <w:b w:val="0"/>
        </w:rPr>
      </w:pPr>
      <w:r w:rsidRPr="00F01DB3">
        <w:rPr>
          <w:b w:val="0"/>
        </w:rPr>
        <w:t>11) утверждает регламент работы совета депутатов;</w:t>
      </w:r>
    </w:p>
    <w:p w:rsidR="008468B8" w:rsidRPr="00F01DB3" w:rsidRDefault="008468B8" w:rsidP="008468B8">
      <w:pPr>
        <w:pStyle w:val="1"/>
        <w:jc w:val="both"/>
        <w:rPr>
          <w:b w:val="0"/>
        </w:rPr>
      </w:pPr>
      <w:r w:rsidRPr="00F01DB3">
        <w:rPr>
          <w:b w:val="0"/>
        </w:rPr>
        <w:t>12) принимает решение об учреждении органа местного самоуправления с правами юридического лица путём внесения соответствующих изменений в Устав;</w:t>
      </w:r>
    </w:p>
    <w:p w:rsidR="008468B8" w:rsidRPr="00F01DB3" w:rsidRDefault="008468B8" w:rsidP="008468B8">
      <w:pPr>
        <w:pStyle w:val="1"/>
        <w:jc w:val="both"/>
        <w:rPr>
          <w:b w:val="0"/>
        </w:rPr>
      </w:pPr>
      <w:r w:rsidRPr="00F01DB3">
        <w:rPr>
          <w:b w:val="0"/>
        </w:rPr>
        <w:t>13) осуществляет право законодательной инициативы в Законодательном собрании Ленинградской области;</w:t>
      </w:r>
    </w:p>
    <w:p w:rsidR="008468B8" w:rsidRPr="00F01DB3" w:rsidRDefault="008468B8" w:rsidP="008468B8">
      <w:pPr>
        <w:pStyle w:val="1"/>
        <w:jc w:val="both"/>
        <w:rPr>
          <w:b w:val="0"/>
        </w:rPr>
      </w:pPr>
      <w:r w:rsidRPr="00F01DB3">
        <w:rPr>
          <w:b w:val="0"/>
        </w:rPr>
        <w:t>14) определяет порядок привлечения заёмных средств, в том числе выпуска муниципальных ценных бумаг;</w:t>
      </w:r>
    </w:p>
    <w:p w:rsidR="008468B8" w:rsidRPr="00F01DB3" w:rsidRDefault="008468B8" w:rsidP="008468B8">
      <w:pPr>
        <w:pStyle w:val="1"/>
        <w:jc w:val="both"/>
        <w:rPr>
          <w:b w:val="0"/>
        </w:rPr>
      </w:pPr>
      <w:r w:rsidRPr="00F01DB3">
        <w:rPr>
          <w:b w:val="0"/>
        </w:rPr>
        <w:t>15) принимает решения о целях, формах, суммах долгосрочных заимствований, выпуске местных займов;</w:t>
      </w:r>
    </w:p>
    <w:p w:rsidR="008468B8" w:rsidRPr="00F01DB3" w:rsidRDefault="008468B8" w:rsidP="008468B8">
      <w:pPr>
        <w:pStyle w:val="1"/>
        <w:jc w:val="both"/>
        <w:rPr>
          <w:b w:val="0"/>
        </w:rPr>
      </w:pPr>
      <w:r w:rsidRPr="00F01DB3">
        <w:rPr>
          <w:b w:val="0"/>
        </w:rPr>
        <w:t>16) определяет условия и порядок приватизации муниципальных предприятий и муниципального имущества;</w:t>
      </w:r>
    </w:p>
    <w:p w:rsidR="008468B8" w:rsidRPr="00F01DB3" w:rsidRDefault="008468B8" w:rsidP="008468B8">
      <w:pPr>
        <w:pStyle w:val="1"/>
        <w:jc w:val="both"/>
        <w:rPr>
          <w:b w:val="0"/>
        </w:rPr>
      </w:pPr>
      <w:r w:rsidRPr="00F01DB3">
        <w:rPr>
          <w:b w:val="0"/>
        </w:rPr>
        <w:t>17) устанавливает порядок организации и осуществления территориального общественного самоуправления;</w:t>
      </w:r>
    </w:p>
    <w:p w:rsidR="008468B8" w:rsidRPr="00F01DB3" w:rsidRDefault="008468B8" w:rsidP="008468B8">
      <w:pPr>
        <w:pStyle w:val="1"/>
        <w:jc w:val="both"/>
        <w:rPr>
          <w:b w:val="0"/>
        </w:rPr>
      </w:pPr>
      <w:r w:rsidRPr="00F01DB3">
        <w:rPr>
          <w:b w:val="0"/>
        </w:rPr>
        <w:t>18) устанавливает границы территории, на которой осуществляется территориальное общественное самоуправление;</w:t>
      </w:r>
    </w:p>
    <w:p w:rsidR="008468B8" w:rsidRPr="00F01DB3" w:rsidRDefault="008468B8" w:rsidP="008468B8">
      <w:pPr>
        <w:pStyle w:val="1"/>
        <w:jc w:val="both"/>
        <w:rPr>
          <w:b w:val="0"/>
        </w:rPr>
      </w:pPr>
      <w:r w:rsidRPr="00F01DB3">
        <w:rPr>
          <w:b w:val="0"/>
        </w:rPr>
        <w:t>19) утверждает порядок регистрации уставов территориального общественного самоуправления;</w:t>
      </w:r>
    </w:p>
    <w:p w:rsidR="008468B8" w:rsidRPr="00F01DB3" w:rsidRDefault="008468B8" w:rsidP="008468B8">
      <w:pPr>
        <w:pStyle w:val="1"/>
        <w:jc w:val="both"/>
        <w:rPr>
          <w:b w:val="0"/>
        </w:rPr>
      </w:pPr>
      <w:r w:rsidRPr="00F01DB3">
        <w:rPr>
          <w:b w:val="0"/>
        </w:rPr>
        <w:t>20)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8468B8" w:rsidRPr="00F01DB3" w:rsidRDefault="008468B8" w:rsidP="008468B8">
      <w:pPr>
        <w:pStyle w:val="1"/>
        <w:jc w:val="both"/>
        <w:rPr>
          <w:b w:val="0"/>
        </w:rPr>
      </w:pPr>
      <w:r w:rsidRPr="00F01DB3">
        <w:rPr>
          <w:b w:val="0"/>
        </w:rPr>
        <w:t xml:space="preserve">21) 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8468B8" w:rsidRPr="00F01DB3" w:rsidRDefault="008468B8" w:rsidP="008468B8">
      <w:pPr>
        <w:pStyle w:val="1"/>
        <w:jc w:val="both"/>
        <w:rPr>
          <w:b w:val="0"/>
        </w:rPr>
      </w:pPr>
      <w:r w:rsidRPr="00F01DB3">
        <w:rPr>
          <w:b w:val="0"/>
        </w:rPr>
        <w:t>22) определяет дополнительные меры социальной поддержки для граждан, проживающих на подведомственной ему территории;</w:t>
      </w:r>
    </w:p>
    <w:p w:rsidR="008468B8" w:rsidRPr="00F01DB3" w:rsidRDefault="008468B8" w:rsidP="008468B8">
      <w:pPr>
        <w:pStyle w:val="1"/>
        <w:jc w:val="both"/>
        <w:rPr>
          <w:b w:val="0"/>
        </w:rPr>
      </w:pPr>
      <w:r w:rsidRPr="00F01DB3">
        <w:rPr>
          <w:b w:val="0"/>
        </w:rPr>
        <w:t>23) устанавливает в соответствии с законодательством цены и тарифы на товары и услуги, производимые и оказываемые муниципальным предприятиями;</w:t>
      </w:r>
    </w:p>
    <w:p w:rsidR="008468B8" w:rsidRPr="00F01DB3" w:rsidRDefault="008468B8" w:rsidP="008468B8">
      <w:pPr>
        <w:pStyle w:val="1"/>
        <w:jc w:val="both"/>
        <w:rPr>
          <w:b w:val="0"/>
        </w:rPr>
      </w:pPr>
      <w:r w:rsidRPr="00F01DB3">
        <w:rPr>
          <w:b w:val="0"/>
        </w:rPr>
        <w:t>24)осуществляет полномочия, отнесенные к ведению совета депутатов федеральным законодательством, законодательством Ленинградской области и настоящим уставом;</w:t>
      </w:r>
    </w:p>
    <w:p w:rsidR="008468B8" w:rsidRPr="00F01DB3" w:rsidRDefault="008468B8" w:rsidP="008468B8">
      <w:pPr>
        <w:pStyle w:val="1"/>
        <w:jc w:val="both"/>
        <w:rPr>
          <w:b w:val="0"/>
        </w:rPr>
      </w:pPr>
      <w:r w:rsidRPr="00F01DB3">
        <w:rPr>
          <w:b w:val="0"/>
        </w:rPr>
        <w:t xml:space="preserve">       2.1. Совет депутатов поселения заслушивает ежегодные отчеты главы муниципального образования, возглавляющего местную администрацию, о результатах его деятельности, деятельности местной администрации, в том числе о решении вопросов, поставленных советом депутатов. </w:t>
      </w:r>
    </w:p>
    <w:p w:rsidR="008468B8" w:rsidRPr="00F01DB3" w:rsidRDefault="008468B8" w:rsidP="008468B8">
      <w:pPr>
        <w:pStyle w:val="1"/>
        <w:jc w:val="both"/>
        <w:rPr>
          <w:b w:val="0"/>
        </w:rPr>
      </w:pPr>
      <w:r w:rsidRPr="00F01DB3">
        <w:rPr>
          <w:b w:val="0"/>
        </w:rPr>
        <w:t>Совет депутатов вправе уполномочивать администрацию рассматривать и решать вопросы, отнесенные к его ведению, за исключением вопросов, находящихся в исключительной компетенции совета депутатов.</w:t>
      </w:r>
    </w:p>
    <w:p w:rsidR="008468B8" w:rsidRPr="00F01DB3" w:rsidRDefault="008468B8" w:rsidP="008468B8">
      <w:pPr>
        <w:pStyle w:val="1"/>
        <w:jc w:val="both"/>
        <w:rPr>
          <w:b w:val="0"/>
        </w:rPr>
      </w:pPr>
      <w:r w:rsidRPr="00F01DB3">
        <w:rPr>
          <w:b w:val="0"/>
        </w:rPr>
        <w:t>Совет депутатов может рассматривать и решать по представлению главы местной администрации вопросы, отнесенные к  ведению администрации.</w:t>
      </w:r>
    </w:p>
    <w:p w:rsidR="008468B8" w:rsidRPr="00F01DB3" w:rsidRDefault="008468B8" w:rsidP="008468B8">
      <w:pPr>
        <w:pStyle w:val="1"/>
        <w:jc w:val="both"/>
        <w:rPr>
          <w:b w:val="0"/>
          <w:iCs/>
        </w:rPr>
      </w:pPr>
      <w:bookmarkStart w:id="30" w:name="_Toc116440521"/>
    </w:p>
    <w:p w:rsidR="008468B8" w:rsidRPr="00F01DB3" w:rsidRDefault="008468B8" w:rsidP="008468B8">
      <w:pPr>
        <w:pStyle w:val="1"/>
        <w:jc w:val="both"/>
        <w:rPr>
          <w:b w:val="0"/>
          <w:iCs/>
        </w:rPr>
      </w:pPr>
      <w:r w:rsidRPr="00F01DB3">
        <w:rPr>
          <w:b w:val="0"/>
          <w:iCs/>
        </w:rPr>
        <w:t>Статья 25. Порядок проведения заседаний совета депутатов</w:t>
      </w:r>
      <w:bookmarkEnd w:id="30"/>
    </w:p>
    <w:p w:rsidR="008468B8" w:rsidRPr="00F01DB3" w:rsidRDefault="008468B8" w:rsidP="008468B8">
      <w:pPr>
        <w:pStyle w:val="1"/>
        <w:jc w:val="both"/>
        <w:rPr>
          <w:b w:val="0"/>
        </w:rPr>
      </w:pPr>
    </w:p>
    <w:p w:rsidR="008468B8" w:rsidRPr="00F01DB3" w:rsidRDefault="008468B8" w:rsidP="008468B8">
      <w:pPr>
        <w:pStyle w:val="1"/>
        <w:jc w:val="both"/>
        <w:rPr>
          <w:b w:val="0"/>
          <w:spacing w:val="-9"/>
        </w:rPr>
      </w:pPr>
      <w:r w:rsidRPr="00F01DB3">
        <w:rPr>
          <w:b w:val="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468B8" w:rsidRPr="00F01DB3" w:rsidRDefault="008468B8" w:rsidP="008468B8">
      <w:pPr>
        <w:pStyle w:val="1"/>
        <w:jc w:val="both"/>
        <w:rPr>
          <w:b w:val="0"/>
        </w:rPr>
      </w:pPr>
      <w:r w:rsidRPr="00F01DB3">
        <w:rPr>
          <w:b w:val="0"/>
        </w:rPr>
        <w:t xml:space="preserve">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установленный уставом поселения. В случае если первое заседание не назначено главой поселения, избранным советом депутатов предыдущего созыва, в установленный уставом поселения срок, дату и время проведения первого заседания определяет старейший по возрасту депутат. </w:t>
      </w:r>
    </w:p>
    <w:p w:rsidR="008468B8" w:rsidRPr="00F01DB3" w:rsidRDefault="008468B8" w:rsidP="008468B8">
      <w:pPr>
        <w:pStyle w:val="1"/>
        <w:jc w:val="both"/>
        <w:rPr>
          <w:b w:val="0"/>
        </w:rPr>
      </w:pPr>
      <w:r w:rsidRPr="00F01DB3">
        <w:rPr>
          <w:b w:val="0"/>
        </w:rPr>
        <w:t>Первое заседание совета депутатов муниципального образования открывает старейший по возрасту депутат и ведет его до избрания главы муниципального образования.</w:t>
      </w:r>
    </w:p>
    <w:p w:rsidR="008468B8" w:rsidRPr="00F01DB3" w:rsidRDefault="008468B8" w:rsidP="008468B8">
      <w:pPr>
        <w:pStyle w:val="1"/>
        <w:jc w:val="both"/>
        <w:rPr>
          <w:b w:val="0"/>
        </w:rPr>
      </w:pPr>
      <w:r w:rsidRPr="00F01DB3">
        <w:rPr>
          <w:b w:val="0"/>
        </w:rPr>
        <w:t>Вновь избранный совет депутатов поселения избирает из своего состава депутата в совет депутатов муниципального района на первом заседании открытым голосованием.</w:t>
      </w:r>
    </w:p>
    <w:p w:rsidR="008468B8" w:rsidRPr="00F01DB3" w:rsidRDefault="008468B8" w:rsidP="008468B8">
      <w:pPr>
        <w:pStyle w:val="1"/>
        <w:jc w:val="both"/>
        <w:rPr>
          <w:b w:val="0"/>
        </w:rPr>
      </w:pPr>
      <w:r w:rsidRPr="00F01DB3">
        <w:rPr>
          <w:b w:val="0"/>
        </w:rPr>
        <w:lastRenderedPageBreak/>
        <w:t>В случае досрочного прекращения полномочий депутата совета депутатов поселения, избранного в состав совета депутатов муниципального района, решение об избрании депутата в совет депутатов муниципального района принимается советом депутатов поселения на ближайшем заседании в порядке, предусмотренном уставом.</w:t>
      </w:r>
    </w:p>
    <w:p w:rsidR="008468B8" w:rsidRPr="00F01DB3" w:rsidRDefault="008468B8" w:rsidP="008468B8">
      <w:pPr>
        <w:pStyle w:val="1"/>
        <w:jc w:val="both"/>
        <w:rPr>
          <w:b w:val="0"/>
        </w:rPr>
      </w:pPr>
      <w:r w:rsidRPr="00F01DB3">
        <w:rPr>
          <w:b w:val="0"/>
        </w:rPr>
        <w:t>Кандидаты из числа депутатов совета депутатов поселения в совет депутатов муниципального района выдвигаются на заседании совета депутатов поселения депутатами, группами депутатов (фракциями) совета депутатов поселения, а также в порядке самовыдвижения.</w:t>
      </w:r>
    </w:p>
    <w:p w:rsidR="008468B8" w:rsidRPr="00F01DB3" w:rsidRDefault="008468B8" w:rsidP="008468B8">
      <w:pPr>
        <w:pStyle w:val="1"/>
        <w:jc w:val="both"/>
        <w:rPr>
          <w:b w:val="0"/>
        </w:rPr>
      </w:pPr>
      <w:r w:rsidRPr="00F01DB3">
        <w:rPr>
          <w:b w:val="0"/>
        </w:rPr>
        <w:t>Голосование проводится по каждой выдвинутой кандидатуре в совет депутатов муниципального района, за исключением лиц, взявших самоотвод. Самоотвод принимается без голосования.</w:t>
      </w:r>
    </w:p>
    <w:p w:rsidR="008468B8" w:rsidRPr="00F01DB3" w:rsidRDefault="008468B8" w:rsidP="008468B8">
      <w:pPr>
        <w:pStyle w:val="1"/>
        <w:jc w:val="both"/>
        <w:rPr>
          <w:b w:val="0"/>
        </w:rPr>
      </w:pPr>
      <w:r w:rsidRPr="00F01DB3">
        <w:rPr>
          <w:b w:val="0"/>
        </w:rPr>
        <w:t>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8468B8" w:rsidRPr="00F01DB3" w:rsidRDefault="008468B8" w:rsidP="008468B8">
      <w:pPr>
        <w:pStyle w:val="1"/>
        <w:jc w:val="both"/>
        <w:rPr>
          <w:b w:val="0"/>
        </w:rPr>
      </w:pPr>
      <w:r w:rsidRPr="00F01DB3">
        <w:rPr>
          <w:b w:val="0"/>
        </w:rPr>
        <w:t>В случае если кандидаты набрали равное количество голосов, в соответствии с уставом поселения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поселения.</w:t>
      </w:r>
    </w:p>
    <w:p w:rsidR="008468B8" w:rsidRPr="00F01DB3" w:rsidRDefault="008468B8" w:rsidP="008468B8">
      <w:pPr>
        <w:pStyle w:val="1"/>
        <w:jc w:val="both"/>
        <w:rPr>
          <w:b w:val="0"/>
        </w:rPr>
      </w:pPr>
      <w:r w:rsidRPr="00F01DB3">
        <w:rPr>
          <w:b w:val="0"/>
        </w:rPr>
        <w:t>Заседания совета депутатов проводятся не реже одного раза в  три месяца.</w:t>
      </w:r>
    </w:p>
    <w:p w:rsidR="008468B8" w:rsidRPr="00F01DB3" w:rsidRDefault="008468B8" w:rsidP="008468B8">
      <w:pPr>
        <w:pStyle w:val="1"/>
        <w:jc w:val="both"/>
        <w:rPr>
          <w:b w:val="0"/>
        </w:rPr>
      </w:pPr>
      <w:r w:rsidRPr="00F01DB3">
        <w:rPr>
          <w:b w:val="0"/>
        </w:rPr>
        <w:t xml:space="preserve">Срок оповещения, форма созыва и порядок ведения дел совета депутатов при проведении очередных </w:t>
      </w:r>
      <w:r w:rsidRPr="00F01DB3">
        <w:rPr>
          <w:b w:val="0"/>
          <w:spacing w:val="3"/>
        </w:rPr>
        <w:t>заседаний определяются Регламентом совета депутатов</w:t>
      </w:r>
      <w:r w:rsidRPr="00F01DB3">
        <w:rPr>
          <w:b w:val="0"/>
          <w:spacing w:val="1"/>
        </w:rPr>
        <w:t>, утверждаемым советом депутатов.</w:t>
      </w:r>
    </w:p>
    <w:p w:rsidR="008468B8" w:rsidRPr="00F01DB3" w:rsidRDefault="008468B8" w:rsidP="008468B8">
      <w:pPr>
        <w:pStyle w:val="1"/>
        <w:jc w:val="both"/>
        <w:rPr>
          <w:b w:val="0"/>
          <w:spacing w:val="-8"/>
        </w:rPr>
      </w:pPr>
      <w:r w:rsidRPr="00F01DB3">
        <w:rPr>
          <w:b w:val="0"/>
        </w:rPr>
        <w:t xml:space="preserve">Заседания </w:t>
      </w:r>
      <w:r w:rsidRPr="00F01DB3">
        <w:rPr>
          <w:b w:val="0"/>
          <w:spacing w:val="3"/>
        </w:rPr>
        <w:t>совета депутатов</w:t>
      </w:r>
      <w:r w:rsidRPr="00F01DB3">
        <w:rPr>
          <w:b w:val="0"/>
        </w:rPr>
        <w:t xml:space="preserve"> являются открытыми. В случаях, установленных Регламентом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8468B8" w:rsidRPr="00F01DB3" w:rsidRDefault="008468B8" w:rsidP="008468B8">
      <w:pPr>
        <w:pStyle w:val="1"/>
        <w:jc w:val="both"/>
        <w:rPr>
          <w:b w:val="0"/>
          <w:spacing w:val="-10"/>
        </w:rPr>
      </w:pPr>
      <w:r w:rsidRPr="00F01DB3">
        <w:rPr>
          <w:b w:val="0"/>
        </w:rPr>
        <w:t>Заседание совета депутатов  не может считаться правомочным, если на нем присутствует менее 50 процентов от числа избранных депутатов.</w:t>
      </w:r>
    </w:p>
    <w:p w:rsidR="008468B8" w:rsidRPr="00F01DB3" w:rsidRDefault="008468B8" w:rsidP="008468B8">
      <w:pPr>
        <w:pStyle w:val="1"/>
        <w:jc w:val="both"/>
        <w:rPr>
          <w:b w:val="0"/>
          <w:spacing w:val="5"/>
        </w:rPr>
      </w:pPr>
      <w:r w:rsidRPr="00F01DB3">
        <w:rPr>
          <w:b w:val="0"/>
          <w:spacing w:val="3"/>
        </w:rPr>
        <w:t>Совет депутатов</w:t>
      </w:r>
      <w:r w:rsidRPr="00F01DB3">
        <w:rPr>
          <w:b w:val="0"/>
        </w:rPr>
        <w:t xml:space="preserve"> по вопросам, входящим в его ком</w:t>
      </w:r>
      <w:r w:rsidRPr="00F01DB3">
        <w:rPr>
          <w:b w:val="0"/>
          <w:spacing w:val="5"/>
        </w:rPr>
        <w:t xml:space="preserve">петенцию, принимает решения </w:t>
      </w:r>
      <w:r w:rsidRPr="00F01DB3">
        <w:rPr>
          <w:b w:val="0"/>
          <w:spacing w:val="6"/>
        </w:rPr>
        <w:t xml:space="preserve"> большинством голосов от числа</w:t>
      </w:r>
      <w:r w:rsidRPr="00F01DB3">
        <w:rPr>
          <w:b w:val="0"/>
          <w:spacing w:val="5"/>
        </w:rPr>
        <w:t xml:space="preserve"> присутствующих депутатов совета депутатов за исключением случаев, предусмотренных федеральным и областным законодательством и настоящим уставом.</w:t>
      </w:r>
    </w:p>
    <w:p w:rsidR="008468B8" w:rsidRPr="00F01DB3" w:rsidRDefault="008468B8" w:rsidP="008468B8">
      <w:pPr>
        <w:pStyle w:val="1"/>
        <w:jc w:val="both"/>
        <w:rPr>
          <w:b w:val="0"/>
          <w:spacing w:val="1"/>
        </w:rPr>
      </w:pPr>
      <w:r w:rsidRPr="00F01DB3">
        <w:rPr>
          <w:b w:val="0"/>
          <w:spacing w:val="2"/>
        </w:rPr>
        <w:t xml:space="preserve">Принятие решений производится, как правило, открытым </w:t>
      </w:r>
      <w:r w:rsidRPr="00F01DB3">
        <w:rPr>
          <w:b w:val="0"/>
          <w:spacing w:val="5"/>
        </w:rPr>
        <w:t>голосованием.</w:t>
      </w:r>
      <w:r w:rsidRPr="00F01DB3">
        <w:rPr>
          <w:b w:val="0"/>
          <w:spacing w:val="1"/>
        </w:rPr>
        <w:t xml:space="preserve"> Решения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8468B8" w:rsidRPr="00F01DB3" w:rsidRDefault="008468B8" w:rsidP="008468B8">
      <w:pPr>
        <w:pStyle w:val="1"/>
        <w:jc w:val="both"/>
        <w:rPr>
          <w:b w:val="0"/>
          <w:spacing w:val="1"/>
        </w:rPr>
      </w:pPr>
      <w:r w:rsidRPr="00F01DB3">
        <w:rPr>
          <w:b w:val="0"/>
        </w:rPr>
        <w:t>Решение, устанавливающее правила, обязательные для исполнения на территории поселения, считается принятым, если за него проголосовало более половины от установленного настоящим уставом числа депутатов</w:t>
      </w:r>
    </w:p>
    <w:p w:rsidR="008468B8" w:rsidRPr="00F01DB3" w:rsidRDefault="008468B8" w:rsidP="008468B8">
      <w:pPr>
        <w:pStyle w:val="1"/>
        <w:jc w:val="both"/>
        <w:rPr>
          <w:b w:val="0"/>
        </w:rPr>
      </w:pPr>
      <w:bookmarkStart w:id="31" w:name="_Toc116440522"/>
      <w:r w:rsidRPr="00F01DB3">
        <w:rPr>
          <w:b w:val="0"/>
        </w:rPr>
        <w:t>Решения о принятии устава поселения, о внесении изменений и дополнений в устав  поселения, о самороспуске совета депутатов принимаются большинством в две трети голосов от установленного настоящим уставом числа депутатов.</w:t>
      </w:r>
    </w:p>
    <w:p w:rsidR="008468B8" w:rsidRPr="00F01DB3" w:rsidRDefault="008468B8" w:rsidP="008468B8">
      <w:pPr>
        <w:pStyle w:val="1"/>
        <w:jc w:val="both"/>
        <w:rPr>
          <w:b w:val="0"/>
        </w:rPr>
      </w:pPr>
    </w:p>
    <w:p w:rsidR="008468B8" w:rsidRPr="00F01DB3" w:rsidRDefault="008468B8" w:rsidP="008468B8">
      <w:pPr>
        <w:pStyle w:val="1"/>
        <w:jc w:val="both"/>
        <w:rPr>
          <w:b w:val="0"/>
          <w:iCs/>
        </w:rPr>
      </w:pPr>
      <w:r w:rsidRPr="00F01DB3">
        <w:rPr>
          <w:b w:val="0"/>
          <w:iCs/>
        </w:rPr>
        <w:t>Статья 26. Досрочное прекращение полномочий совета депутатов</w:t>
      </w:r>
      <w:bookmarkEnd w:id="31"/>
    </w:p>
    <w:p w:rsidR="008468B8" w:rsidRPr="00F01DB3" w:rsidRDefault="008468B8" w:rsidP="008468B8">
      <w:pPr>
        <w:pStyle w:val="1"/>
        <w:jc w:val="both"/>
        <w:rPr>
          <w:b w:val="0"/>
        </w:rPr>
      </w:pPr>
    </w:p>
    <w:p w:rsidR="008468B8" w:rsidRPr="00F01DB3" w:rsidRDefault="008468B8" w:rsidP="008468B8">
      <w:pPr>
        <w:pStyle w:val="1"/>
        <w:jc w:val="both"/>
        <w:rPr>
          <w:b w:val="0"/>
          <w:spacing w:val="1"/>
        </w:rPr>
      </w:pPr>
      <w:r w:rsidRPr="00F01DB3">
        <w:rPr>
          <w:b w:val="0"/>
          <w:spacing w:val="1"/>
        </w:rPr>
        <w:t>Полномочия совета депутатов могут быть прекращены досрочно в случаях:</w:t>
      </w:r>
    </w:p>
    <w:p w:rsidR="008468B8" w:rsidRPr="00F01DB3" w:rsidRDefault="008468B8" w:rsidP="008468B8">
      <w:pPr>
        <w:pStyle w:val="1"/>
        <w:jc w:val="both"/>
        <w:rPr>
          <w:b w:val="0"/>
          <w:spacing w:val="1"/>
        </w:rPr>
      </w:pPr>
      <w:r w:rsidRPr="00F01DB3">
        <w:rPr>
          <w:b w:val="0"/>
          <w:spacing w:val="1"/>
        </w:rPr>
        <w:t>роспуска совета депутатов в порядке и по основаниям, которые предусмотрены статьей 73 Федерального закона № 131-ФЗ «Об общих принципах организации местного самоуправления в Российской Федерации»;</w:t>
      </w:r>
    </w:p>
    <w:p w:rsidR="008468B8" w:rsidRPr="00F01DB3" w:rsidRDefault="008468B8" w:rsidP="008468B8">
      <w:pPr>
        <w:pStyle w:val="1"/>
        <w:jc w:val="both"/>
        <w:rPr>
          <w:b w:val="0"/>
        </w:rPr>
      </w:pPr>
      <w:r w:rsidRPr="00F01DB3">
        <w:rPr>
          <w:b w:val="0"/>
        </w:rPr>
        <w:t>2) в случае принятия советом депутатов решения о самороспуске;</w:t>
      </w:r>
    </w:p>
    <w:p w:rsidR="008468B8" w:rsidRPr="00F01DB3" w:rsidRDefault="008468B8" w:rsidP="008468B8">
      <w:pPr>
        <w:pStyle w:val="1"/>
        <w:jc w:val="both"/>
        <w:rPr>
          <w:b w:val="0"/>
        </w:rPr>
      </w:pPr>
      <w:r w:rsidRPr="00F01DB3">
        <w:rPr>
          <w:b w:val="0"/>
        </w:rPr>
        <w:t>3)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8468B8" w:rsidRPr="00F01DB3" w:rsidRDefault="008468B8" w:rsidP="008468B8">
      <w:pPr>
        <w:pStyle w:val="1"/>
        <w:jc w:val="both"/>
        <w:rPr>
          <w:b w:val="0"/>
        </w:rPr>
      </w:pPr>
      <w:r w:rsidRPr="00F01DB3">
        <w:rPr>
          <w:b w:val="0"/>
        </w:rPr>
        <w:lastRenderedPageBreak/>
        <w:t xml:space="preserve">4) в случае преобразования муниципального образования, осуществляемого в соответствии с </w:t>
      </w:r>
      <w:hyperlink r:id="rId14" w:history="1">
        <w:r w:rsidRPr="00F01DB3">
          <w:rPr>
            <w:b w:val="0"/>
          </w:rPr>
          <w:t>частями 3</w:t>
        </w:r>
      </w:hyperlink>
      <w:r w:rsidRPr="00F01DB3">
        <w:rPr>
          <w:b w:val="0"/>
        </w:rPr>
        <w:t xml:space="preserve">, </w:t>
      </w:r>
      <w:hyperlink r:id="rId15" w:history="1">
        <w:r w:rsidRPr="00F01DB3">
          <w:rPr>
            <w:b w:val="0"/>
          </w:rPr>
          <w:t>3.2</w:t>
        </w:r>
      </w:hyperlink>
      <w:r w:rsidRPr="00F01DB3">
        <w:rPr>
          <w:b w:val="0"/>
        </w:rPr>
        <w:t xml:space="preserve">, </w:t>
      </w:r>
      <w:hyperlink r:id="rId16" w:history="1">
        <w:r w:rsidRPr="00F01DB3">
          <w:rPr>
            <w:b w:val="0"/>
          </w:rPr>
          <w:t>4</w:t>
        </w:r>
      </w:hyperlink>
      <w:r w:rsidRPr="00F01DB3">
        <w:rPr>
          <w:b w:val="0"/>
        </w:rPr>
        <w:t xml:space="preserve"> - </w:t>
      </w:r>
      <w:hyperlink r:id="rId17" w:history="1">
        <w:r w:rsidRPr="00F01DB3">
          <w:rPr>
            <w:b w:val="0"/>
          </w:rPr>
          <w:t>6</w:t>
        </w:r>
      </w:hyperlink>
      <w:r w:rsidRPr="00F01DB3">
        <w:rPr>
          <w:b w:val="0"/>
        </w:rPr>
        <w:t xml:space="preserve">, </w:t>
      </w:r>
      <w:hyperlink r:id="rId18" w:history="1">
        <w:r w:rsidRPr="00F01DB3">
          <w:rPr>
            <w:b w:val="0"/>
          </w:rPr>
          <w:t>6.1</w:t>
        </w:r>
      </w:hyperlink>
      <w:r w:rsidRPr="00F01DB3">
        <w:rPr>
          <w:b w:val="0"/>
        </w:rPr>
        <w:t xml:space="preserve">, </w:t>
      </w:r>
      <w:hyperlink r:id="rId19" w:history="1">
        <w:r w:rsidRPr="00F01DB3">
          <w:rPr>
            <w:b w:val="0"/>
          </w:rPr>
          <w:t>6.2</w:t>
        </w:r>
      </w:hyperlink>
      <w:r w:rsidRPr="00F01DB3">
        <w:rPr>
          <w:b w:val="0"/>
        </w:rPr>
        <w:t xml:space="preserve">, </w:t>
      </w:r>
      <w:hyperlink r:id="rId20" w:history="1">
        <w:r w:rsidRPr="00F01DB3">
          <w:rPr>
            <w:b w:val="0"/>
          </w:rPr>
          <w:t>7</w:t>
        </w:r>
      </w:hyperlink>
      <w:r w:rsidRPr="00F01DB3">
        <w:rPr>
          <w:b w:val="0"/>
        </w:rPr>
        <w:t xml:space="preserve">, </w:t>
      </w:r>
      <w:hyperlink r:id="rId21" w:history="1">
        <w:r w:rsidRPr="00F01DB3">
          <w:rPr>
            <w:b w:val="0"/>
          </w:rPr>
          <w:t>7.1 статьи 13</w:t>
        </w:r>
      </w:hyperlink>
      <w:r w:rsidRPr="00F01DB3">
        <w:rPr>
          <w:b w:val="0"/>
        </w:rPr>
        <w:t xml:space="preserve"> Федерального закона № </w:t>
      </w:r>
      <w:r w:rsidRPr="00F01DB3">
        <w:rPr>
          <w:b w:val="0"/>
          <w:spacing w:val="1"/>
        </w:rPr>
        <w:t>131-ФЗ</w:t>
      </w:r>
      <w:r w:rsidRPr="00F01DB3">
        <w:rPr>
          <w:b w:val="0"/>
        </w:rPr>
        <w:t>, а также в случае упразднения муниципального образования;</w:t>
      </w:r>
    </w:p>
    <w:p w:rsidR="008468B8" w:rsidRPr="00F01DB3" w:rsidRDefault="008468B8" w:rsidP="008468B8">
      <w:pPr>
        <w:pStyle w:val="1"/>
        <w:jc w:val="both"/>
        <w:rPr>
          <w:b w:val="0"/>
        </w:rPr>
      </w:pPr>
      <w:r w:rsidRPr="00F01DB3">
        <w:rPr>
          <w:b w:val="0"/>
        </w:rPr>
        <w:t>5) в случае утраты поселением статуса муниципального образования в связи с его объединением с городским округом;</w:t>
      </w:r>
    </w:p>
    <w:p w:rsidR="008468B8" w:rsidRPr="00F01DB3" w:rsidRDefault="008468B8" w:rsidP="008468B8">
      <w:pPr>
        <w:pStyle w:val="1"/>
        <w:jc w:val="both"/>
        <w:rPr>
          <w:b w:val="0"/>
        </w:rPr>
      </w:pPr>
      <w:r w:rsidRPr="00F01DB3">
        <w:rPr>
          <w:b w:val="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68B8" w:rsidRPr="00F01DB3" w:rsidRDefault="008468B8" w:rsidP="008468B8">
      <w:pPr>
        <w:pStyle w:val="1"/>
        <w:jc w:val="both"/>
        <w:rPr>
          <w:b w:val="0"/>
        </w:rPr>
      </w:pPr>
      <w:r w:rsidRPr="00F01DB3">
        <w:rPr>
          <w:b w:val="0"/>
        </w:rPr>
        <w:t>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468B8" w:rsidRPr="00F01DB3" w:rsidRDefault="008468B8" w:rsidP="008468B8">
      <w:pPr>
        <w:pStyle w:val="1"/>
        <w:jc w:val="both"/>
        <w:rPr>
          <w:b w:val="0"/>
        </w:rPr>
      </w:pPr>
      <w:r w:rsidRPr="00F01DB3">
        <w:rPr>
          <w:b w:val="0"/>
        </w:rPr>
        <w:t xml:space="preserve">    </w:t>
      </w:r>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32" w:name="_Toc116440523"/>
      <w:r w:rsidRPr="00F01DB3">
        <w:rPr>
          <w:b w:val="0"/>
        </w:rPr>
        <w:t>Статья 27. Порядок принятия решения совета депутатов о самороспуске</w:t>
      </w:r>
      <w:bookmarkEnd w:id="32"/>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8468B8" w:rsidRPr="00F01DB3" w:rsidRDefault="008468B8" w:rsidP="008468B8">
      <w:pPr>
        <w:pStyle w:val="1"/>
        <w:jc w:val="both"/>
        <w:rPr>
          <w:b w:val="0"/>
        </w:rPr>
      </w:pPr>
      <w:r w:rsidRPr="00F01DB3">
        <w:rPr>
          <w:b w:val="0"/>
        </w:rPr>
        <w:t>Инициатива о самороспуске подается в письменном виде на заседании совета депутатов.</w:t>
      </w:r>
    </w:p>
    <w:p w:rsidR="008468B8" w:rsidRPr="00F01DB3" w:rsidRDefault="008468B8" w:rsidP="008468B8">
      <w:pPr>
        <w:pStyle w:val="1"/>
        <w:jc w:val="both"/>
        <w:rPr>
          <w:b w:val="0"/>
        </w:rPr>
      </w:pPr>
      <w:r w:rsidRPr="00F01DB3">
        <w:rPr>
          <w:b w:val="0"/>
        </w:rPr>
        <w:t>Инициаторам самороспуска в обязательном порядке предоставляется слово на соответствующем заседании при рассмотрении данного вопроса.</w:t>
      </w:r>
    </w:p>
    <w:p w:rsidR="008468B8" w:rsidRPr="00F01DB3" w:rsidRDefault="008468B8" w:rsidP="008468B8">
      <w:pPr>
        <w:pStyle w:val="1"/>
        <w:jc w:val="both"/>
        <w:rPr>
          <w:b w:val="0"/>
        </w:rPr>
      </w:pPr>
      <w:r w:rsidRPr="00F01DB3">
        <w:rPr>
          <w:b w:val="0"/>
        </w:rPr>
        <w:t>Вопрос о самороспуске рассматривается на заседании последним, если за внесение в повестку дня данного вопроса проголосовало не менее 1/3 депутатов. Решение о самороспуске считается принятым, если за него проголосовало не менее 2/3 от числа избранных депутатов совета депутатов.</w:t>
      </w:r>
    </w:p>
    <w:p w:rsidR="008468B8" w:rsidRPr="00F01DB3" w:rsidRDefault="008468B8" w:rsidP="008468B8">
      <w:pPr>
        <w:pStyle w:val="1"/>
        <w:jc w:val="both"/>
        <w:rPr>
          <w:b w:val="0"/>
        </w:rPr>
      </w:pPr>
      <w:r w:rsidRPr="00F01DB3">
        <w:rPr>
          <w:b w:val="0"/>
        </w:rP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8468B8" w:rsidRPr="00F01DB3" w:rsidRDefault="008468B8" w:rsidP="008468B8">
      <w:pPr>
        <w:pStyle w:val="1"/>
        <w:jc w:val="both"/>
        <w:rPr>
          <w:b w:val="0"/>
        </w:rPr>
      </w:pPr>
      <w:r w:rsidRPr="00F01DB3">
        <w:rPr>
          <w:b w:val="0"/>
        </w:rPr>
        <w:t>Решение о самороспуске вступает в силу через 10 дней после его официального опубликования.</w:t>
      </w:r>
    </w:p>
    <w:p w:rsidR="008468B8" w:rsidRPr="00F01DB3" w:rsidRDefault="008468B8" w:rsidP="008468B8">
      <w:pPr>
        <w:pStyle w:val="1"/>
        <w:jc w:val="both"/>
        <w:rPr>
          <w:b w:val="0"/>
        </w:rPr>
      </w:pPr>
    </w:p>
    <w:p w:rsidR="008468B8" w:rsidRPr="00F01DB3" w:rsidRDefault="008468B8" w:rsidP="008468B8">
      <w:pPr>
        <w:pStyle w:val="1"/>
        <w:jc w:val="both"/>
        <w:rPr>
          <w:b w:val="0"/>
          <w:iCs/>
        </w:rPr>
      </w:pPr>
      <w:bookmarkStart w:id="33" w:name="_Toc116440524"/>
      <w:r w:rsidRPr="00F01DB3">
        <w:rPr>
          <w:b w:val="0"/>
          <w:iCs/>
        </w:rPr>
        <w:t>Статья 28. Глава поселения</w:t>
      </w:r>
      <w:bookmarkEnd w:id="33"/>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и исполняет полномочия председателя совета депутатов поселения.</w:t>
      </w:r>
    </w:p>
    <w:p w:rsidR="008468B8" w:rsidRPr="00F01DB3" w:rsidRDefault="008468B8" w:rsidP="008468B8">
      <w:pPr>
        <w:pStyle w:val="1"/>
        <w:jc w:val="both"/>
        <w:rPr>
          <w:b w:val="0"/>
        </w:rPr>
      </w:pPr>
      <w:r w:rsidRPr="00F01DB3">
        <w:rPr>
          <w:b w:val="0"/>
        </w:rPr>
        <w:t xml:space="preserve">Глава поселения осуществляет свои полномочия на постоянной основе. </w:t>
      </w:r>
    </w:p>
    <w:p w:rsidR="008468B8" w:rsidRPr="00F01DB3" w:rsidRDefault="008468B8" w:rsidP="008468B8">
      <w:pPr>
        <w:pStyle w:val="1"/>
        <w:jc w:val="both"/>
        <w:rPr>
          <w:b w:val="0"/>
        </w:rPr>
      </w:pPr>
      <w:r w:rsidRPr="00F01DB3">
        <w:rPr>
          <w:b w:val="0"/>
        </w:rPr>
        <w:t xml:space="preserve">Глава поселения подконтролен и подотчетен населению и совету депутатов поселения. </w:t>
      </w:r>
    </w:p>
    <w:p w:rsidR="008468B8" w:rsidRPr="00F01DB3" w:rsidRDefault="008468B8" w:rsidP="008468B8">
      <w:pPr>
        <w:pStyle w:val="1"/>
        <w:jc w:val="both"/>
        <w:rPr>
          <w:b w:val="0"/>
        </w:rPr>
      </w:pPr>
      <w:bookmarkStart w:id="34" w:name="_Toc116440525"/>
      <w:r w:rsidRPr="00F01DB3">
        <w:rPr>
          <w:b w:val="0"/>
        </w:rPr>
        <w:t>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468B8" w:rsidRPr="00F01DB3" w:rsidRDefault="008468B8" w:rsidP="008468B8">
      <w:pPr>
        <w:pStyle w:val="1"/>
        <w:jc w:val="both"/>
        <w:rPr>
          <w:b w:val="0"/>
        </w:rPr>
      </w:pPr>
      <w:r w:rsidRPr="00F01DB3">
        <w:rPr>
          <w:b w:val="0"/>
        </w:rPr>
        <w:t>По окончании срока полномочий, в том числе в случае не избрания главой муниципального образования на новый срок, главе муниципального образования сохраняется выплата установленного на дату окончания срока полномочий денежного содержания на период трудоустройства, но не более четырех месяцев подряд после окончания срока полномочий.</w:t>
      </w:r>
    </w:p>
    <w:p w:rsidR="008468B8" w:rsidRPr="00F01DB3" w:rsidRDefault="008468B8" w:rsidP="008468B8">
      <w:pPr>
        <w:pStyle w:val="1"/>
        <w:jc w:val="both"/>
        <w:rPr>
          <w:b w:val="0"/>
          <w:iCs/>
        </w:rPr>
      </w:pPr>
    </w:p>
    <w:p w:rsidR="008468B8" w:rsidRPr="00F01DB3" w:rsidRDefault="008468B8" w:rsidP="008468B8">
      <w:pPr>
        <w:pStyle w:val="1"/>
        <w:jc w:val="both"/>
        <w:rPr>
          <w:b w:val="0"/>
          <w:iCs/>
        </w:rPr>
      </w:pPr>
      <w:r w:rsidRPr="00F01DB3">
        <w:rPr>
          <w:b w:val="0"/>
          <w:iCs/>
        </w:rPr>
        <w:t>Статья 29. Избрание главы поселения</w:t>
      </w:r>
      <w:bookmarkEnd w:id="34"/>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Глава поселения избирается депутатами совета депутатов из своего состава на срок полномочий совета. </w:t>
      </w:r>
    </w:p>
    <w:p w:rsidR="008468B8" w:rsidRPr="00F01DB3" w:rsidRDefault="008468B8" w:rsidP="008468B8">
      <w:pPr>
        <w:pStyle w:val="1"/>
        <w:jc w:val="both"/>
        <w:rPr>
          <w:b w:val="0"/>
        </w:rPr>
      </w:pPr>
      <w:r w:rsidRPr="00F01DB3">
        <w:rPr>
          <w:b w:val="0"/>
        </w:rPr>
        <w:t>Процедура избрания главы поселения определяется решением совета депутатов.</w:t>
      </w:r>
    </w:p>
    <w:p w:rsidR="008468B8" w:rsidRPr="00F01DB3" w:rsidRDefault="008468B8" w:rsidP="008468B8">
      <w:pPr>
        <w:pStyle w:val="1"/>
        <w:jc w:val="both"/>
        <w:rPr>
          <w:b w:val="0"/>
        </w:rPr>
      </w:pPr>
      <w:r w:rsidRPr="00F01DB3">
        <w:rPr>
          <w:b w:val="0"/>
        </w:rPr>
        <w:t>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rsidR="008468B8" w:rsidRPr="00F01DB3" w:rsidRDefault="008468B8" w:rsidP="008468B8">
      <w:pPr>
        <w:pStyle w:val="1"/>
        <w:jc w:val="both"/>
        <w:rPr>
          <w:b w:val="0"/>
        </w:rPr>
      </w:pPr>
      <w:r w:rsidRPr="00F01DB3">
        <w:rPr>
          <w:b w:val="0"/>
        </w:rPr>
        <w:lastRenderedPageBreak/>
        <w:t>Голосование проводится по каждой выдвинутой кандидатуре на должность главы поселения, за исключением лиц, взявших самоотвод. Самоотвод принимается без голосования.</w:t>
      </w:r>
    </w:p>
    <w:p w:rsidR="008468B8" w:rsidRPr="00F01DB3" w:rsidRDefault="008468B8" w:rsidP="008468B8">
      <w:pPr>
        <w:pStyle w:val="1"/>
        <w:jc w:val="both"/>
        <w:rPr>
          <w:b w:val="0"/>
        </w:rPr>
      </w:pPr>
      <w:bookmarkStart w:id="35" w:name="P2"/>
      <w:bookmarkEnd w:id="35"/>
      <w:r w:rsidRPr="00F01DB3">
        <w:rPr>
          <w:b w:val="0"/>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8468B8" w:rsidRPr="00F01DB3" w:rsidRDefault="008468B8" w:rsidP="008468B8">
      <w:pPr>
        <w:pStyle w:val="1"/>
        <w:jc w:val="both"/>
        <w:rPr>
          <w:b w:val="0"/>
        </w:rPr>
      </w:pPr>
      <w:r w:rsidRPr="00F01DB3">
        <w:rPr>
          <w:b w:val="0"/>
        </w:rPr>
        <w:t xml:space="preserve">В случае если ни один из кандидатов на должность главы поселения не набрал указанного в </w:t>
      </w:r>
      <w:hyperlink w:anchor="P2" w:history="1">
        <w:r w:rsidRPr="00F01DB3">
          <w:rPr>
            <w:b w:val="0"/>
          </w:rPr>
          <w:t>абзаце первом</w:t>
        </w:r>
      </w:hyperlink>
      <w:r w:rsidRPr="00F01DB3">
        <w:rPr>
          <w:b w:val="0"/>
        </w:rPr>
        <w:t xml:space="preserve">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2" w:history="1">
        <w:r w:rsidRPr="00F01DB3">
          <w:rPr>
            <w:b w:val="0"/>
          </w:rPr>
          <w:t>абзаце первом</w:t>
        </w:r>
      </w:hyperlink>
      <w:r w:rsidRPr="00F01DB3">
        <w:rPr>
          <w:b w:val="0"/>
        </w:rPr>
        <w:t xml:space="preserve"> настоящей части большинства голосов, считается избранным на должность главы поселения.</w:t>
      </w:r>
    </w:p>
    <w:p w:rsidR="008468B8" w:rsidRPr="00F01DB3" w:rsidRDefault="008468B8" w:rsidP="008468B8">
      <w:pPr>
        <w:pStyle w:val="1"/>
        <w:jc w:val="both"/>
        <w:rPr>
          <w:b w:val="0"/>
        </w:rPr>
      </w:pPr>
      <w:r w:rsidRPr="00F01DB3">
        <w:rPr>
          <w:b w:val="0"/>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8468B8" w:rsidRPr="00F01DB3" w:rsidRDefault="008468B8" w:rsidP="008468B8">
      <w:pPr>
        <w:pStyle w:val="1"/>
        <w:jc w:val="both"/>
        <w:rPr>
          <w:b w:val="0"/>
        </w:rPr>
      </w:pPr>
      <w:r w:rsidRPr="00F01DB3">
        <w:rPr>
          <w:b w:val="0"/>
        </w:rPr>
        <w:t>В случае если после второго тура глава поселения не избран, процедура его избрания повторяется с момента выдвижения кандидатов.</w:t>
      </w:r>
    </w:p>
    <w:p w:rsidR="008468B8" w:rsidRPr="00F01DB3" w:rsidRDefault="008468B8" w:rsidP="008468B8">
      <w:pPr>
        <w:pStyle w:val="1"/>
        <w:jc w:val="both"/>
        <w:rPr>
          <w:b w:val="0"/>
        </w:rPr>
      </w:pPr>
      <w:r w:rsidRPr="00F01DB3">
        <w:rPr>
          <w:b w:val="0"/>
        </w:rPr>
        <w:t xml:space="preserve"> Глава поселения, избранный советом депутатов, вступает в должность с момента его избрания.</w:t>
      </w:r>
    </w:p>
    <w:p w:rsidR="008468B8" w:rsidRPr="00F01DB3" w:rsidRDefault="008468B8" w:rsidP="008468B8">
      <w:pPr>
        <w:pStyle w:val="1"/>
        <w:jc w:val="both"/>
        <w:rPr>
          <w:b w:val="0"/>
        </w:rPr>
      </w:pPr>
      <w:r w:rsidRPr="00F01DB3">
        <w:rPr>
          <w:b w:val="0"/>
        </w:rPr>
        <w:t>Решение об избрании главы поселения подлежат опубликованию.</w:t>
      </w:r>
    </w:p>
    <w:p w:rsidR="008468B8" w:rsidRPr="00F01DB3" w:rsidRDefault="008468B8" w:rsidP="008468B8">
      <w:pPr>
        <w:pStyle w:val="1"/>
        <w:jc w:val="both"/>
        <w:rPr>
          <w:b w:val="0"/>
          <w:iCs/>
        </w:rPr>
      </w:pPr>
      <w:bookmarkStart w:id="36" w:name="_Toc116440526"/>
    </w:p>
    <w:p w:rsidR="008468B8" w:rsidRPr="00F01DB3" w:rsidRDefault="008468B8" w:rsidP="008468B8">
      <w:pPr>
        <w:pStyle w:val="1"/>
        <w:jc w:val="both"/>
        <w:rPr>
          <w:b w:val="0"/>
        </w:rPr>
      </w:pPr>
    </w:p>
    <w:p w:rsidR="008468B8" w:rsidRPr="00F01DB3" w:rsidRDefault="008468B8" w:rsidP="008468B8">
      <w:pPr>
        <w:pStyle w:val="1"/>
        <w:jc w:val="both"/>
        <w:rPr>
          <w:b w:val="0"/>
          <w:iCs/>
        </w:rPr>
      </w:pPr>
    </w:p>
    <w:p w:rsidR="008468B8" w:rsidRPr="00F01DB3" w:rsidRDefault="008468B8" w:rsidP="008468B8">
      <w:pPr>
        <w:pStyle w:val="1"/>
        <w:jc w:val="both"/>
        <w:rPr>
          <w:b w:val="0"/>
          <w:iCs/>
        </w:rPr>
      </w:pPr>
    </w:p>
    <w:p w:rsidR="008468B8" w:rsidRPr="00F01DB3" w:rsidRDefault="008468B8" w:rsidP="008468B8">
      <w:pPr>
        <w:pStyle w:val="1"/>
        <w:jc w:val="both"/>
        <w:rPr>
          <w:b w:val="0"/>
          <w:iCs/>
        </w:rPr>
      </w:pPr>
      <w:r w:rsidRPr="00F01DB3">
        <w:rPr>
          <w:b w:val="0"/>
          <w:iCs/>
        </w:rPr>
        <w:t>Статья 30. Полномочия главы поселения</w:t>
      </w:r>
      <w:bookmarkEnd w:id="36"/>
    </w:p>
    <w:p w:rsidR="008468B8" w:rsidRPr="00F01DB3" w:rsidRDefault="008468B8" w:rsidP="008468B8">
      <w:pPr>
        <w:pStyle w:val="1"/>
        <w:jc w:val="both"/>
        <w:rPr>
          <w:b w:val="0"/>
          <w:sz w:val="28"/>
          <w:szCs w:val="28"/>
        </w:rPr>
      </w:pPr>
    </w:p>
    <w:p w:rsidR="008468B8" w:rsidRPr="00F01DB3" w:rsidRDefault="008468B8" w:rsidP="008468B8">
      <w:pPr>
        <w:pStyle w:val="1"/>
        <w:jc w:val="both"/>
        <w:rPr>
          <w:b w:val="0"/>
        </w:rPr>
      </w:pPr>
      <w:r w:rsidRPr="00F01DB3">
        <w:rPr>
          <w:b w:val="0"/>
        </w:rPr>
        <w:t>Глава поселения:</w:t>
      </w:r>
    </w:p>
    <w:p w:rsidR="008468B8" w:rsidRPr="00F01DB3" w:rsidRDefault="008468B8" w:rsidP="008468B8">
      <w:pPr>
        <w:pStyle w:val="1"/>
        <w:jc w:val="both"/>
        <w:rPr>
          <w:b w:val="0"/>
        </w:rPr>
      </w:pPr>
      <w:r w:rsidRPr="00F01DB3">
        <w:rPr>
          <w:b w:val="0"/>
        </w:rPr>
        <w:t>представляет поселение в отношениях с другими органами местного самоуправления, органами государственной власти, иными государственными органами, гражданами и организациями, без доверенности действует от имени поселения;</w:t>
      </w:r>
    </w:p>
    <w:p w:rsidR="008468B8" w:rsidRPr="00F01DB3" w:rsidRDefault="008468B8" w:rsidP="008468B8">
      <w:pPr>
        <w:pStyle w:val="1"/>
        <w:jc w:val="both"/>
        <w:rPr>
          <w:b w:val="0"/>
        </w:rPr>
      </w:pPr>
      <w:r w:rsidRPr="00F01DB3">
        <w:rPr>
          <w:b w:val="0"/>
        </w:rPr>
        <w:t>подписывает и обнародует в порядке, установленном настоящим уставом, решения, принятые советом депутатов;</w:t>
      </w:r>
    </w:p>
    <w:p w:rsidR="008468B8" w:rsidRPr="00F01DB3" w:rsidRDefault="008468B8" w:rsidP="008468B8">
      <w:pPr>
        <w:pStyle w:val="1"/>
        <w:jc w:val="both"/>
        <w:rPr>
          <w:b w:val="0"/>
        </w:rPr>
      </w:pPr>
      <w:r w:rsidRPr="00F01DB3">
        <w:rPr>
          <w:b w:val="0"/>
        </w:rPr>
        <w:t xml:space="preserve"> созывает очередные и  внеочередные заседания совета депутатов;</w:t>
      </w:r>
    </w:p>
    <w:p w:rsidR="008468B8" w:rsidRPr="00F01DB3" w:rsidRDefault="008468B8" w:rsidP="008468B8">
      <w:pPr>
        <w:pStyle w:val="1"/>
        <w:jc w:val="both"/>
        <w:rPr>
          <w:b w:val="0"/>
        </w:rPr>
      </w:pPr>
      <w:r w:rsidRPr="00F01DB3">
        <w:rPr>
          <w:b w:val="0"/>
        </w:rPr>
        <w:t>издает в пределах своих полномочий правовые акты в форме постановлений и распоряжений;</w:t>
      </w:r>
    </w:p>
    <w:p w:rsidR="008468B8" w:rsidRPr="00F01DB3" w:rsidRDefault="008468B8" w:rsidP="008468B8">
      <w:pPr>
        <w:pStyle w:val="1"/>
        <w:jc w:val="both"/>
        <w:rPr>
          <w:b w:val="0"/>
        </w:rPr>
      </w:pPr>
      <w:r w:rsidRPr="00F01DB3">
        <w:rPr>
          <w:b w:val="0"/>
        </w:rPr>
        <w:t>может выступать с инициативой о проведении собрания граждан поселения;</w:t>
      </w:r>
    </w:p>
    <w:p w:rsidR="008468B8" w:rsidRPr="00F01DB3" w:rsidRDefault="008468B8" w:rsidP="008468B8">
      <w:pPr>
        <w:pStyle w:val="1"/>
        <w:jc w:val="both"/>
        <w:rPr>
          <w:b w:val="0"/>
        </w:rPr>
      </w:pPr>
      <w:r w:rsidRPr="00F01DB3">
        <w:rPr>
          <w:b w:val="0"/>
        </w:rPr>
        <w:t>в случаях, установленных законодательством, назначает собрание граждан поселения;</w:t>
      </w:r>
    </w:p>
    <w:p w:rsidR="008468B8" w:rsidRPr="00F01DB3" w:rsidRDefault="008468B8" w:rsidP="008468B8">
      <w:pPr>
        <w:pStyle w:val="1"/>
        <w:jc w:val="both"/>
        <w:rPr>
          <w:b w:val="0"/>
        </w:rPr>
      </w:pPr>
      <w:r w:rsidRPr="00F01DB3">
        <w:rPr>
          <w:b w:val="0"/>
        </w:rPr>
        <w:t>подписывает договоры и соглашения от имени поселения;</w:t>
      </w:r>
    </w:p>
    <w:p w:rsidR="008468B8" w:rsidRPr="00F01DB3" w:rsidRDefault="008468B8" w:rsidP="008468B8">
      <w:pPr>
        <w:pStyle w:val="1"/>
        <w:jc w:val="both"/>
        <w:rPr>
          <w:b w:val="0"/>
        </w:rPr>
      </w:pPr>
      <w:r w:rsidRPr="00F01DB3">
        <w:rPr>
          <w:b w:val="0"/>
        </w:rPr>
        <w:t>председательствует на конференции граждан;</w:t>
      </w:r>
    </w:p>
    <w:p w:rsidR="008468B8" w:rsidRPr="00F01DB3" w:rsidRDefault="008468B8" w:rsidP="008468B8">
      <w:pPr>
        <w:pStyle w:val="1"/>
        <w:jc w:val="both"/>
        <w:rPr>
          <w:b w:val="0"/>
        </w:rPr>
      </w:pPr>
      <w:bookmarkStart w:id="37" w:name="_Toc116440527"/>
      <w:r w:rsidRPr="00F01DB3">
        <w:rPr>
          <w:b w:val="0"/>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субъекта Российской Федерации;</w:t>
      </w:r>
    </w:p>
    <w:p w:rsidR="008468B8" w:rsidRPr="00F01DB3" w:rsidRDefault="008468B8" w:rsidP="008468B8">
      <w:pPr>
        <w:pStyle w:val="1"/>
        <w:jc w:val="both"/>
        <w:rPr>
          <w:b w:val="0"/>
        </w:rPr>
      </w:pPr>
      <w:r w:rsidRPr="00F01DB3">
        <w:rPr>
          <w:b w:val="0"/>
        </w:rPr>
        <w:t>выдает доверенности на представление интересов муниципального  образования, совета депутатов, администрации поселения</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Статья 31. Прекращение полномочий главы поселения</w:t>
      </w:r>
      <w:bookmarkEnd w:id="37"/>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Полномочия главы поселения прекращаются досрочно в случае:</w:t>
      </w:r>
    </w:p>
    <w:p w:rsidR="008468B8" w:rsidRPr="00F01DB3" w:rsidRDefault="008468B8" w:rsidP="008468B8">
      <w:pPr>
        <w:pStyle w:val="1"/>
        <w:jc w:val="both"/>
        <w:rPr>
          <w:b w:val="0"/>
        </w:rPr>
      </w:pPr>
      <w:r w:rsidRPr="00F01DB3">
        <w:rPr>
          <w:b w:val="0"/>
        </w:rPr>
        <w:t>1) смерти;</w:t>
      </w:r>
    </w:p>
    <w:p w:rsidR="008468B8" w:rsidRPr="00F01DB3" w:rsidRDefault="008468B8" w:rsidP="008468B8">
      <w:pPr>
        <w:pStyle w:val="1"/>
        <w:jc w:val="both"/>
        <w:rPr>
          <w:b w:val="0"/>
        </w:rPr>
      </w:pPr>
      <w:r w:rsidRPr="00F01DB3">
        <w:rPr>
          <w:b w:val="0"/>
        </w:rPr>
        <w:t>2) отставки по собственному желанию;</w:t>
      </w:r>
    </w:p>
    <w:p w:rsidR="008468B8" w:rsidRPr="00F01DB3" w:rsidRDefault="008468B8" w:rsidP="008468B8">
      <w:pPr>
        <w:pStyle w:val="1"/>
        <w:jc w:val="both"/>
        <w:rPr>
          <w:b w:val="0"/>
        </w:rPr>
      </w:pPr>
      <w:r w:rsidRPr="00F01DB3">
        <w:rPr>
          <w:b w:val="0"/>
        </w:rPr>
        <w:t xml:space="preserve">      2.1.) удаления в отставку в соответствии со статьей 74.1 Федерального закона от 06.10.2003 года №131-ФЗ;</w:t>
      </w:r>
    </w:p>
    <w:p w:rsidR="008468B8" w:rsidRPr="00F01DB3" w:rsidRDefault="008468B8" w:rsidP="008468B8">
      <w:pPr>
        <w:pStyle w:val="1"/>
        <w:jc w:val="both"/>
        <w:rPr>
          <w:b w:val="0"/>
        </w:rPr>
      </w:pPr>
      <w:r w:rsidRPr="00F01DB3">
        <w:rPr>
          <w:b w:val="0"/>
        </w:rPr>
        <w:lastRenderedPageBreak/>
        <w:t>3) отрешения от должности в соответствии со статьей 74 Федерального закона № 131-ФЗ;</w:t>
      </w:r>
    </w:p>
    <w:p w:rsidR="008468B8" w:rsidRPr="00F01DB3" w:rsidRDefault="008468B8" w:rsidP="008468B8">
      <w:pPr>
        <w:pStyle w:val="1"/>
        <w:jc w:val="both"/>
        <w:rPr>
          <w:b w:val="0"/>
        </w:rPr>
      </w:pPr>
      <w:r w:rsidRPr="00F01DB3">
        <w:rPr>
          <w:b w:val="0"/>
        </w:rPr>
        <w:t>4) признания судом недееспособным или ограниченно дееспособным;</w:t>
      </w:r>
    </w:p>
    <w:p w:rsidR="008468B8" w:rsidRPr="00F01DB3" w:rsidRDefault="008468B8" w:rsidP="008468B8">
      <w:pPr>
        <w:pStyle w:val="1"/>
        <w:jc w:val="both"/>
        <w:rPr>
          <w:b w:val="0"/>
        </w:rPr>
      </w:pPr>
      <w:r w:rsidRPr="00F01DB3">
        <w:rPr>
          <w:b w:val="0"/>
        </w:rPr>
        <w:t>5) признания судом безвестно отсутствующим или объявления умершим;</w:t>
      </w:r>
    </w:p>
    <w:p w:rsidR="008468B8" w:rsidRPr="00F01DB3" w:rsidRDefault="008468B8" w:rsidP="008468B8">
      <w:pPr>
        <w:pStyle w:val="1"/>
        <w:jc w:val="both"/>
        <w:rPr>
          <w:b w:val="0"/>
        </w:rPr>
      </w:pPr>
      <w:r w:rsidRPr="00F01DB3">
        <w:rPr>
          <w:b w:val="0"/>
        </w:rPr>
        <w:t>6) вступления в отношении его в законную силу обвинительного приговора суда;</w:t>
      </w:r>
    </w:p>
    <w:p w:rsidR="008468B8" w:rsidRPr="00F01DB3" w:rsidRDefault="008468B8" w:rsidP="008468B8">
      <w:pPr>
        <w:pStyle w:val="1"/>
        <w:jc w:val="both"/>
        <w:rPr>
          <w:b w:val="0"/>
        </w:rPr>
      </w:pPr>
      <w:r w:rsidRPr="00F01DB3">
        <w:rPr>
          <w:b w:val="0"/>
        </w:rPr>
        <w:t>7) выезда за пределы Российской Федерации на постоянное место жительства;</w:t>
      </w:r>
    </w:p>
    <w:p w:rsidR="008468B8" w:rsidRPr="00F01DB3" w:rsidRDefault="008468B8" w:rsidP="008468B8">
      <w:pPr>
        <w:pStyle w:val="1"/>
        <w:jc w:val="both"/>
        <w:rPr>
          <w:b w:val="0"/>
        </w:rPr>
      </w:pPr>
      <w:r w:rsidRPr="00F01DB3">
        <w:rPr>
          <w:b w:val="0"/>
        </w:rPr>
        <w:t>8)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имеет право быть избранным в органы местного самоуправления поселения;</w:t>
      </w:r>
    </w:p>
    <w:p w:rsidR="008468B8" w:rsidRPr="00F01DB3" w:rsidRDefault="008468B8" w:rsidP="008468B8">
      <w:pPr>
        <w:pStyle w:val="1"/>
        <w:jc w:val="both"/>
        <w:rPr>
          <w:b w:val="0"/>
        </w:rPr>
      </w:pPr>
      <w:r w:rsidRPr="00F01DB3">
        <w:rPr>
          <w:b w:val="0"/>
        </w:rPr>
        <w:t xml:space="preserve"> 9)  отзыва избирателями;</w:t>
      </w:r>
    </w:p>
    <w:p w:rsidR="008468B8" w:rsidRPr="00F01DB3" w:rsidRDefault="008468B8" w:rsidP="008468B8">
      <w:pPr>
        <w:pStyle w:val="1"/>
        <w:jc w:val="both"/>
        <w:rPr>
          <w:b w:val="0"/>
        </w:rPr>
      </w:pPr>
      <w:r w:rsidRPr="00F01DB3">
        <w:rPr>
          <w:b w:val="0"/>
        </w:rPr>
        <w:t>10) установленной в судебном порядке стойкой неспособности по состоянию здоровья осуществлять полномочия главы поселения;</w:t>
      </w:r>
    </w:p>
    <w:p w:rsidR="008468B8" w:rsidRPr="00F01DB3" w:rsidRDefault="008468B8" w:rsidP="008468B8">
      <w:pPr>
        <w:pStyle w:val="1"/>
        <w:jc w:val="both"/>
        <w:rPr>
          <w:b w:val="0"/>
        </w:rPr>
      </w:pPr>
      <w:r w:rsidRPr="00F01DB3">
        <w:rPr>
          <w:b w:val="0"/>
        </w:rPr>
        <w:t>11) досрочного прекращения полномочий совета депутатов поселения.</w:t>
      </w:r>
    </w:p>
    <w:p w:rsidR="008468B8" w:rsidRPr="00F01DB3" w:rsidRDefault="008468B8" w:rsidP="008468B8">
      <w:pPr>
        <w:pStyle w:val="1"/>
        <w:jc w:val="both"/>
        <w:rPr>
          <w:b w:val="0"/>
        </w:rPr>
      </w:pPr>
      <w:r w:rsidRPr="00F01DB3">
        <w:rPr>
          <w:b w:val="0"/>
        </w:rPr>
        <w:t>12) преобразования поселения, в соответствии с Федеральным законодательством, а также в случае упразднения поселения;</w:t>
      </w:r>
    </w:p>
    <w:p w:rsidR="008468B8" w:rsidRPr="00F01DB3" w:rsidRDefault="008468B8" w:rsidP="008468B8">
      <w:pPr>
        <w:pStyle w:val="1"/>
        <w:jc w:val="both"/>
        <w:rPr>
          <w:b w:val="0"/>
        </w:rPr>
      </w:pPr>
      <w:r w:rsidRPr="00F01DB3">
        <w:rPr>
          <w:b w:val="0"/>
        </w:rPr>
        <w:t>13) утраты сельским поселением статуса муниципального образования в связи с его объединением с городским округом;</w:t>
      </w:r>
    </w:p>
    <w:p w:rsidR="008468B8" w:rsidRPr="00F01DB3" w:rsidRDefault="008468B8" w:rsidP="008468B8">
      <w:pPr>
        <w:pStyle w:val="1"/>
        <w:jc w:val="both"/>
        <w:rPr>
          <w:b w:val="0"/>
        </w:rPr>
      </w:pPr>
      <w:r w:rsidRPr="00F01DB3">
        <w:rPr>
          <w:b w:val="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68B8" w:rsidRPr="00F01DB3" w:rsidRDefault="008468B8" w:rsidP="008468B8">
      <w:pPr>
        <w:pStyle w:val="1"/>
        <w:jc w:val="both"/>
        <w:rPr>
          <w:b w:val="0"/>
        </w:rPr>
      </w:pPr>
      <w:r w:rsidRPr="00F01DB3">
        <w:rPr>
          <w:b w:val="0"/>
        </w:rPr>
        <w:t xml:space="preserve">В случае досрочного прекращения полномочий главы поселения, исполняющего полномочия председателя совета депутатов, до принятия решения совета депутатов об избрании главы поселения, полномочия исполняет заместитель главы поселения, избираемый большинством голосов от количества избранных депутатов, а в случае его отсутствия старейший из депутатов. </w:t>
      </w:r>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38" w:name="_Toc116440528"/>
      <w:r w:rsidRPr="00F01DB3">
        <w:rPr>
          <w:b w:val="0"/>
        </w:rPr>
        <w:t>Статья 32. Депутат совета депутатов</w:t>
      </w:r>
      <w:bookmarkEnd w:id="38"/>
    </w:p>
    <w:p w:rsidR="008468B8" w:rsidRPr="00F01DB3" w:rsidRDefault="008468B8" w:rsidP="008468B8">
      <w:pPr>
        <w:pStyle w:val="1"/>
        <w:jc w:val="both"/>
        <w:rPr>
          <w:b w:val="0"/>
        </w:rPr>
      </w:pPr>
    </w:p>
    <w:p w:rsidR="008468B8" w:rsidRPr="00F01DB3" w:rsidRDefault="008468B8" w:rsidP="008468B8">
      <w:pPr>
        <w:pStyle w:val="1"/>
        <w:jc w:val="both"/>
        <w:rPr>
          <w:b w:val="0"/>
          <w:spacing w:val="-19"/>
        </w:rPr>
      </w:pPr>
      <w:r w:rsidRPr="00F01DB3">
        <w:rPr>
          <w:b w:val="0"/>
          <w:spacing w:val="-1"/>
        </w:rPr>
        <w:t>Срок полномочий депутатов совета депутатов</w:t>
      </w:r>
      <w:r w:rsidRPr="00F01DB3">
        <w:rPr>
          <w:b w:val="0"/>
        </w:rPr>
        <w:t xml:space="preserve"> составляет</w:t>
      </w:r>
      <w:r w:rsidRPr="00F01DB3">
        <w:rPr>
          <w:b w:val="0"/>
          <w:spacing w:val="-1"/>
        </w:rPr>
        <w:t xml:space="preserve"> 5 лет. </w:t>
      </w:r>
    </w:p>
    <w:p w:rsidR="008468B8" w:rsidRPr="00F01DB3" w:rsidRDefault="008468B8" w:rsidP="008468B8">
      <w:pPr>
        <w:pStyle w:val="1"/>
        <w:jc w:val="both"/>
        <w:rPr>
          <w:b w:val="0"/>
          <w:spacing w:val="-15"/>
        </w:rPr>
      </w:pPr>
      <w:r w:rsidRPr="00F01DB3">
        <w:rPr>
          <w:b w:val="0"/>
        </w:rPr>
        <w:t>Депутат совета депутатов в</w:t>
      </w:r>
      <w:r w:rsidRPr="00F01DB3">
        <w:rPr>
          <w:b w:val="0"/>
          <w:spacing w:val="8"/>
        </w:rPr>
        <w:t xml:space="preserve"> своей деятельности руководствуется Конституцией Российской Федерации, </w:t>
      </w:r>
      <w:r w:rsidRPr="00F01DB3">
        <w:rPr>
          <w:b w:val="0"/>
        </w:rPr>
        <w:t xml:space="preserve">федеральными законами и иными нормативными правовыми актами Российской Федерации, областными законами, </w:t>
      </w:r>
      <w:r w:rsidRPr="00F01DB3">
        <w:rPr>
          <w:b w:val="0"/>
          <w:spacing w:val="3"/>
        </w:rPr>
        <w:t xml:space="preserve">настоящим уставом и решениями совета депутатов, отчитывается о своей деятельности перед </w:t>
      </w:r>
      <w:r w:rsidRPr="00F01DB3">
        <w:rPr>
          <w:b w:val="0"/>
          <w:spacing w:val="7"/>
        </w:rPr>
        <w:t>населением не реже одного раза в год.</w:t>
      </w:r>
    </w:p>
    <w:p w:rsidR="008468B8" w:rsidRPr="00F01DB3" w:rsidRDefault="008468B8" w:rsidP="008468B8">
      <w:pPr>
        <w:pStyle w:val="1"/>
        <w:jc w:val="both"/>
        <w:rPr>
          <w:b w:val="0"/>
          <w:spacing w:val="-15"/>
        </w:rPr>
      </w:pPr>
      <w:r w:rsidRPr="00F01DB3">
        <w:rPr>
          <w:b w:val="0"/>
          <w:spacing w:val="-15"/>
        </w:rPr>
        <w:t>Депутату совета депутатов</w:t>
      </w:r>
      <w:r w:rsidRPr="00F01DB3">
        <w:rPr>
          <w:b w:val="0"/>
        </w:rPr>
        <w:t xml:space="preserve"> </w:t>
      </w:r>
      <w:r w:rsidRPr="00F01DB3">
        <w:rPr>
          <w:b w:val="0"/>
          <w:spacing w:val="5"/>
        </w:rPr>
        <w:t>обеспечиваются условия для беспрепятственного осуществления своих полномочий.</w:t>
      </w:r>
      <w:r w:rsidRPr="00F01DB3">
        <w:rPr>
          <w:b w:val="0"/>
        </w:rPr>
        <w:t xml:space="preserve">  </w:t>
      </w:r>
    </w:p>
    <w:p w:rsidR="008468B8" w:rsidRPr="00F01DB3" w:rsidRDefault="008468B8" w:rsidP="008468B8">
      <w:pPr>
        <w:pStyle w:val="1"/>
        <w:jc w:val="both"/>
        <w:rPr>
          <w:b w:val="0"/>
          <w:spacing w:val="-15"/>
        </w:rPr>
      </w:pPr>
      <w:r w:rsidRPr="00F01DB3">
        <w:rPr>
          <w:b w:val="0"/>
        </w:rPr>
        <w:t>Гарантии осуществления полномочий депутата, члена выборного должностного лица местного самоуправления устанавливаются в соответствии с Федеральными законами и законами субъектов Российской Федерации</w:t>
      </w:r>
    </w:p>
    <w:p w:rsidR="008468B8" w:rsidRPr="00F01DB3" w:rsidRDefault="008468B8" w:rsidP="008468B8">
      <w:pPr>
        <w:pStyle w:val="1"/>
        <w:jc w:val="both"/>
        <w:rPr>
          <w:b w:val="0"/>
          <w:spacing w:val="-15"/>
        </w:rPr>
      </w:pPr>
      <w:r w:rsidRPr="00F01DB3">
        <w:rPr>
          <w:b w:val="0"/>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468B8" w:rsidRPr="00F01DB3" w:rsidRDefault="008468B8" w:rsidP="008468B8">
      <w:pPr>
        <w:pStyle w:val="1"/>
        <w:jc w:val="both"/>
        <w:rPr>
          <w:b w:val="0"/>
        </w:rPr>
      </w:pPr>
      <w:r w:rsidRPr="00F01DB3">
        <w:rPr>
          <w:b w:val="0"/>
        </w:rPr>
        <w:t>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rsidR="008468B8" w:rsidRPr="00F01DB3" w:rsidRDefault="008468B8" w:rsidP="008468B8">
      <w:pPr>
        <w:pStyle w:val="1"/>
        <w:jc w:val="both"/>
        <w:rPr>
          <w:b w:val="0"/>
        </w:rPr>
      </w:pPr>
      <w:r w:rsidRPr="00F01DB3">
        <w:rPr>
          <w:b w:val="0"/>
        </w:rPr>
        <w:t xml:space="preserve">Депутаты совета депутатов муниципального образования не могут замещать должности муниципальной службы, быть депутатами законодательных (представительных) органов </w:t>
      </w:r>
      <w:r w:rsidRPr="00F01DB3">
        <w:rPr>
          <w:b w:val="0"/>
        </w:rPr>
        <w:lastRenderedPageBreak/>
        <w:t>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8468B8" w:rsidRPr="00F01DB3" w:rsidRDefault="008468B8" w:rsidP="008468B8">
      <w:pPr>
        <w:pStyle w:val="1"/>
        <w:jc w:val="both"/>
        <w:rPr>
          <w:b w:val="0"/>
        </w:rPr>
      </w:pPr>
      <w:r w:rsidRPr="00F01DB3">
        <w:rPr>
          <w:b w:val="0"/>
        </w:rPr>
        <w:t>Осуществляющие свои полномочия на постоянной основе депутат совета депутатов не вправе:</w:t>
      </w:r>
    </w:p>
    <w:p w:rsidR="008468B8" w:rsidRPr="00F01DB3" w:rsidRDefault="008468B8" w:rsidP="008468B8">
      <w:pPr>
        <w:pStyle w:val="1"/>
        <w:jc w:val="both"/>
        <w:rPr>
          <w:b w:val="0"/>
        </w:rPr>
      </w:pPr>
      <w:r w:rsidRPr="00F01DB3">
        <w:rPr>
          <w:b w:val="0"/>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Ленинградской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 </w:t>
      </w:r>
    </w:p>
    <w:p w:rsidR="008468B8" w:rsidRPr="00F01DB3" w:rsidRDefault="008468B8" w:rsidP="008468B8">
      <w:pPr>
        <w:pStyle w:val="1"/>
        <w:jc w:val="both"/>
        <w:rPr>
          <w:b w:val="0"/>
        </w:rPr>
      </w:pPr>
      <w:r w:rsidRPr="00F01DB3">
        <w:rPr>
          <w:b w:val="0"/>
        </w:rPr>
        <w:t>2)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предусмотрено международным договором Российской Федерации;</w:t>
      </w:r>
    </w:p>
    <w:p w:rsidR="008468B8" w:rsidRPr="00F01DB3" w:rsidRDefault="008468B8" w:rsidP="008468B8">
      <w:pPr>
        <w:pStyle w:val="1"/>
        <w:jc w:val="both"/>
        <w:rPr>
          <w:b w:val="0"/>
        </w:rPr>
      </w:pPr>
      <w:r w:rsidRPr="00F01DB3">
        <w:rPr>
          <w:b w:val="0"/>
        </w:rPr>
        <w:t>3) входить в состав органов управления, попечительства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68B8" w:rsidRPr="00F01DB3" w:rsidRDefault="008468B8" w:rsidP="008468B8">
      <w:pPr>
        <w:pStyle w:val="1"/>
        <w:jc w:val="both"/>
        <w:rPr>
          <w:b w:val="0"/>
        </w:rPr>
      </w:pPr>
      <w:r w:rsidRPr="00F01DB3">
        <w:rPr>
          <w:b w:val="0"/>
        </w:rPr>
        <w:t>4)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8468B8" w:rsidRPr="00F01DB3" w:rsidRDefault="008468B8" w:rsidP="008468B8">
      <w:pPr>
        <w:pStyle w:val="1"/>
        <w:jc w:val="both"/>
        <w:rPr>
          <w:b w:val="0"/>
          <w:spacing w:val="-5"/>
        </w:rPr>
      </w:pPr>
      <w:r w:rsidRPr="00F01DB3">
        <w:rPr>
          <w:b w:val="0"/>
        </w:rPr>
        <w:t>Каждый депутат совета депутатов вправе иметь не более трёх помощников, работающих на общественных началах и в соответствии с положением, утверждённым советом депутатов.</w:t>
      </w:r>
    </w:p>
    <w:p w:rsidR="008468B8" w:rsidRPr="00F01DB3" w:rsidRDefault="008468B8" w:rsidP="008468B8">
      <w:pPr>
        <w:pStyle w:val="1"/>
        <w:jc w:val="both"/>
        <w:rPr>
          <w:b w:val="0"/>
        </w:rPr>
      </w:pPr>
      <w:r w:rsidRPr="00F01DB3">
        <w:rPr>
          <w:b w:val="0"/>
          <w:spacing w:val="2"/>
        </w:rPr>
        <w:t>Полномочия депутата совета депутатов</w:t>
      </w:r>
      <w:r w:rsidRPr="00F01DB3">
        <w:rPr>
          <w:b w:val="0"/>
        </w:rPr>
        <w:t xml:space="preserve"> </w:t>
      </w:r>
      <w:r w:rsidRPr="00F01DB3">
        <w:rPr>
          <w:b w:val="0"/>
          <w:spacing w:val="2"/>
        </w:rPr>
        <w:t>начинают</w:t>
      </w:r>
      <w:r w:rsidRPr="00F01DB3">
        <w:rPr>
          <w:b w:val="0"/>
        </w:rPr>
        <w:t>ся со дня избрания и прекращаются со дня начала работы совета депутатов нового созыва.</w:t>
      </w:r>
    </w:p>
    <w:p w:rsidR="008468B8" w:rsidRPr="00F01DB3" w:rsidRDefault="008468B8" w:rsidP="008468B8">
      <w:pPr>
        <w:pStyle w:val="1"/>
        <w:jc w:val="both"/>
        <w:rPr>
          <w:b w:val="0"/>
        </w:rPr>
      </w:pPr>
      <w:r w:rsidRPr="00F01DB3">
        <w:rPr>
          <w:b w:val="0"/>
        </w:rPr>
        <w:t>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468B8" w:rsidRPr="00F01DB3" w:rsidRDefault="008468B8" w:rsidP="008468B8">
      <w:pPr>
        <w:pStyle w:val="1"/>
        <w:jc w:val="both"/>
        <w:rPr>
          <w:b w:val="0"/>
        </w:rPr>
      </w:pPr>
    </w:p>
    <w:p w:rsidR="008468B8" w:rsidRPr="00F01DB3" w:rsidRDefault="008468B8" w:rsidP="008468B8">
      <w:pPr>
        <w:pStyle w:val="1"/>
        <w:jc w:val="both"/>
        <w:rPr>
          <w:b w:val="0"/>
          <w:spacing w:val="2"/>
        </w:rPr>
      </w:pPr>
      <w:bookmarkStart w:id="39" w:name="_Toc116440529"/>
      <w:r w:rsidRPr="00F01DB3">
        <w:rPr>
          <w:b w:val="0"/>
        </w:rPr>
        <w:t xml:space="preserve">Статья 33. Прекращение полномочий </w:t>
      </w:r>
      <w:r w:rsidRPr="00F01DB3">
        <w:rPr>
          <w:b w:val="0"/>
          <w:spacing w:val="2"/>
        </w:rPr>
        <w:t>депутата совета депутатов</w:t>
      </w:r>
      <w:bookmarkEnd w:id="39"/>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spacing w:val="6"/>
        </w:rPr>
        <w:t>Полномочия депутата совета депутатов</w:t>
      </w:r>
      <w:r w:rsidRPr="00F01DB3">
        <w:rPr>
          <w:b w:val="0"/>
        </w:rPr>
        <w:t xml:space="preserve"> </w:t>
      </w:r>
      <w:r w:rsidRPr="00F01DB3">
        <w:rPr>
          <w:b w:val="0"/>
          <w:spacing w:val="6"/>
        </w:rPr>
        <w:t>прекра</w:t>
      </w:r>
      <w:r w:rsidRPr="00F01DB3">
        <w:rPr>
          <w:b w:val="0"/>
          <w:spacing w:val="4"/>
        </w:rPr>
        <w:t>щаются досрочно в случаях:</w:t>
      </w:r>
    </w:p>
    <w:p w:rsidR="008468B8" w:rsidRPr="00F01DB3" w:rsidRDefault="008468B8" w:rsidP="008468B8">
      <w:pPr>
        <w:pStyle w:val="1"/>
        <w:jc w:val="both"/>
        <w:rPr>
          <w:b w:val="0"/>
          <w:spacing w:val="-9"/>
        </w:rPr>
      </w:pPr>
      <w:r w:rsidRPr="00F01DB3">
        <w:rPr>
          <w:b w:val="0"/>
        </w:rPr>
        <w:t>1)смерти депутата;</w:t>
      </w:r>
    </w:p>
    <w:p w:rsidR="008468B8" w:rsidRPr="00F01DB3" w:rsidRDefault="008468B8" w:rsidP="008468B8">
      <w:pPr>
        <w:pStyle w:val="1"/>
        <w:jc w:val="both"/>
        <w:rPr>
          <w:b w:val="0"/>
          <w:spacing w:val="-9"/>
        </w:rPr>
      </w:pPr>
      <w:r w:rsidRPr="00F01DB3">
        <w:rPr>
          <w:b w:val="0"/>
        </w:rPr>
        <w:t>2)отставки по собственному желанию;</w:t>
      </w:r>
    </w:p>
    <w:p w:rsidR="008468B8" w:rsidRPr="00F01DB3" w:rsidRDefault="008468B8" w:rsidP="008468B8">
      <w:pPr>
        <w:pStyle w:val="1"/>
        <w:jc w:val="both"/>
        <w:rPr>
          <w:b w:val="0"/>
          <w:spacing w:val="-9"/>
        </w:rPr>
      </w:pPr>
      <w:r w:rsidRPr="00F01DB3">
        <w:rPr>
          <w:b w:val="0"/>
        </w:rPr>
        <w:t>3)признания судом недееспособным или ограниченно дееспособным;</w:t>
      </w:r>
    </w:p>
    <w:p w:rsidR="008468B8" w:rsidRPr="00F01DB3" w:rsidRDefault="008468B8" w:rsidP="008468B8">
      <w:pPr>
        <w:pStyle w:val="1"/>
        <w:jc w:val="both"/>
        <w:rPr>
          <w:b w:val="0"/>
          <w:spacing w:val="-9"/>
        </w:rPr>
      </w:pPr>
      <w:r w:rsidRPr="00F01DB3">
        <w:rPr>
          <w:b w:val="0"/>
        </w:rPr>
        <w:t>4)признания судом безвестно отсутствующим или объявления умершим;</w:t>
      </w:r>
    </w:p>
    <w:p w:rsidR="008468B8" w:rsidRPr="00F01DB3" w:rsidRDefault="008468B8" w:rsidP="008468B8">
      <w:pPr>
        <w:pStyle w:val="1"/>
        <w:jc w:val="both"/>
        <w:rPr>
          <w:b w:val="0"/>
          <w:spacing w:val="-9"/>
        </w:rPr>
      </w:pPr>
      <w:r w:rsidRPr="00F01DB3">
        <w:rPr>
          <w:b w:val="0"/>
        </w:rPr>
        <w:t xml:space="preserve">5)вступления в отношении его в законную силу </w:t>
      </w:r>
      <w:r w:rsidRPr="00F01DB3">
        <w:rPr>
          <w:b w:val="0"/>
          <w:spacing w:val="5"/>
        </w:rPr>
        <w:t>обвинительного приговора суда;</w:t>
      </w:r>
    </w:p>
    <w:p w:rsidR="008468B8" w:rsidRPr="00F01DB3" w:rsidRDefault="008468B8" w:rsidP="008468B8">
      <w:pPr>
        <w:pStyle w:val="1"/>
        <w:jc w:val="both"/>
        <w:rPr>
          <w:b w:val="0"/>
        </w:rPr>
      </w:pPr>
      <w:r w:rsidRPr="00F01DB3">
        <w:rPr>
          <w:b w:val="0"/>
        </w:rPr>
        <w:t>6)выезда за пределы Российской Федерации на постоянное место жительства;</w:t>
      </w:r>
    </w:p>
    <w:p w:rsidR="008468B8" w:rsidRPr="00F01DB3" w:rsidRDefault="008468B8" w:rsidP="008468B8">
      <w:pPr>
        <w:pStyle w:val="1"/>
        <w:jc w:val="both"/>
        <w:rPr>
          <w:b w:val="0"/>
        </w:rPr>
      </w:pPr>
      <w:r w:rsidRPr="00F01DB3">
        <w:rPr>
          <w:b w:val="0"/>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F01DB3">
        <w:rPr>
          <w:b w:val="0"/>
        </w:rPr>
        <w:lastRenderedPageBreak/>
        <w:t>гражданство иностранного государства,  имеет право быть избранным в органы местного самоуправления;</w:t>
      </w:r>
    </w:p>
    <w:p w:rsidR="008468B8" w:rsidRPr="00F01DB3" w:rsidRDefault="008468B8" w:rsidP="008468B8">
      <w:pPr>
        <w:pStyle w:val="1"/>
        <w:jc w:val="both"/>
        <w:rPr>
          <w:b w:val="0"/>
        </w:rPr>
      </w:pPr>
      <w:r w:rsidRPr="00F01DB3">
        <w:rPr>
          <w:b w:val="0"/>
        </w:rPr>
        <w:t>8)отзыва избирателями округа, от которого депутат был избран;</w:t>
      </w:r>
    </w:p>
    <w:p w:rsidR="008468B8" w:rsidRPr="00F01DB3" w:rsidRDefault="008468B8" w:rsidP="008468B8">
      <w:pPr>
        <w:pStyle w:val="1"/>
        <w:jc w:val="both"/>
        <w:rPr>
          <w:b w:val="0"/>
          <w:spacing w:val="-4"/>
        </w:rPr>
      </w:pPr>
      <w:r w:rsidRPr="00F01DB3">
        <w:rPr>
          <w:b w:val="0"/>
          <w:spacing w:val="-4"/>
        </w:rPr>
        <w:t>9)досрочного прекращения полномочий совета депутатов поселения;</w:t>
      </w:r>
    </w:p>
    <w:p w:rsidR="008468B8" w:rsidRPr="00F01DB3" w:rsidRDefault="008468B8" w:rsidP="008468B8">
      <w:pPr>
        <w:pStyle w:val="1"/>
        <w:jc w:val="both"/>
        <w:rPr>
          <w:b w:val="0"/>
          <w:spacing w:val="-4"/>
        </w:rPr>
      </w:pPr>
      <w:r w:rsidRPr="00F01DB3">
        <w:rPr>
          <w:b w:val="0"/>
          <w:spacing w:val="-4"/>
        </w:rPr>
        <w:t>10)призыва на военную службу или направления заменяющую ее альтернативную гражданскую службу;</w:t>
      </w:r>
    </w:p>
    <w:p w:rsidR="008468B8" w:rsidRPr="00F01DB3" w:rsidRDefault="008468B8" w:rsidP="008468B8">
      <w:pPr>
        <w:pStyle w:val="1"/>
        <w:jc w:val="both"/>
        <w:rPr>
          <w:b w:val="0"/>
          <w:spacing w:val="-4"/>
        </w:rPr>
      </w:pPr>
      <w:r w:rsidRPr="00F01DB3">
        <w:rPr>
          <w:b w:val="0"/>
        </w:rPr>
        <w:t>11)в иных случаях, установленных Федеральным законом №131-ФЗ и иными федеральными законами.</w:t>
      </w:r>
    </w:p>
    <w:p w:rsidR="008468B8" w:rsidRPr="00F01DB3" w:rsidRDefault="008468B8" w:rsidP="008468B8">
      <w:pPr>
        <w:pStyle w:val="1"/>
        <w:jc w:val="both"/>
        <w:rPr>
          <w:b w:val="0"/>
        </w:rPr>
      </w:pPr>
      <w:r w:rsidRPr="00F01DB3">
        <w:rPr>
          <w:b w:val="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8468B8" w:rsidRPr="00F01DB3" w:rsidRDefault="008468B8" w:rsidP="008468B8">
      <w:pPr>
        <w:pStyle w:val="1"/>
        <w:jc w:val="both"/>
        <w:rPr>
          <w:b w:val="0"/>
          <w:spacing w:val="-4"/>
        </w:rPr>
      </w:pPr>
    </w:p>
    <w:p w:rsidR="008468B8" w:rsidRPr="00F01DB3" w:rsidRDefault="008468B8" w:rsidP="008468B8">
      <w:pPr>
        <w:pStyle w:val="1"/>
        <w:jc w:val="both"/>
        <w:rPr>
          <w:b w:val="0"/>
        </w:rPr>
      </w:pPr>
      <w:bookmarkStart w:id="40" w:name="_Toc116440530"/>
    </w:p>
    <w:p w:rsidR="008468B8" w:rsidRPr="00F01DB3" w:rsidRDefault="008468B8" w:rsidP="008468B8">
      <w:pPr>
        <w:pStyle w:val="1"/>
        <w:jc w:val="both"/>
        <w:rPr>
          <w:b w:val="0"/>
        </w:rPr>
      </w:pPr>
      <w:r w:rsidRPr="00F01DB3">
        <w:rPr>
          <w:b w:val="0"/>
        </w:rPr>
        <w:t>Статья 34.  Местная администрация</w:t>
      </w:r>
      <w:bookmarkEnd w:id="40"/>
      <w:r w:rsidRPr="00F01DB3">
        <w:rPr>
          <w:b w:val="0"/>
        </w:rPr>
        <w:t xml:space="preserve"> </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Администрация (исполнительно-распорядительный орган поселения) наделяется в соответствии с настоящим уставом полномочиями по решению вопросов местного значения.</w:t>
      </w:r>
    </w:p>
    <w:p w:rsidR="008468B8" w:rsidRPr="00F01DB3" w:rsidRDefault="008468B8" w:rsidP="008468B8">
      <w:pPr>
        <w:pStyle w:val="1"/>
        <w:jc w:val="both"/>
        <w:rPr>
          <w:b w:val="0"/>
        </w:rPr>
      </w:pPr>
      <w:r w:rsidRPr="00F01DB3">
        <w:rPr>
          <w:b w:val="0"/>
        </w:rPr>
        <w:t xml:space="preserve"> Администрацией на принципах единоначалия руководит глава администрации. Главой администрации является глава поселения.</w:t>
      </w:r>
    </w:p>
    <w:p w:rsidR="008468B8" w:rsidRPr="00F01DB3" w:rsidRDefault="008468B8" w:rsidP="008468B8">
      <w:pPr>
        <w:pStyle w:val="1"/>
        <w:jc w:val="both"/>
        <w:rPr>
          <w:b w:val="0"/>
        </w:rPr>
      </w:pPr>
      <w:r w:rsidRPr="00F01DB3">
        <w:rPr>
          <w:b w:val="0"/>
        </w:rPr>
        <w:t xml:space="preserve">Администрация  обладает правами  юридического лица и является муниципальным казенным учреждением. </w:t>
      </w:r>
    </w:p>
    <w:p w:rsidR="008468B8" w:rsidRPr="00F01DB3" w:rsidRDefault="008468B8" w:rsidP="008468B8">
      <w:pPr>
        <w:pStyle w:val="1"/>
        <w:jc w:val="both"/>
        <w:rPr>
          <w:b w:val="0"/>
        </w:rPr>
      </w:pPr>
      <w:r w:rsidRPr="00F01DB3">
        <w:rPr>
          <w:b w:val="0"/>
        </w:rPr>
        <w:t>В случае отсутствия главы поселения полномочия главы администрации исполняет специалист администрации.</w:t>
      </w:r>
    </w:p>
    <w:p w:rsidR="008468B8" w:rsidRPr="00F01DB3" w:rsidRDefault="008468B8" w:rsidP="008468B8">
      <w:pPr>
        <w:pStyle w:val="1"/>
        <w:jc w:val="both"/>
        <w:rPr>
          <w:b w:val="0"/>
        </w:rPr>
      </w:pPr>
    </w:p>
    <w:p w:rsidR="008468B8" w:rsidRPr="00F01DB3" w:rsidRDefault="008468B8" w:rsidP="008468B8">
      <w:pPr>
        <w:pStyle w:val="1"/>
        <w:jc w:val="both"/>
        <w:rPr>
          <w:b w:val="0"/>
        </w:rPr>
      </w:pPr>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41" w:name="_Toc116440531"/>
      <w:r w:rsidRPr="00F01DB3">
        <w:rPr>
          <w:b w:val="0"/>
        </w:rPr>
        <w:t>Статья 35. Структура и порядок формирования  местной  администрации</w:t>
      </w:r>
      <w:bookmarkEnd w:id="41"/>
      <w:r w:rsidRPr="00F01DB3">
        <w:rPr>
          <w:b w:val="0"/>
        </w:rPr>
        <w:t xml:space="preserve"> </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1. Структура администрации утверждается советом депутатов по представлению главы администрации.</w:t>
      </w:r>
    </w:p>
    <w:p w:rsidR="008468B8" w:rsidRPr="00F01DB3" w:rsidRDefault="008468B8" w:rsidP="008468B8">
      <w:pPr>
        <w:pStyle w:val="1"/>
        <w:jc w:val="both"/>
        <w:rPr>
          <w:b w:val="0"/>
        </w:rPr>
      </w:pPr>
      <w:r w:rsidRPr="00F01DB3">
        <w:rPr>
          <w:b w:val="0"/>
        </w:rPr>
        <w:t>2. Администрация осуществляет организационно-распорядительную деятельность в пределах своей компетенции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w:t>
      </w:r>
    </w:p>
    <w:p w:rsidR="008468B8" w:rsidRPr="00F01DB3" w:rsidRDefault="008468B8" w:rsidP="008468B8">
      <w:pPr>
        <w:pStyle w:val="1"/>
        <w:jc w:val="both"/>
        <w:rPr>
          <w:b w:val="0"/>
        </w:rPr>
      </w:pPr>
      <w:r w:rsidRPr="00F01DB3">
        <w:rPr>
          <w:b w:val="0"/>
        </w:rPr>
        <w:t>3.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42" w:name="_Toc116440532"/>
      <w:r w:rsidRPr="00F01DB3">
        <w:rPr>
          <w:b w:val="0"/>
        </w:rPr>
        <w:t>Статья 36. Полномочия администрации</w:t>
      </w:r>
      <w:bookmarkEnd w:id="42"/>
      <w:r w:rsidRPr="00F01DB3">
        <w:rPr>
          <w:b w:val="0"/>
        </w:rPr>
        <w:t xml:space="preserve"> </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Полномочия, за исключением полномочий установленных настоящей статьей, и порядок деятельности администрации определяются Положением об администрации, утверждаемым советом депутатов по представлению главы администрации.</w:t>
      </w:r>
    </w:p>
    <w:p w:rsidR="008468B8" w:rsidRPr="00F01DB3" w:rsidRDefault="008468B8" w:rsidP="008468B8">
      <w:pPr>
        <w:pStyle w:val="1"/>
        <w:jc w:val="both"/>
        <w:rPr>
          <w:b w:val="0"/>
        </w:rPr>
      </w:pPr>
      <w:r w:rsidRPr="00F01DB3">
        <w:rPr>
          <w:b w:val="0"/>
        </w:rPr>
        <w:t>Администрация:</w:t>
      </w:r>
    </w:p>
    <w:p w:rsidR="008468B8" w:rsidRPr="00F01DB3" w:rsidRDefault="008468B8" w:rsidP="008468B8">
      <w:pPr>
        <w:pStyle w:val="1"/>
        <w:jc w:val="both"/>
        <w:rPr>
          <w:b w:val="0"/>
        </w:rPr>
      </w:pPr>
      <w:r w:rsidRPr="00F01DB3">
        <w:rPr>
          <w:b w:val="0"/>
        </w:rPr>
        <w:t>разрабатывает проекты местного бюджета, планов, программ, решений, представляемых главой администрации на рассмотрение совета депутатов;</w:t>
      </w:r>
    </w:p>
    <w:p w:rsidR="008468B8" w:rsidRPr="00F01DB3" w:rsidRDefault="008468B8" w:rsidP="008468B8">
      <w:pPr>
        <w:pStyle w:val="1"/>
        <w:jc w:val="both"/>
        <w:rPr>
          <w:b w:val="0"/>
        </w:rPr>
      </w:pPr>
      <w:r w:rsidRPr="00F01DB3">
        <w:rPr>
          <w:b w:val="0"/>
        </w:rPr>
        <w:t>исполняет местный бюджет и представляет на утверждение совета депутатов отчет о его исполнении;</w:t>
      </w:r>
    </w:p>
    <w:p w:rsidR="008468B8" w:rsidRPr="00F01DB3" w:rsidRDefault="008468B8" w:rsidP="008468B8">
      <w:pPr>
        <w:pStyle w:val="1"/>
        <w:jc w:val="both"/>
        <w:rPr>
          <w:b w:val="0"/>
        </w:rPr>
      </w:pPr>
      <w:r w:rsidRPr="00F01DB3">
        <w:rPr>
          <w:b w:val="0"/>
        </w:rPr>
        <w:t>исполняет решения совета депутатов;</w:t>
      </w:r>
    </w:p>
    <w:p w:rsidR="008468B8" w:rsidRPr="00F01DB3" w:rsidRDefault="008468B8" w:rsidP="008468B8">
      <w:pPr>
        <w:pStyle w:val="1"/>
        <w:jc w:val="both"/>
        <w:rPr>
          <w:b w:val="0"/>
        </w:rPr>
      </w:pPr>
      <w:r w:rsidRPr="00F01DB3">
        <w:rPr>
          <w:b w:val="0"/>
        </w:rPr>
        <w:t xml:space="preserve">обеспечивает содержание и использование находящегося в муниципальной собственности жилищного фонда, нежилых помещений, строений, сооружений и транспорта.   </w:t>
      </w:r>
    </w:p>
    <w:p w:rsidR="008468B8" w:rsidRPr="00F01DB3" w:rsidRDefault="008468B8" w:rsidP="008468B8">
      <w:pPr>
        <w:pStyle w:val="1"/>
        <w:jc w:val="both"/>
        <w:rPr>
          <w:b w:val="0"/>
        </w:rPr>
      </w:pPr>
      <w:r w:rsidRPr="00F01DB3">
        <w:rPr>
          <w:b w:val="0"/>
        </w:rPr>
        <w:lastRenderedPageBreak/>
        <w:t>управляет муниципальной и иной переданной в управление муниципальному  образованию собственностью;</w:t>
      </w:r>
    </w:p>
    <w:p w:rsidR="008468B8" w:rsidRPr="00F01DB3" w:rsidRDefault="008468B8" w:rsidP="008468B8">
      <w:pPr>
        <w:pStyle w:val="1"/>
        <w:jc w:val="both"/>
        <w:rPr>
          <w:b w:val="0"/>
        </w:rPr>
      </w:pPr>
      <w:r w:rsidRPr="00F01DB3">
        <w:rPr>
          <w:b w:val="0"/>
        </w:rPr>
        <w:t>осуществляет учёт граждан, нуждающихся в улучшении жилищных условий;</w:t>
      </w:r>
    </w:p>
    <w:p w:rsidR="008468B8" w:rsidRPr="00F01DB3" w:rsidRDefault="008468B8" w:rsidP="008468B8">
      <w:pPr>
        <w:pStyle w:val="1"/>
        <w:jc w:val="both"/>
        <w:rPr>
          <w:b w:val="0"/>
        </w:rPr>
      </w:pPr>
      <w:r w:rsidRPr="00F01DB3">
        <w:rPr>
          <w:b w:val="0"/>
        </w:rPr>
        <w:t>осуществляет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43" w:name="_Toc116440533"/>
      <w:bookmarkStart w:id="44" w:name="_Toc116440534"/>
      <w:r w:rsidRPr="00F01DB3">
        <w:rPr>
          <w:b w:val="0"/>
          <w:iCs/>
        </w:rPr>
        <w:t xml:space="preserve">Статья 37. </w:t>
      </w:r>
      <w:bookmarkEnd w:id="43"/>
      <w:r w:rsidRPr="00F01DB3">
        <w:rPr>
          <w:b w:val="0"/>
        </w:rPr>
        <w:t xml:space="preserve"> Компетенция главы администрации</w:t>
      </w:r>
      <w:bookmarkEnd w:id="44"/>
    </w:p>
    <w:p w:rsidR="008468B8" w:rsidRPr="00F01DB3" w:rsidRDefault="008468B8" w:rsidP="008468B8">
      <w:pPr>
        <w:pStyle w:val="1"/>
        <w:jc w:val="both"/>
        <w:rPr>
          <w:b w:val="0"/>
          <w:sz w:val="28"/>
          <w:szCs w:val="28"/>
        </w:rPr>
      </w:pPr>
    </w:p>
    <w:p w:rsidR="008468B8" w:rsidRPr="00F01DB3" w:rsidRDefault="008468B8" w:rsidP="008468B8">
      <w:pPr>
        <w:pStyle w:val="1"/>
        <w:jc w:val="both"/>
        <w:rPr>
          <w:b w:val="0"/>
        </w:rPr>
      </w:pPr>
      <w:r w:rsidRPr="00F01DB3">
        <w:rPr>
          <w:b w:val="0"/>
        </w:rPr>
        <w:t>1. Глава администрации:</w:t>
      </w:r>
    </w:p>
    <w:p w:rsidR="008468B8" w:rsidRPr="00F01DB3" w:rsidRDefault="008468B8" w:rsidP="008468B8">
      <w:pPr>
        <w:pStyle w:val="1"/>
        <w:jc w:val="both"/>
        <w:rPr>
          <w:b w:val="0"/>
        </w:rPr>
      </w:pPr>
      <w:r w:rsidRPr="00F01DB3">
        <w:rPr>
          <w:b w:val="0"/>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8468B8" w:rsidRPr="00F01DB3" w:rsidRDefault="008468B8" w:rsidP="008468B8">
      <w:pPr>
        <w:pStyle w:val="1"/>
        <w:jc w:val="both"/>
        <w:rPr>
          <w:b w:val="0"/>
        </w:rPr>
      </w:pPr>
      <w:r w:rsidRPr="00F01DB3">
        <w:rPr>
          <w:b w:val="0"/>
        </w:rPr>
        <w:t>2) заключает от имени администрации поселения договоры в пределах своей компетенции;</w:t>
      </w:r>
    </w:p>
    <w:p w:rsidR="008468B8" w:rsidRPr="00F01DB3" w:rsidRDefault="008468B8" w:rsidP="008468B8">
      <w:pPr>
        <w:pStyle w:val="1"/>
        <w:jc w:val="both"/>
        <w:rPr>
          <w:b w:val="0"/>
        </w:rPr>
      </w:pPr>
      <w:r w:rsidRPr="00F01DB3">
        <w:rPr>
          <w:b w:val="0"/>
        </w:rPr>
        <w:t>3) разрабатывает и представляет на утверждение совета депутатов структуру администрации поселения;</w:t>
      </w:r>
    </w:p>
    <w:p w:rsidR="008468B8" w:rsidRPr="00F01DB3" w:rsidRDefault="008468B8" w:rsidP="008468B8">
      <w:pPr>
        <w:pStyle w:val="1"/>
        <w:jc w:val="both"/>
        <w:rPr>
          <w:b w:val="0"/>
        </w:rPr>
      </w:pPr>
      <w:r w:rsidRPr="00F01DB3">
        <w:rPr>
          <w:b w:val="0"/>
        </w:rPr>
        <w:t>4) формирует штат администрации в пределах утвержденных в бюджете средств на содержание администрации;</w:t>
      </w:r>
    </w:p>
    <w:p w:rsidR="008468B8" w:rsidRPr="00F01DB3" w:rsidRDefault="008468B8" w:rsidP="008468B8">
      <w:pPr>
        <w:pStyle w:val="1"/>
        <w:jc w:val="both"/>
        <w:rPr>
          <w:b w:val="0"/>
        </w:rPr>
      </w:pPr>
      <w:r w:rsidRPr="00F01DB3">
        <w:rPr>
          <w:b w:val="0"/>
        </w:rPr>
        <w:t>5) утверждает положения о структурных подразделениях администрации и должностные инструкции работников администрации;</w:t>
      </w:r>
    </w:p>
    <w:p w:rsidR="008468B8" w:rsidRPr="00F01DB3" w:rsidRDefault="008468B8" w:rsidP="008468B8">
      <w:pPr>
        <w:pStyle w:val="1"/>
        <w:jc w:val="both"/>
        <w:rPr>
          <w:b w:val="0"/>
        </w:rPr>
      </w:pPr>
      <w:r w:rsidRPr="00F01DB3">
        <w:rPr>
          <w:b w:val="0"/>
        </w:rPr>
        <w:t>6) назначает на должность и освобождает от должности заместителей главы администрации, руководителей структурных подразделений администрации поселения, иных работников администрации, а также решает вопросы применения к ним мер дисциплинарной ответственности;</w:t>
      </w:r>
    </w:p>
    <w:p w:rsidR="008468B8" w:rsidRPr="00F01DB3" w:rsidRDefault="008468B8" w:rsidP="008468B8">
      <w:pPr>
        <w:pStyle w:val="1"/>
        <w:jc w:val="both"/>
        <w:rPr>
          <w:b w:val="0"/>
        </w:rPr>
      </w:pPr>
      <w:r w:rsidRPr="00F01DB3">
        <w:rPr>
          <w:b w:val="0"/>
        </w:rPr>
        <w:t>7)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советом депутатов или главой поселения;</w:t>
      </w:r>
    </w:p>
    <w:p w:rsidR="008468B8" w:rsidRPr="00F01DB3" w:rsidRDefault="008468B8" w:rsidP="008468B8">
      <w:pPr>
        <w:pStyle w:val="1"/>
        <w:jc w:val="both"/>
        <w:rPr>
          <w:b w:val="0"/>
        </w:rPr>
      </w:pPr>
      <w:r w:rsidRPr="00F01DB3">
        <w:rPr>
          <w:b w:val="0"/>
        </w:rPr>
        <w:t>8) разрабатывает и выносит на утверждение совета депутатов проекты местного бюджета, проекты соответствующих плана и программы социально–экономического развития поселения, предложения о необходимых изменениях в ранее утверждённых бюджете, плане и программе, а также отчеты об их исполнении;</w:t>
      </w:r>
    </w:p>
    <w:p w:rsidR="008468B8" w:rsidRPr="00F01DB3" w:rsidRDefault="008468B8" w:rsidP="008468B8">
      <w:pPr>
        <w:pStyle w:val="1"/>
        <w:jc w:val="both"/>
        <w:rPr>
          <w:b w:val="0"/>
        </w:rPr>
      </w:pPr>
      <w:r w:rsidRPr="00F01DB3">
        <w:rPr>
          <w:b w:val="0"/>
        </w:rPr>
        <w:t xml:space="preserve">9)  утверждает уставы муниципальных предприятий и учреждений; </w:t>
      </w:r>
    </w:p>
    <w:p w:rsidR="008468B8" w:rsidRPr="00F01DB3" w:rsidRDefault="008468B8" w:rsidP="008468B8">
      <w:pPr>
        <w:pStyle w:val="1"/>
        <w:jc w:val="both"/>
        <w:rPr>
          <w:b w:val="0"/>
        </w:rPr>
      </w:pPr>
      <w:r w:rsidRPr="00F01DB3">
        <w:rPr>
          <w:b w:val="0"/>
        </w:rPr>
        <w:t>10) назначает на должность и освобождает от должности руководителей муниципальных предприятий и учреждений;</w:t>
      </w:r>
    </w:p>
    <w:p w:rsidR="008468B8" w:rsidRPr="00F01DB3" w:rsidRDefault="008468B8" w:rsidP="008468B8">
      <w:pPr>
        <w:pStyle w:val="1"/>
        <w:jc w:val="both"/>
        <w:rPr>
          <w:b w:val="0"/>
        </w:rPr>
      </w:pPr>
      <w:r w:rsidRPr="00F01DB3">
        <w:rPr>
          <w:b w:val="0"/>
        </w:rPr>
        <w:t>11) регистрирует уставы органов территориального общественного самоуправления;</w:t>
      </w:r>
    </w:p>
    <w:p w:rsidR="008468B8" w:rsidRPr="00F01DB3" w:rsidRDefault="008468B8" w:rsidP="008468B8">
      <w:pPr>
        <w:pStyle w:val="1"/>
        <w:jc w:val="both"/>
        <w:rPr>
          <w:b w:val="0"/>
        </w:rPr>
      </w:pPr>
      <w:r w:rsidRPr="00F01DB3">
        <w:rPr>
          <w:b w:val="0"/>
        </w:rPr>
        <w:t>12)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8468B8" w:rsidRPr="00F01DB3" w:rsidRDefault="008468B8" w:rsidP="008468B8">
      <w:pPr>
        <w:pStyle w:val="1"/>
        <w:jc w:val="both"/>
        <w:rPr>
          <w:b w:val="0"/>
        </w:rPr>
      </w:pPr>
      <w:r w:rsidRPr="00F01DB3">
        <w:rPr>
          <w:b w:val="0"/>
        </w:rPr>
        <w:t>13) проводит переговоры с администрацией муниципального района о передаче определённой части полномочий администрации поселения органам местного самоуправления муниципального района, обеспечивает необходимое взаимодействие администрации поселения с администрацией муниципального района для исполнения заключённых соглашений;</w:t>
      </w:r>
    </w:p>
    <w:p w:rsidR="008468B8" w:rsidRPr="00F01DB3" w:rsidRDefault="008468B8" w:rsidP="008468B8">
      <w:pPr>
        <w:pStyle w:val="1"/>
        <w:jc w:val="both"/>
        <w:rPr>
          <w:b w:val="0"/>
        </w:rPr>
      </w:pPr>
      <w:r w:rsidRPr="00F01DB3">
        <w:rPr>
          <w:b w:val="0"/>
        </w:rPr>
        <w:t>14) заключает договоры (соглашения) о передаче определённой части полномочий администрации поселения органам местного самоуправления муниципального района;</w:t>
      </w:r>
    </w:p>
    <w:p w:rsidR="008468B8" w:rsidRPr="00F01DB3" w:rsidRDefault="008468B8" w:rsidP="008468B8">
      <w:pPr>
        <w:pStyle w:val="1"/>
        <w:jc w:val="both"/>
        <w:rPr>
          <w:b w:val="0"/>
        </w:rPr>
      </w:pPr>
      <w:r w:rsidRPr="00F01DB3">
        <w:rPr>
          <w:b w:val="0"/>
        </w:rPr>
        <w:t>15) осуществляет иные полномочия, предусмотренные настоящим уставом и положением об администрации поселения.</w:t>
      </w:r>
    </w:p>
    <w:p w:rsidR="008468B8" w:rsidRPr="00F01DB3" w:rsidRDefault="008468B8" w:rsidP="008468B8">
      <w:pPr>
        <w:pStyle w:val="1"/>
        <w:jc w:val="both"/>
        <w:rPr>
          <w:b w:val="0"/>
        </w:rPr>
      </w:pPr>
      <w:r w:rsidRPr="00F01DB3">
        <w:rPr>
          <w:b w:val="0"/>
        </w:rPr>
        <w:t>2. В сфере взаимодействия с советом депутатов, глава администрации:</w:t>
      </w:r>
    </w:p>
    <w:p w:rsidR="008468B8" w:rsidRPr="00F01DB3" w:rsidRDefault="008468B8" w:rsidP="008468B8">
      <w:pPr>
        <w:pStyle w:val="1"/>
        <w:jc w:val="both"/>
        <w:rPr>
          <w:b w:val="0"/>
        </w:rPr>
      </w:pPr>
      <w:r w:rsidRPr="00F01DB3">
        <w:rPr>
          <w:b w:val="0"/>
        </w:rPr>
        <w:t>1) вносит на рассмотрение в совет депутатов проекты нормативных правовых актов поселения;</w:t>
      </w:r>
    </w:p>
    <w:p w:rsidR="008468B8" w:rsidRPr="00F01DB3" w:rsidRDefault="008468B8" w:rsidP="008468B8">
      <w:pPr>
        <w:pStyle w:val="1"/>
        <w:jc w:val="both"/>
        <w:rPr>
          <w:b w:val="0"/>
        </w:rPr>
      </w:pPr>
      <w:r w:rsidRPr="00F01DB3">
        <w:rPr>
          <w:b w:val="0"/>
        </w:rPr>
        <w:t>2) вносит на утверждение совета депутатов проект местного бюджета поселения и отчеты о его исполнении;</w:t>
      </w:r>
    </w:p>
    <w:p w:rsidR="008468B8" w:rsidRPr="00F01DB3" w:rsidRDefault="008468B8" w:rsidP="008468B8">
      <w:pPr>
        <w:pStyle w:val="1"/>
        <w:jc w:val="both"/>
        <w:rPr>
          <w:b w:val="0"/>
        </w:rPr>
      </w:pPr>
      <w:r w:rsidRPr="00F01DB3">
        <w:rPr>
          <w:b w:val="0"/>
        </w:rPr>
        <w:t>3)  вносит предложения о созыве внеочередных заседаний совета депутатов;</w:t>
      </w:r>
    </w:p>
    <w:p w:rsidR="008468B8" w:rsidRPr="00F01DB3" w:rsidRDefault="008468B8" w:rsidP="008468B8">
      <w:pPr>
        <w:pStyle w:val="1"/>
        <w:jc w:val="both"/>
        <w:rPr>
          <w:b w:val="0"/>
        </w:rPr>
      </w:pPr>
      <w:r w:rsidRPr="00F01DB3">
        <w:rPr>
          <w:b w:val="0"/>
        </w:rPr>
        <w:t>4) предлагает вопросы в повестку дня заседаний совета депутатов;</w:t>
      </w:r>
    </w:p>
    <w:p w:rsidR="008468B8" w:rsidRPr="00F01DB3" w:rsidRDefault="008468B8" w:rsidP="008468B8">
      <w:pPr>
        <w:pStyle w:val="1"/>
        <w:jc w:val="both"/>
        <w:rPr>
          <w:b w:val="0"/>
        </w:rPr>
      </w:pPr>
      <w:r w:rsidRPr="00F01DB3">
        <w:rPr>
          <w:b w:val="0"/>
        </w:rPr>
        <w:lastRenderedPageBreak/>
        <w:t>5) представляет на утверждение совета депутатов планы и программы социально - экономического развития поселения, отчеты об их исполнении;</w:t>
      </w:r>
    </w:p>
    <w:p w:rsidR="008468B8" w:rsidRPr="00F01DB3" w:rsidRDefault="008468B8" w:rsidP="008468B8">
      <w:pPr>
        <w:pStyle w:val="1"/>
        <w:jc w:val="both"/>
        <w:rPr>
          <w:b w:val="0"/>
        </w:rPr>
      </w:pPr>
      <w:r w:rsidRPr="00F01DB3">
        <w:rPr>
          <w:b w:val="0"/>
        </w:rPr>
        <w:t xml:space="preserve">3. Глава администрации поселения подписывает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 местной администрации,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8468B8" w:rsidRPr="00F01DB3" w:rsidRDefault="008468B8" w:rsidP="008468B8">
      <w:pPr>
        <w:pStyle w:val="1"/>
        <w:jc w:val="both"/>
        <w:rPr>
          <w:b w:val="0"/>
        </w:rPr>
      </w:pPr>
      <w:r w:rsidRPr="00F01DB3">
        <w:rPr>
          <w:b w:val="0"/>
        </w:rPr>
        <w:t>4. Глава администрации поселения, несет персональную ответственность за деятельность структурных подразделений и органов администрации поселения.</w:t>
      </w:r>
    </w:p>
    <w:p w:rsidR="008468B8" w:rsidRPr="00F01DB3" w:rsidRDefault="008468B8" w:rsidP="008468B8">
      <w:pPr>
        <w:pStyle w:val="1"/>
        <w:jc w:val="both"/>
        <w:rPr>
          <w:b w:val="0"/>
        </w:rPr>
      </w:pPr>
      <w:r w:rsidRPr="00F01DB3">
        <w:rPr>
          <w:b w:val="0"/>
        </w:rPr>
        <w:t>5.</w:t>
      </w:r>
      <w:r w:rsidRPr="00F01DB3">
        <w:rPr>
          <w:b w:val="0"/>
        </w:rPr>
        <w:tab/>
        <w:t>Полномочия главы администрации, прекращаются досрочно в случае:</w:t>
      </w:r>
    </w:p>
    <w:p w:rsidR="008468B8" w:rsidRPr="00F01DB3" w:rsidRDefault="008468B8" w:rsidP="008468B8">
      <w:pPr>
        <w:pStyle w:val="1"/>
        <w:jc w:val="both"/>
        <w:rPr>
          <w:b w:val="0"/>
        </w:rPr>
      </w:pPr>
      <w:r w:rsidRPr="00F01DB3">
        <w:rPr>
          <w:b w:val="0"/>
        </w:rPr>
        <w:t>смерти;</w:t>
      </w:r>
    </w:p>
    <w:p w:rsidR="008468B8" w:rsidRPr="00F01DB3" w:rsidRDefault="008468B8" w:rsidP="008468B8">
      <w:pPr>
        <w:pStyle w:val="1"/>
        <w:jc w:val="both"/>
        <w:rPr>
          <w:b w:val="0"/>
        </w:rPr>
      </w:pPr>
      <w:r w:rsidRPr="00F01DB3">
        <w:rPr>
          <w:b w:val="0"/>
        </w:rPr>
        <w:t>отставки по собственному желанию;</w:t>
      </w:r>
    </w:p>
    <w:p w:rsidR="008468B8" w:rsidRPr="00F01DB3" w:rsidRDefault="008468B8" w:rsidP="008468B8">
      <w:pPr>
        <w:pStyle w:val="1"/>
        <w:jc w:val="both"/>
        <w:rPr>
          <w:b w:val="0"/>
        </w:rPr>
      </w:pPr>
      <w:r w:rsidRPr="00F01DB3">
        <w:rPr>
          <w:b w:val="0"/>
        </w:rPr>
        <w:t>расторжения контракта по соглашению сторон или в судебном порядке на основании заявления в соответствии с частью 7 настоящей статьи;</w:t>
      </w:r>
    </w:p>
    <w:p w:rsidR="008468B8" w:rsidRPr="00F01DB3" w:rsidRDefault="008468B8" w:rsidP="008468B8">
      <w:pPr>
        <w:pStyle w:val="1"/>
        <w:jc w:val="both"/>
        <w:rPr>
          <w:b w:val="0"/>
        </w:rPr>
      </w:pPr>
      <w:r w:rsidRPr="00F01DB3">
        <w:rPr>
          <w:b w:val="0"/>
        </w:rPr>
        <w:t>отрешения от должности в соответствии со статьей 74 Федерального закона от 6 октября 2003 года № 131-ФЗ;</w:t>
      </w:r>
    </w:p>
    <w:p w:rsidR="008468B8" w:rsidRPr="00F01DB3" w:rsidRDefault="008468B8" w:rsidP="008468B8">
      <w:pPr>
        <w:pStyle w:val="1"/>
        <w:jc w:val="both"/>
        <w:rPr>
          <w:b w:val="0"/>
        </w:rPr>
      </w:pPr>
      <w:r w:rsidRPr="00F01DB3">
        <w:rPr>
          <w:b w:val="0"/>
        </w:rPr>
        <w:t>признания судом недееспособным или ограниченно дееспособным;</w:t>
      </w:r>
    </w:p>
    <w:p w:rsidR="008468B8" w:rsidRPr="00F01DB3" w:rsidRDefault="008468B8" w:rsidP="008468B8">
      <w:pPr>
        <w:pStyle w:val="1"/>
        <w:jc w:val="both"/>
        <w:rPr>
          <w:b w:val="0"/>
        </w:rPr>
      </w:pPr>
      <w:r w:rsidRPr="00F01DB3">
        <w:rPr>
          <w:b w:val="0"/>
        </w:rPr>
        <w:t>признания судом безвестно отсутствующим или объявления умершим;</w:t>
      </w:r>
    </w:p>
    <w:p w:rsidR="008468B8" w:rsidRPr="00F01DB3" w:rsidRDefault="008468B8" w:rsidP="008468B8">
      <w:pPr>
        <w:pStyle w:val="1"/>
        <w:jc w:val="both"/>
        <w:rPr>
          <w:b w:val="0"/>
        </w:rPr>
      </w:pPr>
      <w:r w:rsidRPr="00F01DB3">
        <w:rPr>
          <w:b w:val="0"/>
        </w:rPr>
        <w:t>вступления в отношении его в законную силу обвинительного приговора суда;</w:t>
      </w:r>
    </w:p>
    <w:p w:rsidR="008468B8" w:rsidRPr="00F01DB3" w:rsidRDefault="008468B8" w:rsidP="008468B8">
      <w:pPr>
        <w:pStyle w:val="1"/>
        <w:jc w:val="both"/>
        <w:rPr>
          <w:b w:val="0"/>
        </w:rPr>
      </w:pPr>
      <w:r w:rsidRPr="00F01DB3">
        <w:rPr>
          <w:b w:val="0"/>
        </w:rPr>
        <w:t>выезда за пределы Российской Федерации на постоянное место жительства;</w:t>
      </w:r>
    </w:p>
    <w:p w:rsidR="008468B8" w:rsidRPr="00F01DB3" w:rsidRDefault="008468B8" w:rsidP="008468B8">
      <w:pPr>
        <w:pStyle w:val="1"/>
        <w:jc w:val="both"/>
        <w:rPr>
          <w:b w:val="0"/>
        </w:rPr>
      </w:pPr>
      <w:r w:rsidRPr="00F01DB3">
        <w:rPr>
          <w:b w:val="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68B8" w:rsidRPr="00F01DB3" w:rsidRDefault="008468B8" w:rsidP="008468B8">
      <w:pPr>
        <w:pStyle w:val="1"/>
        <w:jc w:val="both"/>
        <w:rPr>
          <w:b w:val="0"/>
        </w:rPr>
      </w:pPr>
      <w:r w:rsidRPr="00F01DB3">
        <w:rPr>
          <w:b w:val="0"/>
        </w:rPr>
        <w:t>призыва на военную службу или направления на заменяющую ее альтернативную гражданскую службу;</w:t>
      </w:r>
    </w:p>
    <w:p w:rsidR="008468B8" w:rsidRPr="00F01DB3" w:rsidRDefault="008468B8" w:rsidP="008468B8">
      <w:pPr>
        <w:pStyle w:val="1"/>
        <w:jc w:val="both"/>
        <w:rPr>
          <w:b w:val="0"/>
        </w:rPr>
      </w:pPr>
      <w:r w:rsidRPr="00F01DB3">
        <w:rPr>
          <w:b w:val="0"/>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8468B8" w:rsidRPr="00F01DB3" w:rsidRDefault="008468B8" w:rsidP="008468B8">
      <w:pPr>
        <w:pStyle w:val="1"/>
        <w:jc w:val="both"/>
        <w:rPr>
          <w:b w:val="0"/>
        </w:rPr>
      </w:pPr>
      <w:r w:rsidRPr="00F01DB3">
        <w:rPr>
          <w:b w:val="0"/>
        </w:rPr>
        <w:t>утраты муниципальным образованием статуса сельского  поселения в связи с его объединением с городским округом;</w:t>
      </w:r>
    </w:p>
    <w:p w:rsidR="008468B8" w:rsidRPr="00F01DB3" w:rsidRDefault="008468B8" w:rsidP="008468B8">
      <w:pPr>
        <w:pStyle w:val="1"/>
        <w:jc w:val="both"/>
        <w:rPr>
          <w:b w:val="0"/>
        </w:rPr>
      </w:pPr>
      <w:r w:rsidRPr="00F01DB3">
        <w:rPr>
          <w:b w:val="0"/>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8468B8" w:rsidRPr="00F01DB3" w:rsidRDefault="008468B8" w:rsidP="008468B8">
      <w:pPr>
        <w:pStyle w:val="1"/>
        <w:jc w:val="both"/>
        <w:rPr>
          <w:b w:val="0"/>
        </w:rPr>
      </w:pPr>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45" w:name="_Toc116440536"/>
      <w:r w:rsidRPr="00F01DB3">
        <w:rPr>
          <w:b w:val="0"/>
        </w:rPr>
        <w:t>Статья 38. Муниципальная  избирательная комисси</w:t>
      </w:r>
      <w:bookmarkEnd w:id="45"/>
      <w:r w:rsidRPr="00F01DB3">
        <w:rPr>
          <w:b w:val="0"/>
        </w:rPr>
        <w:t>я</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Для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,по вопросам изменения границ поселения, преобразования поселения формируется муниципальная избирательная комиссия.</w:t>
      </w:r>
    </w:p>
    <w:p w:rsidR="008468B8" w:rsidRPr="00F01DB3" w:rsidRDefault="008468B8" w:rsidP="008468B8">
      <w:pPr>
        <w:pStyle w:val="1"/>
        <w:jc w:val="both"/>
        <w:rPr>
          <w:b w:val="0"/>
        </w:rPr>
      </w:pPr>
      <w:r w:rsidRPr="00F01DB3">
        <w:rPr>
          <w:b w:val="0"/>
        </w:rPr>
        <w:t>Муниципальная избирательная комиссия формируется и осуществляет свою деятельность в соответствии с федеральными и областными законами о выборах и референдумах.</w:t>
      </w:r>
    </w:p>
    <w:p w:rsidR="008468B8" w:rsidRPr="00F01DB3" w:rsidRDefault="008468B8" w:rsidP="008468B8">
      <w:pPr>
        <w:pStyle w:val="1"/>
        <w:jc w:val="both"/>
        <w:rPr>
          <w:b w:val="0"/>
        </w:rPr>
      </w:pPr>
      <w:r w:rsidRPr="00F01DB3">
        <w:rPr>
          <w:b w:val="0"/>
        </w:rPr>
        <w:lastRenderedPageBreak/>
        <w:t>Муниципальная избирательная комиссия является муниципальным органом и не входит в структуру органов местного самоуправления.</w:t>
      </w:r>
    </w:p>
    <w:p w:rsidR="008468B8" w:rsidRPr="00F01DB3" w:rsidRDefault="008468B8" w:rsidP="008468B8">
      <w:pPr>
        <w:pStyle w:val="1"/>
        <w:jc w:val="both"/>
        <w:rPr>
          <w:b w:val="0"/>
        </w:rPr>
      </w:pPr>
      <w:r w:rsidRPr="00F01DB3">
        <w:rPr>
          <w:b w:val="0"/>
        </w:rPr>
        <w:t>Муниципальная избирательная комиссия  состоит из 10 человек.</w:t>
      </w:r>
    </w:p>
    <w:p w:rsidR="008468B8" w:rsidRPr="00F01DB3" w:rsidRDefault="008468B8" w:rsidP="008468B8">
      <w:pPr>
        <w:pStyle w:val="1"/>
        <w:jc w:val="both"/>
        <w:rPr>
          <w:b w:val="0"/>
        </w:rPr>
      </w:pPr>
      <w:r w:rsidRPr="00F01DB3">
        <w:rPr>
          <w:b w:val="0"/>
        </w:rPr>
        <w:t>Полномочия муниципальной избирательной комиссии поселения по решению Избирательной комиссии Ленинградской области, принятого на основании обращения совета депутатов поселения  возложены на территориальную избирательную комиссию Кировского муниципального района</w:t>
      </w:r>
    </w:p>
    <w:p w:rsidR="008468B8" w:rsidRPr="00F01DB3" w:rsidRDefault="008468B8" w:rsidP="008468B8">
      <w:pPr>
        <w:pStyle w:val="1"/>
        <w:jc w:val="both"/>
        <w:rPr>
          <w:b w:val="0"/>
          <w:iCs/>
        </w:rPr>
      </w:pPr>
      <w:bookmarkStart w:id="46" w:name="_Toc116440537"/>
    </w:p>
    <w:p w:rsidR="008468B8" w:rsidRPr="00F01DB3" w:rsidRDefault="008468B8" w:rsidP="008468B8">
      <w:pPr>
        <w:pStyle w:val="1"/>
        <w:jc w:val="both"/>
        <w:rPr>
          <w:b w:val="0"/>
          <w:iCs/>
        </w:rPr>
      </w:pPr>
      <w:r w:rsidRPr="00F01DB3">
        <w:rPr>
          <w:b w:val="0"/>
          <w:iCs/>
        </w:rPr>
        <w:t>Статья 39. Муниципальная служба</w:t>
      </w:r>
      <w:bookmarkEnd w:id="46"/>
    </w:p>
    <w:p w:rsidR="008468B8" w:rsidRPr="00F01DB3" w:rsidRDefault="008468B8" w:rsidP="008468B8">
      <w:pPr>
        <w:pStyle w:val="1"/>
        <w:jc w:val="both"/>
        <w:rPr>
          <w:b w:val="0"/>
        </w:rPr>
      </w:pPr>
      <w:bookmarkStart w:id="47" w:name="_Toc116440538"/>
    </w:p>
    <w:p w:rsidR="008468B8" w:rsidRPr="00F01DB3" w:rsidRDefault="008468B8" w:rsidP="008468B8">
      <w:pPr>
        <w:pStyle w:val="1"/>
        <w:jc w:val="both"/>
        <w:rPr>
          <w:b w:val="0"/>
        </w:rPr>
      </w:pPr>
      <w:r w:rsidRPr="00F01DB3">
        <w:rPr>
          <w:b w:val="0"/>
        </w:rPr>
        <w:t>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8468B8" w:rsidRPr="00F01DB3" w:rsidRDefault="008468B8" w:rsidP="008468B8">
      <w:pPr>
        <w:pStyle w:val="1"/>
        <w:jc w:val="both"/>
        <w:rPr>
          <w:b w:val="0"/>
        </w:rPr>
      </w:pPr>
      <w:r w:rsidRPr="00F01DB3">
        <w:rPr>
          <w:b w:val="0"/>
        </w:rPr>
        <w:t>Муниципальным служащим поселения является гражданин, достигший возраста 18 лет, исполняющий в порядке, определенном муниципальными правовыми актами муниципального образования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8468B8" w:rsidRPr="00F01DB3" w:rsidRDefault="008468B8" w:rsidP="008468B8">
      <w:pPr>
        <w:pStyle w:val="1"/>
        <w:jc w:val="both"/>
        <w:rPr>
          <w:b w:val="0"/>
        </w:rPr>
      </w:pPr>
      <w:r w:rsidRPr="00F01DB3">
        <w:rPr>
          <w:b w:val="0"/>
        </w:rPr>
        <w:t>Правовое регулирование муниципальной службы,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законами Ленинградской области и настоящим уставом.</w:t>
      </w:r>
    </w:p>
    <w:p w:rsidR="008468B8" w:rsidRPr="00F01DB3" w:rsidRDefault="008468B8" w:rsidP="008468B8">
      <w:pPr>
        <w:pStyle w:val="1"/>
        <w:jc w:val="both"/>
        <w:rPr>
          <w:b w:val="0"/>
        </w:rPr>
      </w:pPr>
      <w:r w:rsidRPr="00F01DB3">
        <w:rPr>
          <w:b w:val="0"/>
        </w:rPr>
        <w:t>Лица, исполняющие обязанности по техническому обеспечению деятельности органов местного самоуправления поселения, не замещают должности муниципальной службы и не являются муниципальными служащими.</w:t>
      </w:r>
    </w:p>
    <w:p w:rsidR="008468B8" w:rsidRPr="00F01DB3" w:rsidRDefault="008468B8" w:rsidP="008468B8">
      <w:pPr>
        <w:pStyle w:val="1"/>
        <w:jc w:val="both"/>
        <w:rPr>
          <w:b w:val="0"/>
        </w:rPr>
      </w:pPr>
      <w:r w:rsidRPr="00F01DB3">
        <w:rPr>
          <w:b w:val="0"/>
        </w:rPr>
        <w:t>Муниципальному служащему муниципального образования предоставляется право на получение единовременного денежного вознаграждения в связи с выходом впервые на трудовую пенсию по старости. Выплата муниципальному служащему единовременного денежного вознаграждения в связи с выходом впервые на трудовую пенсию по старости производится в порядке и размерах, утверждаемых главой администрации муниципального образования в пределах фонда оплаты труда муниципальных служащих.</w:t>
      </w:r>
    </w:p>
    <w:p w:rsidR="008468B8" w:rsidRPr="00F01DB3" w:rsidRDefault="008468B8" w:rsidP="008468B8">
      <w:pPr>
        <w:pStyle w:val="1"/>
        <w:jc w:val="both"/>
        <w:rPr>
          <w:b w:val="0"/>
        </w:rPr>
      </w:pPr>
    </w:p>
    <w:p w:rsidR="008468B8" w:rsidRPr="00F01DB3" w:rsidRDefault="008468B8" w:rsidP="008468B8">
      <w:pPr>
        <w:pStyle w:val="1"/>
        <w:jc w:val="both"/>
        <w:rPr>
          <w:b w:val="0"/>
          <w:sz w:val="28"/>
        </w:rPr>
      </w:pPr>
    </w:p>
    <w:p w:rsidR="008468B8" w:rsidRPr="00F01DB3" w:rsidRDefault="008468B8" w:rsidP="008468B8">
      <w:pPr>
        <w:pStyle w:val="1"/>
        <w:jc w:val="both"/>
        <w:rPr>
          <w:b w:val="0"/>
        </w:rPr>
      </w:pPr>
      <w:r w:rsidRPr="00F01DB3">
        <w:rPr>
          <w:b w:val="0"/>
          <w:sz w:val="28"/>
        </w:rPr>
        <w:t>Глава 4. Муниципальные правовые акты</w:t>
      </w:r>
      <w:bookmarkEnd w:id="47"/>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48" w:name="_Toc116440539"/>
      <w:r w:rsidRPr="00F01DB3">
        <w:rPr>
          <w:b w:val="0"/>
        </w:rPr>
        <w:t>Статья 40.  Система муниципальных правовых актов</w:t>
      </w:r>
      <w:bookmarkEnd w:id="48"/>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В систему муниципальных правовых актов поселения входят:</w:t>
      </w:r>
    </w:p>
    <w:p w:rsidR="008468B8" w:rsidRPr="00F01DB3" w:rsidRDefault="008468B8" w:rsidP="008468B8">
      <w:pPr>
        <w:pStyle w:val="1"/>
        <w:jc w:val="both"/>
        <w:rPr>
          <w:b w:val="0"/>
        </w:rPr>
      </w:pPr>
      <w:r w:rsidRPr="00F01DB3">
        <w:rPr>
          <w:b w:val="0"/>
        </w:rPr>
        <w:t>1)  устав поселения;</w:t>
      </w:r>
    </w:p>
    <w:p w:rsidR="008468B8" w:rsidRPr="00F01DB3" w:rsidRDefault="008468B8" w:rsidP="008468B8">
      <w:pPr>
        <w:pStyle w:val="1"/>
        <w:jc w:val="both"/>
        <w:rPr>
          <w:b w:val="0"/>
        </w:rPr>
      </w:pPr>
      <w:r w:rsidRPr="00F01DB3">
        <w:rPr>
          <w:b w:val="0"/>
        </w:rPr>
        <w:t>2) правовые акты, принятые на местном референдуме;</w:t>
      </w:r>
    </w:p>
    <w:p w:rsidR="008468B8" w:rsidRPr="00F01DB3" w:rsidRDefault="008468B8" w:rsidP="008468B8">
      <w:pPr>
        <w:pStyle w:val="1"/>
        <w:jc w:val="both"/>
        <w:rPr>
          <w:b w:val="0"/>
        </w:rPr>
      </w:pPr>
      <w:r w:rsidRPr="00F01DB3">
        <w:rPr>
          <w:b w:val="0"/>
        </w:rPr>
        <w:t>3) решения совета депутатов;</w:t>
      </w:r>
    </w:p>
    <w:p w:rsidR="008468B8" w:rsidRPr="00F01DB3" w:rsidRDefault="008468B8" w:rsidP="008468B8">
      <w:pPr>
        <w:pStyle w:val="1"/>
        <w:jc w:val="both"/>
        <w:rPr>
          <w:b w:val="0"/>
        </w:rPr>
      </w:pPr>
      <w:r w:rsidRPr="00F01DB3">
        <w:rPr>
          <w:b w:val="0"/>
        </w:rPr>
        <w:t>4) постановления и распоряжения главы поселения;</w:t>
      </w:r>
    </w:p>
    <w:p w:rsidR="008468B8" w:rsidRPr="00F01DB3" w:rsidRDefault="008468B8" w:rsidP="008468B8">
      <w:pPr>
        <w:pStyle w:val="1"/>
        <w:jc w:val="both"/>
        <w:rPr>
          <w:b w:val="0"/>
        </w:rPr>
      </w:pPr>
      <w:r w:rsidRPr="00F01DB3">
        <w:rPr>
          <w:b w:val="0"/>
        </w:rPr>
        <w:t>5) постановления и распоряжения администрации</w:t>
      </w:r>
    </w:p>
    <w:p w:rsidR="008468B8" w:rsidRPr="00F01DB3" w:rsidRDefault="008468B8" w:rsidP="008468B8">
      <w:pPr>
        <w:pStyle w:val="1"/>
        <w:jc w:val="both"/>
        <w:rPr>
          <w:b w:val="0"/>
        </w:rPr>
      </w:pPr>
      <w:r w:rsidRPr="00F01DB3">
        <w:rPr>
          <w:b w:val="0"/>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468B8" w:rsidRPr="00F01DB3" w:rsidRDefault="008468B8" w:rsidP="008468B8">
      <w:pPr>
        <w:pStyle w:val="1"/>
        <w:jc w:val="both"/>
        <w:rPr>
          <w:b w:val="0"/>
        </w:rPr>
      </w:pPr>
      <w:r w:rsidRPr="00F01DB3">
        <w:rPr>
          <w:b w:val="0"/>
        </w:rPr>
        <w:t>Иные муниципальные правовые акты не должны противоречить настоящему уставу  и правовым актам, принятым на местном референдуме.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468B8" w:rsidRPr="00F01DB3" w:rsidRDefault="008468B8" w:rsidP="008468B8">
      <w:pPr>
        <w:pStyle w:val="1"/>
        <w:jc w:val="both"/>
        <w:rPr>
          <w:b w:val="0"/>
        </w:rPr>
      </w:pPr>
      <w:r w:rsidRPr="00F01DB3">
        <w:rPr>
          <w:b w:val="0"/>
        </w:rPr>
        <w:t xml:space="preserve">Проекты муниципальных правовых актов вносятся депутатами представительного органа поселения, главой поселения, исполняющим полномочия главы администрации, органами территориального общественного самоуправления, инициативными группами граждан, Кировским городским прокурором. </w:t>
      </w:r>
    </w:p>
    <w:p w:rsidR="008468B8" w:rsidRPr="00F01DB3" w:rsidRDefault="008468B8" w:rsidP="008468B8">
      <w:pPr>
        <w:pStyle w:val="1"/>
        <w:jc w:val="both"/>
        <w:rPr>
          <w:b w:val="0"/>
        </w:rPr>
      </w:pPr>
      <w:r w:rsidRPr="00F01DB3">
        <w:rPr>
          <w:b w:val="0"/>
        </w:rPr>
        <w:lastRenderedPageBreak/>
        <w:t>Совет депутатов по вопросам, отнесенным к его компетенции федеральными законами, законами  Ленинградской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 131-ФЗ.</w:t>
      </w:r>
    </w:p>
    <w:p w:rsidR="008468B8" w:rsidRPr="00F01DB3" w:rsidRDefault="008468B8" w:rsidP="008468B8">
      <w:pPr>
        <w:pStyle w:val="1"/>
        <w:jc w:val="both"/>
        <w:rPr>
          <w:b w:val="0"/>
        </w:rPr>
      </w:pPr>
      <w:r w:rsidRPr="00F01DB3">
        <w:rPr>
          <w:b w:val="0"/>
        </w:rPr>
        <w:t>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68B8" w:rsidRPr="00F01DB3" w:rsidRDefault="008468B8" w:rsidP="008468B8">
      <w:pPr>
        <w:pStyle w:val="1"/>
        <w:jc w:val="both"/>
        <w:rPr>
          <w:b w:val="0"/>
        </w:rPr>
      </w:pPr>
      <w:r w:rsidRPr="00F01DB3">
        <w:rPr>
          <w:b w:val="0"/>
        </w:rPr>
        <w:tab/>
        <w:t>Глава поселения в пределах своих полномочий, установленных уставом поселения и решениями  совета депутатов, издает постановления и распоряжения по вопросам организации деятельности  совета депутатов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 а также распоряжения местной администрации по вопросам организации работы администрации.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 131-ФЗ, другими федеральными законами.</w:t>
      </w:r>
    </w:p>
    <w:p w:rsidR="008468B8" w:rsidRPr="00F01DB3" w:rsidRDefault="008468B8" w:rsidP="008468B8">
      <w:pPr>
        <w:pStyle w:val="1"/>
        <w:jc w:val="both"/>
        <w:rPr>
          <w:b w:val="0"/>
        </w:rPr>
      </w:pPr>
      <w:r w:rsidRPr="00F01DB3">
        <w:rPr>
          <w:b w:val="0"/>
        </w:rPr>
        <w:t>Совет депутатов по вопросам своей компетенции принимает решения:</w:t>
      </w:r>
    </w:p>
    <w:p w:rsidR="008468B8" w:rsidRPr="00F01DB3" w:rsidRDefault="008468B8" w:rsidP="008468B8">
      <w:pPr>
        <w:pStyle w:val="1"/>
        <w:jc w:val="both"/>
        <w:rPr>
          <w:b w:val="0"/>
        </w:rPr>
      </w:pPr>
      <w:r w:rsidRPr="00F01DB3">
        <w:rPr>
          <w:b w:val="0"/>
        </w:rPr>
        <w:t>1) устанавливающие правила, обязательные для исполнения на территории поселения;</w:t>
      </w:r>
    </w:p>
    <w:p w:rsidR="008468B8" w:rsidRPr="00F01DB3" w:rsidRDefault="008468B8" w:rsidP="008468B8">
      <w:pPr>
        <w:pStyle w:val="1"/>
        <w:jc w:val="both"/>
        <w:rPr>
          <w:b w:val="0"/>
        </w:rPr>
      </w:pPr>
      <w:r w:rsidRPr="00F01DB3">
        <w:rPr>
          <w:b w:val="0"/>
        </w:rPr>
        <w:t>2) по вопросам организации деятельности совета депутатов.</w:t>
      </w:r>
    </w:p>
    <w:p w:rsidR="008468B8" w:rsidRPr="00F01DB3" w:rsidRDefault="008468B8" w:rsidP="008468B8">
      <w:pPr>
        <w:pStyle w:val="1"/>
        <w:jc w:val="both"/>
        <w:rPr>
          <w:b w:val="0"/>
        </w:rPr>
      </w:pPr>
      <w:r w:rsidRPr="00F01DB3">
        <w:rPr>
          <w:b w:val="0"/>
        </w:rPr>
        <w:t>3)об удалении главы поселения в отставку.</w:t>
      </w:r>
    </w:p>
    <w:p w:rsidR="008468B8" w:rsidRPr="00F01DB3" w:rsidRDefault="008468B8" w:rsidP="008468B8">
      <w:pPr>
        <w:pStyle w:val="1"/>
        <w:jc w:val="both"/>
        <w:rPr>
          <w:b w:val="0"/>
        </w:rPr>
      </w:pPr>
      <w:r w:rsidRPr="00F01DB3">
        <w:rPr>
          <w:b w:val="0"/>
        </w:rPr>
        <w:t xml:space="preserve">Нормативный правовой акт, принятый советом депутатов поселения, направляется главе поселения для подписания и обнародования в течение 10 дней. </w:t>
      </w:r>
    </w:p>
    <w:p w:rsidR="008468B8" w:rsidRPr="00F01DB3" w:rsidRDefault="008468B8" w:rsidP="008468B8">
      <w:pPr>
        <w:pStyle w:val="1"/>
        <w:jc w:val="both"/>
        <w:rPr>
          <w:b w:val="0"/>
        </w:rPr>
      </w:pPr>
      <w:r w:rsidRPr="00F01DB3">
        <w:rPr>
          <w:b w:val="0"/>
        </w:rPr>
        <w:t>Муниципальные правовые акты вступают в силу в порядке, установленном уставом поселения,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8468B8" w:rsidRPr="00F01DB3" w:rsidRDefault="008468B8" w:rsidP="008468B8">
      <w:pPr>
        <w:pStyle w:val="1"/>
        <w:jc w:val="both"/>
        <w:rPr>
          <w:b w:val="0"/>
        </w:rPr>
      </w:pPr>
      <w:r w:rsidRPr="00F01DB3">
        <w:rPr>
          <w:b w:val="0"/>
        </w:rPr>
        <w:t>8.Муниципальные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со дня их официального опубликования. Официальным опубликованием считается опубликование в печатном издании, определяемом советом депутатов поселения.</w:t>
      </w:r>
    </w:p>
    <w:p w:rsidR="008468B8" w:rsidRPr="00F01DB3" w:rsidRDefault="008468B8" w:rsidP="008468B8">
      <w:pPr>
        <w:pStyle w:val="1"/>
        <w:jc w:val="both"/>
        <w:rPr>
          <w:b w:val="0"/>
        </w:rPr>
      </w:pPr>
      <w:r w:rsidRPr="00F01DB3">
        <w:rPr>
          <w:b w:val="0"/>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8468B8" w:rsidRPr="00F01DB3" w:rsidRDefault="008468B8" w:rsidP="008468B8">
      <w:pPr>
        <w:pStyle w:val="1"/>
        <w:jc w:val="both"/>
        <w:rPr>
          <w:b w:val="0"/>
        </w:rPr>
      </w:pPr>
      <w:r w:rsidRPr="00F01DB3">
        <w:rPr>
          <w:b w:val="0"/>
        </w:rPr>
        <w:t>на официальном сайте поселения в информационно-телекоммуникационной сети «Интернет»;</w:t>
      </w:r>
    </w:p>
    <w:p w:rsidR="008468B8" w:rsidRPr="00F01DB3" w:rsidRDefault="008468B8" w:rsidP="008468B8">
      <w:pPr>
        <w:pStyle w:val="1"/>
        <w:jc w:val="both"/>
        <w:rPr>
          <w:b w:val="0"/>
        </w:rPr>
      </w:pPr>
      <w:r w:rsidRPr="00F01DB3">
        <w:rPr>
          <w:b w:val="0"/>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8468B8" w:rsidRPr="00F01DB3" w:rsidRDefault="008468B8" w:rsidP="008468B8">
      <w:pPr>
        <w:pStyle w:val="1"/>
        <w:jc w:val="both"/>
        <w:rPr>
          <w:b w:val="0"/>
        </w:rPr>
      </w:pPr>
      <w:r w:rsidRPr="00F01DB3">
        <w:rPr>
          <w:b w:val="0"/>
        </w:rPr>
        <w:t>9.Муниципальные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а также судом.</w:t>
      </w:r>
    </w:p>
    <w:p w:rsidR="008468B8" w:rsidRPr="00F01DB3" w:rsidRDefault="008468B8" w:rsidP="008468B8">
      <w:pPr>
        <w:pStyle w:val="1"/>
        <w:jc w:val="both"/>
        <w:rPr>
          <w:b w:val="0"/>
        </w:rPr>
      </w:pPr>
      <w:r w:rsidRPr="00F01DB3">
        <w:rPr>
          <w:b w:val="0"/>
        </w:rPr>
        <w:t xml:space="preserve">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w:t>
      </w:r>
      <w:r w:rsidRPr="00F01DB3">
        <w:rPr>
          <w:b w:val="0"/>
        </w:rPr>
        <w:lastRenderedPageBreak/>
        <w:t>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правовых актов.</w:t>
      </w:r>
    </w:p>
    <w:p w:rsidR="008468B8" w:rsidRPr="00F01DB3" w:rsidRDefault="008468B8" w:rsidP="008468B8">
      <w:pPr>
        <w:pStyle w:val="1"/>
        <w:jc w:val="both"/>
        <w:rPr>
          <w:b w:val="0"/>
        </w:rPr>
      </w:pPr>
      <w:bookmarkStart w:id="49" w:name="_Toc116440540"/>
    </w:p>
    <w:p w:rsidR="008468B8" w:rsidRPr="00F01DB3" w:rsidRDefault="008468B8" w:rsidP="008468B8">
      <w:pPr>
        <w:pStyle w:val="1"/>
        <w:jc w:val="both"/>
        <w:rPr>
          <w:b w:val="0"/>
        </w:rPr>
      </w:pPr>
      <w:bookmarkStart w:id="50" w:name="_Toc116440541"/>
      <w:bookmarkEnd w:id="49"/>
      <w:r w:rsidRPr="00F01DB3">
        <w:rPr>
          <w:b w:val="0"/>
        </w:rPr>
        <w:t>Статья 41. Устав муниципального образования</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Проект решения совета депутатов об утверждении Устава поселения и внесении изменений и дополнений в Устав поселения не позднее чем за 30 дней до дня рассмотрения вопроса об утверждении Устава поселения и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468B8" w:rsidRPr="00F01DB3" w:rsidRDefault="008468B8" w:rsidP="008468B8">
      <w:pPr>
        <w:pStyle w:val="1"/>
        <w:jc w:val="both"/>
        <w:rPr>
          <w:b w:val="0"/>
        </w:rPr>
      </w:pPr>
      <w:r w:rsidRPr="00F01DB3">
        <w:rPr>
          <w:b w:val="0"/>
        </w:rPr>
        <w:t>Решение совета депутатов об утверждении Устава поселения и внесение изменений и дополнений в Устав поселения принимается большинством в две трети голосов от установленной численности депутатов совета депутатов.</w:t>
      </w:r>
    </w:p>
    <w:p w:rsidR="008468B8" w:rsidRPr="00F01DB3" w:rsidRDefault="008468B8" w:rsidP="008468B8">
      <w:pPr>
        <w:pStyle w:val="1"/>
        <w:jc w:val="both"/>
        <w:rPr>
          <w:b w:val="0"/>
        </w:rPr>
      </w:pPr>
      <w:r w:rsidRPr="00F01DB3">
        <w:rPr>
          <w:b w:val="0"/>
        </w:rPr>
        <w:t>Решение совета депутатов об утверждении Устава поселения и о внесении изменений и дополнений в Устав поселения выносится на публичные слушания (кроме случаев, предусмотренных пунктом 1 части 3 статьи 28 Федерального закона от 06.10.2003г. № 131-ФЗ).</w:t>
      </w:r>
    </w:p>
    <w:p w:rsidR="008468B8" w:rsidRPr="00F01DB3" w:rsidRDefault="008468B8" w:rsidP="008468B8">
      <w:pPr>
        <w:pStyle w:val="1"/>
        <w:jc w:val="both"/>
        <w:rPr>
          <w:b w:val="0"/>
        </w:rPr>
      </w:pPr>
      <w:r w:rsidRPr="00F01DB3">
        <w:rPr>
          <w:b w:val="0"/>
        </w:rPr>
        <w:t>Устав поселения, решение совета депутатов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468B8" w:rsidRPr="00F01DB3" w:rsidRDefault="008468B8" w:rsidP="008468B8">
      <w:pPr>
        <w:pStyle w:val="1"/>
        <w:jc w:val="both"/>
        <w:rPr>
          <w:b w:val="0"/>
        </w:rPr>
      </w:pPr>
      <w:r w:rsidRPr="00F01DB3">
        <w:rPr>
          <w:b w:val="0"/>
        </w:rPr>
        <w:t>Устав поселения, решение совета депутатов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468B8" w:rsidRPr="00F01DB3" w:rsidRDefault="008468B8" w:rsidP="008468B8">
      <w:pPr>
        <w:pStyle w:val="1"/>
        <w:jc w:val="both"/>
        <w:rPr>
          <w:b w:val="0"/>
        </w:rPr>
      </w:pPr>
      <w:r w:rsidRPr="00F01DB3">
        <w:rPr>
          <w:b w:val="0"/>
        </w:rPr>
        <w:t>Глава поселения обязан опубликовать (обнародовать) зарегистрированные Устав поселения, решение совета депутатов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468B8" w:rsidRPr="00F01DB3" w:rsidRDefault="008468B8" w:rsidP="008468B8">
      <w:pPr>
        <w:pStyle w:val="1"/>
        <w:jc w:val="both"/>
        <w:rPr>
          <w:b w:val="0"/>
          <w:sz w:val="28"/>
        </w:rPr>
      </w:pPr>
      <w:r w:rsidRPr="00F01DB3">
        <w:rPr>
          <w:b w:val="0"/>
          <w:sz w:val="28"/>
        </w:rPr>
        <w:t>Глава 5. Экономическая основа поселения</w:t>
      </w:r>
      <w:bookmarkEnd w:id="50"/>
    </w:p>
    <w:p w:rsidR="008468B8" w:rsidRPr="00F01DB3" w:rsidRDefault="008468B8" w:rsidP="008468B8">
      <w:pPr>
        <w:pStyle w:val="1"/>
        <w:jc w:val="both"/>
        <w:rPr>
          <w:b w:val="0"/>
        </w:rPr>
      </w:pPr>
    </w:p>
    <w:p w:rsidR="008468B8" w:rsidRPr="00F01DB3" w:rsidRDefault="008468B8" w:rsidP="008468B8">
      <w:pPr>
        <w:pStyle w:val="1"/>
        <w:jc w:val="both"/>
        <w:rPr>
          <w:b w:val="0"/>
          <w:iCs/>
        </w:rPr>
      </w:pPr>
      <w:bookmarkStart w:id="51" w:name="_Toc116440542"/>
      <w:r w:rsidRPr="00F01DB3">
        <w:rPr>
          <w:b w:val="0"/>
          <w:iCs/>
        </w:rPr>
        <w:t>Статья 42. Экономическая основа поселения</w:t>
      </w:r>
      <w:bookmarkEnd w:id="51"/>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  </w:t>
      </w:r>
    </w:p>
    <w:p w:rsidR="008468B8" w:rsidRPr="00F01DB3" w:rsidRDefault="008468B8" w:rsidP="008468B8">
      <w:pPr>
        <w:pStyle w:val="1"/>
        <w:jc w:val="both"/>
        <w:rPr>
          <w:b w:val="0"/>
        </w:rPr>
      </w:pPr>
    </w:p>
    <w:p w:rsidR="008468B8" w:rsidRPr="00F01DB3" w:rsidRDefault="008468B8" w:rsidP="008468B8">
      <w:pPr>
        <w:pStyle w:val="1"/>
        <w:jc w:val="both"/>
        <w:rPr>
          <w:b w:val="0"/>
          <w:iCs/>
        </w:rPr>
      </w:pPr>
      <w:bookmarkStart w:id="52" w:name="_Toc116440543"/>
      <w:r w:rsidRPr="00F01DB3">
        <w:rPr>
          <w:b w:val="0"/>
          <w:iCs/>
        </w:rPr>
        <w:t>Статья 43. Владение, пользование и распоряжение муниципальным имуществом</w:t>
      </w:r>
      <w:bookmarkEnd w:id="52"/>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53" w:name="_Toc116440544"/>
      <w:r w:rsidRPr="00F01DB3">
        <w:rPr>
          <w:b w:val="0"/>
        </w:rPr>
        <w:t xml:space="preserve">Органы местного самоуправления поселения  от имени поселения в пределах своей компетенции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нормативными правовыми актами Совета депутатов. </w:t>
      </w:r>
    </w:p>
    <w:p w:rsidR="008468B8" w:rsidRPr="00F01DB3" w:rsidRDefault="008468B8" w:rsidP="008468B8">
      <w:pPr>
        <w:pStyle w:val="1"/>
        <w:jc w:val="both"/>
        <w:rPr>
          <w:b w:val="0"/>
        </w:rPr>
      </w:pPr>
      <w:r w:rsidRPr="00F01DB3">
        <w:rPr>
          <w:b w:val="0"/>
        </w:rPr>
        <w:t>2. В собственности поселения может находиться:</w:t>
      </w:r>
    </w:p>
    <w:p w:rsidR="008468B8" w:rsidRPr="00F01DB3" w:rsidRDefault="008468B8" w:rsidP="008468B8">
      <w:pPr>
        <w:pStyle w:val="1"/>
        <w:jc w:val="both"/>
        <w:rPr>
          <w:b w:val="0"/>
        </w:rPr>
      </w:pPr>
      <w:r w:rsidRPr="00F01DB3">
        <w:rPr>
          <w:b w:val="0"/>
        </w:rPr>
        <w:lastRenderedPageBreak/>
        <w:t xml:space="preserve">1) указанное в </w:t>
      </w:r>
      <w:hyperlink w:anchor="Par1581" w:history="1">
        <w:r w:rsidRPr="00F01DB3">
          <w:rPr>
            <w:b w:val="0"/>
          </w:rPr>
          <w:t xml:space="preserve"> подпунктах 2</w:t>
        </w:r>
      </w:hyperlink>
      <w:r w:rsidRPr="00F01DB3">
        <w:rPr>
          <w:b w:val="0"/>
        </w:rPr>
        <w:t xml:space="preserve"> - </w:t>
      </w:r>
      <w:hyperlink w:anchor="Par1671" w:history="1">
        <w:r w:rsidRPr="00F01DB3">
          <w:rPr>
            <w:b w:val="0"/>
          </w:rPr>
          <w:t>4</w:t>
        </w:r>
      </w:hyperlink>
      <w:r w:rsidRPr="00F01DB3">
        <w:rPr>
          <w:b w:val="0"/>
        </w:rPr>
        <w:t xml:space="preserve"> настоящего пункта имущество, предназначенное для решения установленных настоящим Федеральным </w:t>
      </w:r>
      <w:hyperlink w:anchor="Par309" w:history="1"/>
      <w:r w:rsidRPr="00F01DB3">
        <w:rPr>
          <w:b w:val="0"/>
        </w:rPr>
        <w:t>законом №131-ФЗ вопросов местного значения;</w:t>
      </w:r>
    </w:p>
    <w:p w:rsidR="008468B8" w:rsidRPr="00F01DB3" w:rsidRDefault="008468B8" w:rsidP="008468B8">
      <w:pPr>
        <w:pStyle w:val="1"/>
        <w:jc w:val="both"/>
        <w:rPr>
          <w:b w:val="0"/>
        </w:rPr>
      </w:pPr>
      <w:r w:rsidRPr="00F01DB3">
        <w:rPr>
          <w:b w:val="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7" w:history="1">
        <w:r w:rsidRPr="00F01DB3">
          <w:rPr>
            <w:b w:val="0"/>
          </w:rPr>
          <w:t>частью 4 статьи 15</w:t>
        </w:r>
      </w:hyperlink>
      <w:r w:rsidRPr="00F01DB3">
        <w:rPr>
          <w:b w:val="0"/>
        </w:rPr>
        <w:t xml:space="preserve">   Федерального закона №131-ФЗ; </w:t>
      </w:r>
    </w:p>
    <w:p w:rsidR="008468B8" w:rsidRPr="00F01DB3" w:rsidRDefault="008468B8" w:rsidP="008468B8">
      <w:pPr>
        <w:pStyle w:val="1"/>
        <w:jc w:val="both"/>
        <w:rPr>
          <w:b w:val="0"/>
        </w:rPr>
      </w:pPr>
      <w:r w:rsidRPr="00F01DB3">
        <w:rPr>
          <w:b w:val="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468B8" w:rsidRPr="00F01DB3" w:rsidRDefault="008468B8" w:rsidP="008468B8">
      <w:pPr>
        <w:pStyle w:val="1"/>
        <w:jc w:val="both"/>
        <w:rPr>
          <w:b w:val="0"/>
        </w:rPr>
      </w:pPr>
      <w:r w:rsidRPr="00F01DB3">
        <w:rPr>
          <w:b w:val="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68B8" w:rsidRPr="00F01DB3" w:rsidRDefault="008468B8" w:rsidP="008468B8">
      <w:pPr>
        <w:pStyle w:val="1"/>
        <w:jc w:val="both"/>
        <w:rPr>
          <w:b w:val="0"/>
        </w:rPr>
      </w:pPr>
      <w:r w:rsidRPr="00F01DB3">
        <w:rPr>
          <w:b w:val="0"/>
        </w:rPr>
        <w:t>3.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8468B8" w:rsidRPr="00F01DB3" w:rsidRDefault="008468B8" w:rsidP="008468B8">
      <w:pPr>
        <w:pStyle w:val="1"/>
        <w:jc w:val="both"/>
        <w:rPr>
          <w:b w:val="0"/>
        </w:rPr>
      </w:pPr>
      <w:r w:rsidRPr="00F01DB3">
        <w:rPr>
          <w:b w:val="0"/>
        </w:rPr>
        <w:t>4. Доходы от использования и приватизации муниципального имущества поступают в местный бюджет.</w:t>
      </w:r>
    </w:p>
    <w:p w:rsidR="008468B8" w:rsidRPr="00F01DB3" w:rsidRDefault="008468B8" w:rsidP="008468B8">
      <w:pPr>
        <w:pStyle w:val="1"/>
        <w:jc w:val="both"/>
        <w:rPr>
          <w:b w:val="0"/>
        </w:rPr>
      </w:pPr>
      <w:r w:rsidRPr="00F01DB3">
        <w:rPr>
          <w:b w:val="0"/>
        </w:rPr>
        <w:t>5. Органы местного самоуправления в пределах своей компетенции 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68B8" w:rsidRPr="00F01DB3" w:rsidRDefault="008468B8" w:rsidP="008468B8">
      <w:pPr>
        <w:pStyle w:val="1"/>
        <w:jc w:val="both"/>
        <w:rPr>
          <w:b w:val="0"/>
        </w:rPr>
      </w:pPr>
      <w:r w:rsidRPr="00F01DB3">
        <w:rPr>
          <w:b w:val="0"/>
        </w:rPr>
        <w:t>6.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468B8" w:rsidRPr="00F01DB3" w:rsidRDefault="008468B8" w:rsidP="008468B8">
      <w:pPr>
        <w:pStyle w:val="1"/>
        <w:jc w:val="both"/>
        <w:rPr>
          <w:b w:val="0"/>
        </w:rPr>
      </w:pPr>
      <w:r w:rsidRPr="00F01DB3">
        <w:rPr>
          <w:b w:val="0"/>
        </w:rPr>
        <w:t>Администрация поселения определяет цели, условия и порядок деятельности муниципальных предприятий и учреждений, утверждают их уставы, назначает на должность и освобождают от должности руководителей данных предприятий и учреждений, заслушивает отчеты об их деятельности не реже одного раза в год на заседаниях Наблюдательного совета по контролю за деятельностью муниципальных предприятий и учреждений, положение и состав которого утверждается постановлением администрации.</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Статья 44. Местный бюджет</w:t>
      </w:r>
      <w:bookmarkEnd w:id="53"/>
      <w:r w:rsidRPr="00F01DB3">
        <w:rPr>
          <w:b w:val="0"/>
        </w:rPr>
        <w:t xml:space="preserve"> </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1.  Муниципальное образование имеет собственный бюджет  (местный бюджет). </w:t>
      </w:r>
    </w:p>
    <w:p w:rsidR="008468B8" w:rsidRPr="00F01DB3" w:rsidRDefault="008468B8" w:rsidP="008468B8">
      <w:pPr>
        <w:pStyle w:val="1"/>
        <w:jc w:val="both"/>
        <w:rPr>
          <w:b w:val="0"/>
        </w:rPr>
      </w:pPr>
      <w:r w:rsidRPr="00F01DB3">
        <w:rPr>
          <w:b w:val="0"/>
        </w:rPr>
        <w:t>2. Органы местного самоуправления поселения в пределах своей компетенции обеспечивают сбалансированность местного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8468B8" w:rsidRPr="00F01DB3" w:rsidRDefault="008468B8" w:rsidP="008468B8">
      <w:pPr>
        <w:pStyle w:val="1"/>
        <w:jc w:val="both"/>
        <w:rPr>
          <w:b w:val="0"/>
        </w:rPr>
      </w:pPr>
      <w:r w:rsidRPr="00F01DB3">
        <w:rPr>
          <w:b w:val="0"/>
        </w:rPr>
        <w:t>3. Формирование, утверждение, исполнение местного бюджета поселения и контроль за его исполнением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(далее - Бюджетный кодекс), Федеральным законом  №131-ФЗ, а также принимаемыми в соответствии с ними законами Ленинградской области.</w:t>
      </w:r>
    </w:p>
    <w:p w:rsidR="008468B8" w:rsidRPr="00F01DB3" w:rsidRDefault="008468B8" w:rsidP="008468B8">
      <w:pPr>
        <w:pStyle w:val="1"/>
        <w:jc w:val="both"/>
        <w:rPr>
          <w:b w:val="0"/>
        </w:rPr>
      </w:pPr>
      <w:r w:rsidRPr="00F01DB3">
        <w:rPr>
          <w:b w:val="0"/>
        </w:rPr>
        <w:t>4. Проект бюджета поселения разрабатывается администрацией поселения в сроки, установленные Бюджетным кодексом.</w:t>
      </w:r>
    </w:p>
    <w:p w:rsidR="008468B8" w:rsidRPr="00F01DB3" w:rsidRDefault="008468B8" w:rsidP="008468B8">
      <w:pPr>
        <w:pStyle w:val="1"/>
        <w:jc w:val="both"/>
        <w:rPr>
          <w:b w:val="0"/>
        </w:rPr>
      </w:pPr>
      <w:r w:rsidRPr="00F01DB3">
        <w:rPr>
          <w:b w:val="0"/>
        </w:rPr>
        <w:lastRenderedPageBreak/>
        <w:t>5. Местный бюджет формируется на один календарный год (на очередной финансовый год) или сроком на три года (очередной финансовый год и плановый период) и принимается решением Совета депутатов поселения.</w:t>
      </w:r>
    </w:p>
    <w:p w:rsidR="008468B8" w:rsidRPr="00F01DB3" w:rsidRDefault="008468B8" w:rsidP="008468B8">
      <w:pPr>
        <w:pStyle w:val="1"/>
        <w:jc w:val="both"/>
        <w:rPr>
          <w:b w:val="0"/>
        </w:rPr>
      </w:pPr>
      <w:r w:rsidRPr="00F01DB3">
        <w:rPr>
          <w:b w:val="0"/>
        </w:rPr>
        <w:t>6. Кассовое обслуживание исполнения бюджета поселения  производится в соответствии с Бюджетным кодексом .</w:t>
      </w:r>
    </w:p>
    <w:p w:rsidR="008468B8" w:rsidRPr="00F01DB3" w:rsidRDefault="008468B8" w:rsidP="008468B8">
      <w:pPr>
        <w:pStyle w:val="1"/>
        <w:jc w:val="both"/>
        <w:rPr>
          <w:b w:val="0"/>
        </w:rPr>
      </w:pPr>
      <w:r w:rsidRPr="00F01DB3">
        <w:rPr>
          <w:b w:val="0"/>
        </w:rPr>
        <w:t>7.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органами местного самоуправления полномочий по решению вопросов местного значения, и расходные обязательства поселения, исполняемые за счет субвенций из бюджетов других уровней для осуществления отдельных государственных полномочий.</w:t>
      </w:r>
    </w:p>
    <w:p w:rsidR="008468B8" w:rsidRPr="00F01DB3" w:rsidRDefault="008468B8" w:rsidP="008468B8">
      <w:pPr>
        <w:pStyle w:val="1"/>
        <w:jc w:val="both"/>
        <w:rPr>
          <w:b w:val="0"/>
        </w:rPr>
      </w:pPr>
      <w:r w:rsidRPr="00F01DB3">
        <w:rPr>
          <w:b w:val="0"/>
        </w:rPr>
        <w:t>8. Формирование расходов местного бюджета поселения осуществляется в соответствии с расходными обязательствами, вытекающими из вопросов местного значения, либо возникающие при передаче органам местного самоуправления поселения отдельных государственных полномочий.</w:t>
      </w:r>
    </w:p>
    <w:p w:rsidR="008468B8" w:rsidRPr="00F01DB3" w:rsidRDefault="008468B8" w:rsidP="008468B8">
      <w:pPr>
        <w:pStyle w:val="1"/>
        <w:jc w:val="both"/>
        <w:rPr>
          <w:b w:val="0"/>
        </w:rPr>
      </w:pPr>
      <w:r w:rsidRPr="00F01DB3">
        <w:rPr>
          <w:b w:val="0"/>
        </w:rPr>
        <w:t xml:space="preserve">9. Расходы местного бюджета осуществляются в формах, предусмотренных Бюджетным кодексом. Администрация поселения ведет реестр расходных обязательств поселения в соответствии с требованиями Бюджетного </w:t>
      </w:r>
      <w:hyperlink r:id="rId22" w:history="1">
        <w:r w:rsidRPr="00F01DB3">
          <w:rPr>
            <w:b w:val="0"/>
          </w:rPr>
          <w:t>кодекса</w:t>
        </w:r>
      </w:hyperlink>
      <w:r w:rsidRPr="00F01DB3">
        <w:rPr>
          <w:b w:val="0"/>
        </w:rPr>
        <w:t xml:space="preserve"> Российской Федерации в порядке, установленном постановлением администрации.</w:t>
      </w:r>
    </w:p>
    <w:p w:rsidR="008468B8" w:rsidRPr="00F01DB3" w:rsidRDefault="008468B8" w:rsidP="008468B8">
      <w:pPr>
        <w:pStyle w:val="1"/>
        <w:jc w:val="both"/>
        <w:rPr>
          <w:b w:val="0"/>
        </w:rPr>
      </w:pPr>
      <w:r w:rsidRPr="00F01DB3">
        <w:rPr>
          <w:b w:val="0"/>
        </w:rPr>
        <w:t xml:space="preserve">10. 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администрацией Кировского муниципального района на основании соответствующего соглашения. </w:t>
      </w:r>
    </w:p>
    <w:p w:rsidR="008468B8" w:rsidRPr="00F01DB3" w:rsidRDefault="008468B8" w:rsidP="008468B8">
      <w:pPr>
        <w:pStyle w:val="1"/>
        <w:jc w:val="both"/>
        <w:rPr>
          <w:b w:val="0"/>
        </w:rPr>
      </w:pPr>
      <w:r w:rsidRPr="00F01DB3">
        <w:rPr>
          <w:b w:val="0"/>
        </w:rPr>
        <w:t>11. В случае передачи вышеуказанных полномочий (части полномочий) администрации Кировского муниципального района Ленинградской области (далее -администрация муниципального района) полномочия (часть полномочий) по формированию и исполнению бюджета поселения осуществляет администрация   муниципального района ( в лице комитета финансов администрации муниципального района) в соответствии с требования Бюджетного кодекса, и в пределах переданных соглашений.</w:t>
      </w:r>
    </w:p>
    <w:p w:rsidR="008468B8" w:rsidRPr="00F01DB3" w:rsidRDefault="008468B8" w:rsidP="008468B8">
      <w:pPr>
        <w:pStyle w:val="1"/>
        <w:jc w:val="both"/>
        <w:rPr>
          <w:b w:val="0"/>
        </w:rPr>
      </w:pPr>
      <w:r w:rsidRPr="00F01DB3">
        <w:rPr>
          <w:b w:val="0"/>
        </w:rPr>
        <w:t>12. Проект местного бюджета, решение об утверждении местного бюджета,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Pr="00F01DB3">
        <w:rPr>
          <w:b w:val="0"/>
          <w:i/>
        </w:rPr>
        <w:t xml:space="preserve"> </w:t>
      </w:r>
    </w:p>
    <w:p w:rsidR="008468B8" w:rsidRPr="00F01DB3" w:rsidRDefault="008468B8" w:rsidP="008468B8">
      <w:pPr>
        <w:pStyle w:val="1"/>
        <w:jc w:val="both"/>
        <w:rPr>
          <w:b w:val="0"/>
        </w:rPr>
      </w:pPr>
      <w:r w:rsidRPr="00F01DB3">
        <w:rPr>
          <w:b w:val="0"/>
        </w:rPr>
        <w:t xml:space="preserve">13.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8468B8" w:rsidRPr="00F01DB3" w:rsidRDefault="008468B8" w:rsidP="008468B8">
      <w:pPr>
        <w:pStyle w:val="1"/>
        <w:jc w:val="both"/>
        <w:rPr>
          <w:b w:val="0"/>
        </w:rPr>
      </w:pPr>
      <w:r w:rsidRPr="00F01DB3">
        <w:rPr>
          <w:b w:val="0"/>
        </w:rPr>
        <w:t xml:space="preserve">14. Поселение вправе привлекать заемные средства, в том числе за счет выпуска муниципальных ценных бумаг, в порядке, установленном решением совета депутатов поселения в соответствии с требованиями федеральных законов и иных нормативных правовых актов федеральных органов государственной власти. </w:t>
      </w:r>
    </w:p>
    <w:p w:rsidR="008468B8" w:rsidRPr="00F01DB3" w:rsidRDefault="008468B8" w:rsidP="008468B8">
      <w:pPr>
        <w:pStyle w:val="1"/>
        <w:jc w:val="both"/>
        <w:rPr>
          <w:b w:val="0"/>
        </w:rPr>
      </w:pPr>
      <w:r w:rsidRPr="00F01DB3">
        <w:rPr>
          <w:b w:val="0"/>
        </w:rPr>
        <w:t>15. Порядок представления, рассмотрения и утверждения годового отчета об исполнении местного бюджета устанавливается решением Совета депутатов в соответствии с положениями Бюджетного кодекса.</w:t>
      </w:r>
    </w:p>
    <w:p w:rsidR="008468B8" w:rsidRPr="00F01DB3" w:rsidRDefault="008468B8" w:rsidP="008468B8">
      <w:pPr>
        <w:pStyle w:val="1"/>
        <w:jc w:val="both"/>
        <w:rPr>
          <w:b w:val="0"/>
        </w:rPr>
      </w:pPr>
      <w:r w:rsidRPr="00F01DB3">
        <w:rPr>
          <w:b w:val="0"/>
        </w:rPr>
        <w:t>16.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8468B8" w:rsidRPr="00F01DB3" w:rsidRDefault="008468B8" w:rsidP="008468B8">
      <w:pPr>
        <w:pStyle w:val="1"/>
        <w:jc w:val="both"/>
        <w:rPr>
          <w:b w:val="0"/>
        </w:rPr>
      </w:pPr>
      <w:r w:rsidRPr="00F01DB3">
        <w:rPr>
          <w:b w:val="0"/>
        </w:rPr>
        <w:t xml:space="preserve">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8468B8" w:rsidRPr="00F01DB3" w:rsidRDefault="008468B8" w:rsidP="008468B8">
      <w:pPr>
        <w:pStyle w:val="1"/>
        <w:jc w:val="both"/>
        <w:rPr>
          <w:b w:val="0"/>
        </w:rPr>
      </w:pPr>
      <w:r w:rsidRPr="00F01DB3">
        <w:rPr>
          <w:b w:val="0"/>
        </w:rPr>
        <w:t>17. Годовой отчет об исполнении местного бюджета представляется в  Совет депутатов не позднее 1 мая текущего года.</w:t>
      </w:r>
    </w:p>
    <w:p w:rsidR="008468B8" w:rsidRPr="00F01DB3" w:rsidRDefault="008468B8" w:rsidP="008468B8">
      <w:pPr>
        <w:pStyle w:val="1"/>
        <w:jc w:val="both"/>
        <w:rPr>
          <w:b w:val="0"/>
        </w:rPr>
      </w:pPr>
      <w:r w:rsidRPr="00F01DB3">
        <w:rPr>
          <w:b w:val="0"/>
        </w:rPr>
        <w:lastRenderedPageBreak/>
        <w:t>18.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F01DB3">
        <w:rPr>
          <w:b w:val="0"/>
        </w:rPr>
        <w:t>профицита</w:t>
      </w:r>
      <w:proofErr w:type="spellEnd"/>
      <w:r w:rsidRPr="00F01DB3">
        <w:rPr>
          <w:b w:val="0"/>
        </w:rPr>
        <w:t>) бюджета.</w:t>
      </w:r>
    </w:p>
    <w:p w:rsidR="008468B8" w:rsidRPr="00F01DB3" w:rsidRDefault="008468B8" w:rsidP="008468B8">
      <w:pPr>
        <w:pStyle w:val="1"/>
        <w:jc w:val="both"/>
        <w:rPr>
          <w:b w:val="0"/>
          <w:spacing w:val="-14"/>
        </w:rPr>
      </w:pPr>
    </w:p>
    <w:p w:rsidR="008468B8" w:rsidRPr="00F01DB3" w:rsidRDefault="008468B8" w:rsidP="008468B8">
      <w:pPr>
        <w:pStyle w:val="1"/>
        <w:jc w:val="both"/>
        <w:rPr>
          <w:b w:val="0"/>
        </w:rPr>
      </w:pPr>
      <w:bookmarkStart w:id="54" w:name="_Toc116440545"/>
      <w:r w:rsidRPr="00F01DB3">
        <w:rPr>
          <w:b w:val="0"/>
        </w:rPr>
        <w:t>Статья 45. Муниципальный  заказ</w:t>
      </w:r>
      <w:bookmarkEnd w:id="54"/>
    </w:p>
    <w:p w:rsidR="008468B8" w:rsidRPr="00F01DB3" w:rsidRDefault="008468B8" w:rsidP="008468B8">
      <w:pPr>
        <w:pStyle w:val="1"/>
        <w:jc w:val="both"/>
        <w:rPr>
          <w:b w:val="0"/>
        </w:rPr>
      </w:pPr>
      <w:r w:rsidRPr="00F01DB3">
        <w:rPr>
          <w:b w:val="0"/>
        </w:rPr>
        <w:t xml:space="preserve"> </w:t>
      </w:r>
    </w:p>
    <w:p w:rsidR="008468B8" w:rsidRPr="00F01DB3" w:rsidRDefault="008468B8" w:rsidP="008468B8">
      <w:pPr>
        <w:pStyle w:val="1"/>
        <w:jc w:val="both"/>
        <w:rPr>
          <w:b w:val="0"/>
        </w:rPr>
      </w:pPr>
      <w:r w:rsidRPr="00F01DB3">
        <w:rPr>
          <w:b w:val="0"/>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законодательством.</w:t>
      </w:r>
    </w:p>
    <w:p w:rsidR="008468B8" w:rsidRPr="00F01DB3" w:rsidRDefault="008468B8" w:rsidP="008468B8">
      <w:pPr>
        <w:pStyle w:val="1"/>
        <w:jc w:val="both"/>
        <w:rPr>
          <w:b w:val="0"/>
          <w:spacing w:val="-14"/>
        </w:rPr>
      </w:pPr>
      <w:r w:rsidRPr="00F01DB3">
        <w:rPr>
          <w:b w:val="0"/>
        </w:rPr>
        <w:t xml:space="preserve"> Муниципальными заказчиками выступают органы местного самоуправления, казенные учреждения и иные получатели средств федерального бюджета, бюджета Ленинградской области и местного бюджета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w:t>
      </w:r>
    </w:p>
    <w:p w:rsidR="008468B8" w:rsidRPr="00F01DB3" w:rsidRDefault="008468B8" w:rsidP="008468B8">
      <w:pPr>
        <w:pStyle w:val="1"/>
        <w:jc w:val="both"/>
        <w:rPr>
          <w:b w:val="0"/>
        </w:rPr>
      </w:pPr>
      <w:r w:rsidRPr="00F01DB3">
        <w:rPr>
          <w:b w:val="0"/>
        </w:rPr>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администрации поселения в соответствии с федеральными законами и иными нормативными правовыми актами Российской Федерации.</w:t>
      </w:r>
    </w:p>
    <w:p w:rsidR="008468B8" w:rsidRPr="00F01DB3" w:rsidRDefault="008468B8" w:rsidP="008468B8">
      <w:pPr>
        <w:pStyle w:val="1"/>
        <w:jc w:val="both"/>
        <w:rPr>
          <w:b w:val="0"/>
        </w:rPr>
      </w:pPr>
      <w:bookmarkStart w:id="55" w:name="_Toc116440546"/>
    </w:p>
    <w:p w:rsidR="008468B8" w:rsidRPr="00F01DB3" w:rsidRDefault="008468B8" w:rsidP="008468B8">
      <w:pPr>
        <w:pStyle w:val="1"/>
        <w:jc w:val="both"/>
        <w:rPr>
          <w:b w:val="0"/>
          <w:spacing w:val="-4"/>
        </w:rPr>
      </w:pPr>
      <w:r w:rsidRPr="00F01DB3">
        <w:rPr>
          <w:b w:val="0"/>
        </w:rPr>
        <w:t xml:space="preserve">Статья 46. </w:t>
      </w:r>
      <w:bookmarkEnd w:id="55"/>
      <w:r w:rsidRPr="00F01DB3">
        <w:rPr>
          <w:b w:val="0"/>
        </w:rPr>
        <w:t>Контроль за исполнением местного бюджета</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Муниципальный финансовый контроль </w:t>
      </w:r>
      <w:r w:rsidRPr="00F01DB3">
        <w:rPr>
          <w:rFonts w:eastAsia="Calibri"/>
          <w:b w:val="0"/>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F01DB3">
        <w:rPr>
          <w:b w:val="0"/>
        </w:rPr>
        <w:t xml:space="preserve">подразделяется на внешний и внутренний, предварительный и последующий. </w:t>
      </w:r>
    </w:p>
    <w:p w:rsidR="008468B8" w:rsidRPr="00F01DB3" w:rsidRDefault="008468B8" w:rsidP="008468B8">
      <w:pPr>
        <w:pStyle w:val="1"/>
        <w:jc w:val="both"/>
        <w:rPr>
          <w:b w:val="0"/>
        </w:rPr>
      </w:pPr>
      <w:r w:rsidRPr="00F01DB3">
        <w:rPr>
          <w:b w:val="0"/>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8468B8" w:rsidRPr="00F01DB3" w:rsidRDefault="008468B8" w:rsidP="008468B8">
      <w:pPr>
        <w:pStyle w:val="1"/>
        <w:jc w:val="both"/>
        <w:rPr>
          <w:b w:val="0"/>
        </w:rPr>
      </w:pPr>
      <w:r w:rsidRPr="00F01DB3">
        <w:rPr>
          <w:b w:val="0"/>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8468B8" w:rsidRPr="00F01DB3" w:rsidRDefault="008468B8" w:rsidP="008468B8">
      <w:pPr>
        <w:pStyle w:val="1"/>
        <w:jc w:val="both"/>
        <w:rPr>
          <w:b w:val="0"/>
        </w:rPr>
      </w:pPr>
      <w:r w:rsidRPr="00F01DB3">
        <w:rPr>
          <w:b w:val="0"/>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468B8" w:rsidRPr="00F01DB3" w:rsidRDefault="008468B8" w:rsidP="008468B8">
      <w:pPr>
        <w:pStyle w:val="1"/>
        <w:jc w:val="both"/>
        <w:rPr>
          <w:b w:val="0"/>
        </w:rPr>
      </w:pPr>
      <w:r w:rsidRPr="00F01DB3">
        <w:rPr>
          <w:b w:val="0"/>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468B8" w:rsidRPr="00F01DB3" w:rsidRDefault="008468B8" w:rsidP="008468B8">
      <w:pPr>
        <w:pStyle w:val="1"/>
        <w:jc w:val="both"/>
        <w:rPr>
          <w:b w:val="0"/>
        </w:rPr>
      </w:pPr>
      <w:r w:rsidRPr="00F01DB3">
        <w:rPr>
          <w:b w:val="0"/>
        </w:rPr>
        <w:t xml:space="preserve"> </w:t>
      </w:r>
    </w:p>
    <w:p w:rsidR="008468B8" w:rsidRPr="00F01DB3" w:rsidRDefault="008468B8" w:rsidP="008468B8">
      <w:pPr>
        <w:pStyle w:val="1"/>
        <w:jc w:val="both"/>
        <w:rPr>
          <w:b w:val="0"/>
        </w:rPr>
      </w:pPr>
      <w:r w:rsidRPr="00F01DB3">
        <w:rPr>
          <w:b w:val="0"/>
        </w:rPr>
        <w:t>Статья 47. Обеспечение минимального местного бюджета</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Местному бюджету в порядке и случаях, предусмотренных федеральными и областными законами, решением совета депутатов Кировского муниципального района Ленинградской области, осуществляется предоставление финансовой помощи из федерального бюджета, областного бюджета Ленинградской области, районного бюджета Кировского муниципального района Ленинградской области, в том числе на обеспечение минимального местного бюджета.</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Статья 48. Муниципальный финансовый контроль</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1. Контрольно-счетный орган в МО Шумское сельское поселение не образуется.</w:t>
      </w:r>
    </w:p>
    <w:p w:rsidR="008468B8" w:rsidRPr="00F01DB3" w:rsidRDefault="008468B8" w:rsidP="008468B8">
      <w:pPr>
        <w:pStyle w:val="1"/>
        <w:jc w:val="both"/>
        <w:rPr>
          <w:b w:val="0"/>
        </w:rPr>
      </w:pPr>
      <w:r w:rsidRPr="00F01DB3">
        <w:rPr>
          <w:b w:val="0"/>
        </w:rPr>
        <w:lastRenderedPageBreak/>
        <w:t>2. 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Кировского муниципального района Ленинградской области в соответствии с соглашением, заключаемым между советом депутатов поселения и советом депутатов Кировского муниципального района</w:t>
      </w:r>
    </w:p>
    <w:p w:rsidR="008468B8" w:rsidRPr="00F01DB3" w:rsidRDefault="008468B8" w:rsidP="008468B8">
      <w:pPr>
        <w:pStyle w:val="1"/>
        <w:jc w:val="both"/>
        <w:rPr>
          <w:b w:val="0"/>
        </w:rPr>
      </w:pPr>
      <w:r w:rsidRPr="00F01DB3">
        <w:rPr>
          <w:b w:val="0"/>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8468B8" w:rsidRPr="00F01DB3" w:rsidRDefault="008468B8" w:rsidP="008468B8">
      <w:pPr>
        <w:pStyle w:val="1"/>
        <w:jc w:val="both"/>
        <w:rPr>
          <w:b w:val="0"/>
          <w:sz w:val="28"/>
        </w:rPr>
      </w:pPr>
      <w:bookmarkStart w:id="56" w:name="_Toc116440547"/>
      <w:r w:rsidRPr="00F01DB3">
        <w:rPr>
          <w:b w:val="0"/>
          <w:sz w:val="28"/>
        </w:rPr>
        <w:t>Глава 7. Ответственность органов местного самоуправления поселения и должностных лиц поселения, контроль и надзор за их деятельностью</w:t>
      </w:r>
      <w:bookmarkEnd w:id="56"/>
    </w:p>
    <w:p w:rsidR="008468B8" w:rsidRPr="00F01DB3" w:rsidRDefault="008468B8" w:rsidP="008468B8">
      <w:pPr>
        <w:pStyle w:val="1"/>
        <w:jc w:val="both"/>
        <w:rPr>
          <w:b w:val="0"/>
          <w:iCs/>
          <w:szCs w:val="20"/>
        </w:rPr>
      </w:pPr>
      <w:bookmarkStart w:id="57" w:name="_Toc116440548"/>
    </w:p>
    <w:p w:rsidR="008468B8" w:rsidRPr="00F01DB3" w:rsidRDefault="008468B8" w:rsidP="008468B8">
      <w:pPr>
        <w:pStyle w:val="1"/>
        <w:jc w:val="both"/>
        <w:rPr>
          <w:b w:val="0"/>
        </w:rPr>
      </w:pPr>
      <w:r w:rsidRPr="00F01DB3">
        <w:rPr>
          <w:b w:val="0"/>
          <w:spacing w:val="-4"/>
        </w:rPr>
        <w:t>Статья 49. Ответственность органов местного само</w:t>
      </w:r>
      <w:r w:rsidRPr="00F01DB3">
        <w:rPr>
          <w:b w:val="0"/>
        </w:rPr>
        <w:t>управления поселения и должностных лиц местного самоуправления перед государством, физическими и юридическими лицами</w:t>
      </w:r>
      <w:bookmarkEnd w:id="57"/>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Ответственность  органов местного самоуправления поселения и должностных лиц поселения </w:t>
      </w:r>
      <w:r w:rsidRPr="00F01DB3">
        <w:rPr>
          <w:b w:val="0"/>
          <w:spacing w:val="4"/>
        </w:rPr>
        <w:t xml:space="preserve">перед государством наступает на основании решений соответствующего суда в случае нарушения ими </w:t>
      </w:r>
      <w:r w:rsidRPr="00F01DB3">
        <w:rPr>
          <w:b w:val="0"/>
          <w:spacing w:val="1"/>
        </w:rPr>
        <w:t>Конституции  Российской Федерации, федеральных конституционных законов, федеральных законов, У</w:t>
      </w:r>
      <w:r w:rsidRPr="00F01DB3">
        <w:rPr>
          <w:b w:val="0"/>
          <w:spacing w:val="-1"/>
        </w:rPr>
        <w:t>става Ленинградской области, областных законов и настоя</w:t>
      </w:r>
      <w:r w:rsidRPr="00F01DB3">
        <w:rPr>
          <w:b w:val="0"/>
          <w:spacing w:val="1"/>
        </w:rPr>
        <w:t>щего устава.</w:t>
      </w:r>
    </w:p>
    <w:p w:rsidR="008468B8" w:rsidRPr="00F01DB3" w:rsidRDefault="008468B8" w:rsidP="008468B8">
      <w:pPr>
        <w:pStyle w:val="1"/>
        <w:jc w:val="both"/>
        <w:rPr>
          <w:b w:val="0"/>
        </w:rPr>
      </w:pPr>
      <w:r w:rsidRPr="00F01DB3">
        <w:rPr>
          <w:b w:val="0"/>
        </w:rPr>
        <w:t>Губернатор Ленинградской области издает правовой акт об отрешении главы поселения или главы администрации в случаях:</w:t>
      </w:r>
    </w:p>
    <w:p w:rsidR="008468B8" w:rsidRPr="00F01DB3" w:rsidRDefault="008468B8" w:rsidP="008468B8">
      <w:pPr>
        <w:pStyle w:val="1"/>
        <w:jc w:val="both"/>
        <w:rPr>
          <w:b w:val="0"/>
        </w:rPr>
      </w:pPr>
      <w:r w:rsidRPr="00F01DB3">
        <w:rPr>
          <w:b w:val="0"/>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настоящему уставу,  если такие противоречия установлены  судом, и это должностное лицо  в течение двух месяцев со дня вступления в силу решения суда, либо в течение иного предусмотренного решение суда срока не приняло в пределах своих полномочий мер по исполнению решения суда; </w:t>
      </w:r>
    </w:p>
    <w:p w:rsidR="008468B8" w:rsidRPr="00F01DB3" w:rsidRDefault="008468B8" w:rsidP="008468B8">
      <w:pPr>
        <w:pStyle w:val="1"/>
        <w:jc w:val="both"/>
        <w:rPr>
          <w:b w:val="0"/>
        </w:rPr>
      </w:pPr>
      <w:r w:rsidRPr="00F01DB3">
        <w:rPr>
          <w:b w:val="0"/>
        </w:rPr>
        <w:t xml:space="preserve">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Ленинградской области, если это установлено  судом, а указанное должностное лицо не приняло в пределах своих полномочий мер по исполнению решения суда. </w:t>
      </w:r>
    </w:p>
    <w:p w:rsidR="008468B8" w:rsidRPr="00F01DB3" w:rsidRDefault="008468B8" w:rsidP="008468B8">
      <w:pPr>
        <w:pStyle w:val="1"/>
        <w:jc w:val="both"/>
        <w:rPr>
          <w:b w:val="0"/>
        </w:rPr>
      </w:pPr>
      <w:r w:rsidRPr="00F01DB3">
        <w:rPr>
          <w:b w:val="0"/>
          <w:spacing w:val="-2"/>
        </w:rPr>
        <w:t xml:space="preserve">Ответственность совета депутатов, администрации поселения и должностных </w:t>
      </w:r>
      <w:r w:rsidRPr="00F01DB3">
        <w:rPr>
          <w:b w:val="0"/>
        </w:rPr>
        <w:t xml:space="preserve">лиц поселения </w:t>
      </w:r>
      <w:r w:rsidRPr="00F01DB3">
        <w:rPr>
          <w:b w:val="0"/>
          <w:spacing w:val="4"/>
        </w:rPr>
        <w:t>перед</w:t>
      </w:r>
      <w:r w:rsidRPr="00F01DB3">
        <w:rPr>
          <w:b w:val="0"/>
        </w:rPr>
        <w:t xml:space="preserve"> физическими и юридическими лицами наступает</w:t>
      </w:r>
      <w:r w:rsidRPr="00F01DB3">
        <w:rPr>
          <w:b w:val="0"/>
          <w:spacing w:val="1"/>
        </w:rPr>
        <w:t xml:space="preserve"> в порядке, установленном федеральными законами.</w:t>
      </w:r>
    </w:p>
    <w:p w:rsidR="008468B8" w:rsidRPr="00F01DB3" w:rsidRDefault="008468B8" w:rsidP="008468B8">
      <w:pPr>
        <w:pStyle w:val="1"/>
        <w:jc w:val="both"/>
        <w:rPr>
          <w:b w:val="0"/>
        </w:rPr>
      </w:pPr>
      <w:r w:rsidRPr="00F01DB3">
        <w:rPr>
          <w:b w:val="0"/>
        </w:rPr>
        <w:t>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Ленинградской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r w:rsidRPr="00F01DB3">
        <w:rPr>
          <w:b w:val="0"/>
        </w:rPr>
        <w:tab/>
        <w:t>Полномочия совета депутатов поселения прекращаются со дня вступления в силу закона Ленинградской области о его роспуске.</w:t>
      </w:r>
    </w:p>
    <w:p w:rsidR="008468B8" w:rsidRPr="00F01DB3" w:rsidRDefault="008468B8" w:rsidP="008468B8">
      <w:pPr>
        <w:pStyle w:val="1"/>
        <w:jc w:val="both"/>
        <w:rPr>
          <w:b w:val="0"/>
        </w:rPr>
      </w:pPr>
      <w:r w:rsidRPr="00F01DB3">
        <w:rPr>
          <w:b w:val="0"/>
        </w:rPr>
        <w:t xml:space="preserve">Полномочия совета депутатов прекращаются со дня вступления в силу закона Ленинградской области о его роспуске в случае, если соответствующим судом </w:t>
      </w:r>
      <w:r w:rsidRPr="00F01DB3">
        <w:rPr>
          <w:b w:val="0"/>
        </w:rPr>
        <w:lastRenderedPageBreak/>
        <w:t xml:space="preserve">установлено, что избранный (вновь избранный) в правомочном составе совет депутатов в течение трех месяцев подряд не проводил правомочного заседания. </w:t>
      </w:r>
    </w:p>
    <w:p w:rsidR="008468B8" w:rsidRPr="00F01DB3" w:rsidRDefault="008468B8" w:rsidP="008468B8">
      <w:pPr>
        <w:pStyle w:val="1"/>
        <w:jc w:val="both"/>
        <w:rPr>
          <w:b w:val="0"/>
        </w:rPr>
      </w:pPr>
    </w:p>
    <w:p w:rsidR="008468B8" w:rsidRPr="00F01DB3" w:rsidRDefault="008468B8" w:rsidP="008468B8">
      <w:pPr>
        <w:pStyle w:val="1"/>
        <w:jc w:val="both"/>
        <w:rPr>
          <w:b w:val="0"/>
          <w:sz w:val="28"/>
        </w:rPr>
      </w:pPr>
      <w:bookmarkStart w:id="58" w:name="_Toc116440549"/>
      <w:r w:rsidRPr="00F01DB3">
        <w:rPr>
          <w:b w:val="0"/>
          <w:sz w:val="28"/>
        </w:rPr>
        <w:t>Глава 7. Заключительные положения</w:t>
      </w:r>
      <w:bookmarkEnd w:id="58"/>
    </w:p>
    <w:p w:rsidR="008468B8" w:rsidRPr="00F01DB3" w:rsidRDefault="008468B8" w:rsidP="008468B8">
      <w:pPr>
        <w:pStyle w:val="1"/>
        <w:jc w:val="both"/>
        <w:rPr>
          <w:b w:val="0"/>
        </w:rPr>
      </w:pPr>
    </w:p>
    <w:p w:rsidR="008468B8" w:rsidRPr="00F01DB3" w:rsidRDefault="008468B8" w:rsidP="008468B8">
      <w:pPr>
        <w:pStyle w:val="1"/>
        <w:jc w:val="both"/>
        <w:rPr>
          <w:b w:val="0"/>
        </w:rPr>
      </w:pPr>
      <w:bookmarkStart w:id="59" w:name="_Toc116440550"/>
      <w:r w:rsidRPr="00F01DB3">
        <w:rPr>
          <w:b w:val="0"/>
        </w:rPr>
        <w:t>Статья 50. Вступление в силу настоящего устава</w:t>
      </w:r>
      <w:bookmarkEnd w:id="59"/>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Настоящий устав подлежит государственной регистрации в установленном действующим законодательством порядке. </w:t>
      </w:r>
    </w:p>
    <w:p w:rsidR="008468B8" w:rsidRPr="00F01DB3" w:rsidRDefault="008468B8" w:rsidP="008468B8">
      <w:pPr>
        <w:pStyle w:val="1"/>
        <w:jc w:val="both"/>
        <w:rPr>
          <w:b w:val="0"/>
        </w:rPr>
      </w:pPr>
      <w:r w:rsidRPr="00F01DB3">
        <w:rPr>
          <w:b w:val="0"/>
        </w:rPr>
        <w:t>Настоящий устав вступает в силу после его официального опубликования.</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 Статья 51. О признании утратившим силу устава муниципального образования </w:t>
      </w:r>
    </w:p>
    <w:p w:rsidR="008468B8" w:rsidRPr="00F01DB3" w:rsidRDefault="008468B8" w:rsidP="008468B8">
      <w:pPr>
        <w:pStyle w:val="1"/>
        <w:jc w:val="both"/>
        <w:rPr>
          <w:b w:val="0"/>
        </w:rPr>
      </w:pPr>
    </w:p>
    <w:p w:rsidR="008468B8" w:rsidRPr="00F01DB3" w:rsidRDefault="008468B8" w:rsidP="008468B8">
      <w:pPr>
        <w:pStyle w:val="1"/>
        <w:jc w:val="both"/>
        <w:rPr>
          <w:b w:val="0"/>
        </w:rPr>
      </w:pPr>
      <w:r w:rsidRPr="00F01DB3">
        <w:rPr>
          <w:b w:val="0"/>
        </w:rPr>
        <w:t xml:space="preserve">Устав муниципального образования Шумское  сельское поселение муниципального образования Кировский муниципальный район Ленинградской области, зарегистрированный Главным Управлением Министерства юстиции Российской Федерации по Северо-Западному федеральному округу 26 ноября 2014  года № </w:t>
      </w:r>
      <w:r w:rsidRPr="00F01DB3">
        <w:rPr>
          <w:b w:val="0"/>
          <w:lang w:val="en-US"/>
        </w:rPr>
        <w:t>RU</w:t>
      </w:r>
      <w:r w:rsidRPr="00F01DB3">
        <w:rPr>
          <w:b w:val="0"/>
        </w:rPr>
        <w:t xml:space="preserve"> 475093032014001.</w:t>
      </w:r>
    </w:p>
    <w:p w:rsidR="008468B8" w:rsidRPr="00F01DB3" w:rsidRDefault="008468B8" w:rsidP="008468B8">
      <w:pPr>
        <w:pStyle w:val="1"/>
        <w:jc w:val="both"/>
        <w:rPr>
          <w:b w:val="0"/>
        </w:rPr>
      </w:pPr>
    </w:p>
    <w:p w:rsidR="008468B8" w:rsidRPr="00F01DB3" w:rsidRDefault="008468B8" w:rsidP="008468B8">
      <w:pPr>
        <w:jc w:val="both"/>
        <w:rPr>
          <w:sz w:val="28"/>
          <w:szCs w:val="28"/>
        </w:rPr>
      </w:pPr>
    </w:p>
    <w:sectPr w:rsidR="008468B8" w:rsidRPr="00F01DB3" w:rsidSect="000D2EB7">
      <w:pgSz w:w="11906" w:h="16838"/>
      <w:pgMar w:top="42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406A874A"/>
    <w:lvl w:ilvl="0" w:tplc="9E7EF02E">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7863D4D"/>
    <w:multiLevelType w:val="singleLevel"/>
    <w:tmpl w:val="F40AE4F6"/>
    <w:lvl w:ilvl="0">
      <w:start w:val="1"/>
      <w:numFmt w:val="decimal"/>
      <w:lvlText w:val="%1."/>
      <w:legacy w:legacy="1" w:legacySpace="0" w:legacyIndent="198"/>
      <w:lvlJc w:val="left"/>
      <w:pPr>
        <w:ind w:left="0" w:firstLine="0"/>
      </w:pPr>
      <w:rPr>
        <w:rFonts w:ascii="Times New Roman" w:hAnsi="Times New Roman" w:cs="Times New Roman" w:hint="default"/>
      </w:rPr>
    </w:lvl>
  </w:abstractNum>
  <w:abstractNum w:abstractNumId="2">
    <w:nsid w:val="0881785A"/>
    <w:multiLevelType w:val="hybridMultilevel"/>
    <w:tmpl w:val="AF5E2E5E"/>
    <w:lvl w:ilvl="0" w:tplc="FFFFFFFF">
      <w:start w:val="1"/>
      <w:numFmt w:val="decimal"/>
      <w:lvlText w:val="%1."/>
      <w:lvlJc w:val="left"/>
      <w:pPr>
        <w:tabs>
          <w:tab w:val="num" w:pos="1422"/>
        </w:tabs>
        <w:ind w:left="1422"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7869B4"/>
    <w:multiLevelType w:val="hybridMultilevel"/>
    <w:tmpl w:val="59242668"/>
    <w:lvl w:ilvl="0" w:tplc="B8BEF34C">
      <w:start w:val="1"/>
      <w:numFmt w:val="decimal"/>
      <w:lvlText w:val="%1."/>
      <w:legacy w:legacy="1" w:legacySpace="0" w:legacyIndent="202"/>
      <w:lvlJc w:val="left"/>
      <w:pPr>
        <w:ind w:left="0" w:firstLine="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F064C"/>
    <w:multiLevelType w:val="hybridMultilevel"/>
    <w:tmpl w:val="35EE6A04"/>
    <w:lvl w:ilvl="0" w:tplc="637CECB2">
      <w:start w:val="1"/>
      <w:numFmt w:val="decimal"/>
      <w:lvlText w:val="%1."/>
      <w:lvlJc w:val="left"/>
      <w:pPr>
        <w:tabs>
          <w:tab w:val="num" w:pos="1455"/>
        </w:tabs>
        <w:ind w:left="1455" w:hanging="91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15AA5"/>
    <w:multiLevelType w:val="hybridMultilevel"/>
    <w:tmpl w:val="7C924E72"/>
    <w:lvl w:ilvl="0" w:tplc="594C2FE2">
      <w:start w:val="1"/>
      <w:numFmt w:val="decimal"/>
      <w:lvlText w:val="%1."/>
      <w:lvlJc w:val="left"/>
      <w:pPr>
        <w:tabs>
          <w:tab w:val="num" w:pos="360"/>
        </w:tabs>
        <w:ind w:left="57" w:hanging="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E9B598E"/>
    <w:multiLevelType w:val="hybridMultilevel"/>
    <w:tmpl w:val="EB3AD7CA"/>
    <w:lvl w:ilvl="0" w:tplc="F5BA773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2E0DB1"/>
    <w:multiLevelType w:val="hybridMultilevel"/>
    <w:tmpl w:val="ABBA71A6"/>
    <w:lvl w:ilvl="0" w:tplc="7CE4A31E">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65C4740"/>
    <w:multiLevelType w:val="hybridMultilevel"/>
    <w:tmpl w:val="D338C34C"/>
    <w:lvl w:ilvl="0" w:tplc="1B4447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07068"/>
    <w:multiLevelType w:val="singleLevel"/>
    <w:tmpl w:val="A6DE1582"/>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10">
    <w:nsid w:val="283B1965"/>
    <w:multiLevelType w:val="hybridMultilevel"/>
    <w:tmpl w:val="7528F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F6538"/>
    <w:multiLevelType w:val="hybridMultilevel"/>
    <w:tmpl w:val="E6AA93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CC20B2"/>
    <w:multiLevelType w:val="hybridMultilevel"/>
    <w:tmpl w:val="710EBEA4"/>
    <w:lvl w:ilvl="0" w:tplc="A6DE1582">
      <w:start w:val="1"/>
      <w:numFmt w:val="decimal"/>
      <w:lvlText w:val="%1."/>
      <w:legacy w:legacy="1" w:legacySpace="0" w:legacyIndent="202"/>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21CFC"/>
    <w:multiLevelType w:val="hybridMultilevel"/>
    <w:tmpl w:val="89724242"/>
    <w:lvl w:ilvl="0" w:tplc="FFFFFFFF">
      <w:start w:val="1"/>
      <w:numFmt w:val="decimal"/>
      <w:lvlText w:val="%1)"/>
      <w:lvlJc w:val="left"/>
      <w:pPr>
        <w:tabs>
          <w:tab w:val="num" w:pos="1637"/>
        </w:tabs>
        <w:ind w:left="16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78D6353"/>
    <w:multiLevelType w:val="hybridMultilevel"/>
    <w:tmpl w:val="EE586556"/>
    <w:lvl w:ilvl="0" w:tplc="F3B63CC0">
      <w:start w:val="12"/>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980361"/>
    <w:multiLevelType w:val="hybridMultilevel"/>
    <w:tmpl w:val="DE6EA828"/>
    <w:lvl w:ilvl="0" w:tplc="ED5430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657A2"/>
    <w:multiLevelType w:val="hybridMultilevel"/>
    <w:tmpl w:val="CBD09E26"/>
    <w:lvl w:ilvl="0" w:tplc="5CD600C0">
      <w:start w:val="1"/>
      <w:numFmt w:val="decimal"/>
      <w:lvlText w:val="%1."/>
      <w:lvlJc w:val="left"/>
      <w:pPr>
        <w:tabs>
          <w:tab w:val="num" w:pos="1455"/>
        </w:tabs>
        <w:ind w:left="1455" w:hanging="91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A768B"/>
    <w:multiLevelType w:val="hybridMultilevel"/>
    <w:tmpl w:val="E2DA4B32"/>
    <w:lvl w:ilvl="0" w:tplc="73DAF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F40ED"/>
    <w:multiLevelType w:val="hybridMultilevel"/>
    <w:tmpl w:val="D2BE6C86"/>
    <w:lvl w:ilvl="0" w:tplc="73C850EE">
      <w:start w:val="1"/>
      <w:numFmt w:val="decimal"/>
      <w:lvlText w:val="%1."/>
      <w:lvlJc w:val="left"/>
      <w:pPr>
        <w:tabs>
          <w:tab w:val="num" w:pos="901"/>
        </w:tabs>
        <w:ind w:left="90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756D4"/>
    <w:multiLevelType w:val="hybridMultilevel"/>
    <w:tmpl w:val="AD7E5EF6"/>
    <w:lvl w:ilvl="0" w:tplc="2A403E54">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E6B2F"/>
    <w:multiLevelType w:val="hybridMultilevel"/>
    <w:tmpl w:val="665C4DF0"/>
    <w:lvl w:ilvl="0" w:tplc="63A66C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8592A"/>
    <w:multiLevelType w:val="hybridMultilevel"/>
    <w:tmpl w:val="4072C172"/>
    <w:lvl w:ilvl="0" w:tplc="DFAC69F6">
      <w:start w:val="1"/>
      <w:numFmt w:val="decimal"/>
      <w:lvlText w:val="%1."/>
      <w:lvlJc w:val="left"/>
      <w:pPr>
        <w:tabs>
          <w:tab w:val="num" w:pos="1455"/>
        </w:tabs>
        <w:ind w:left="1455" w:hanging="915"/>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32D83"/>
    <w:multiLevelType w:val="hybridMultilevel"/>
    <w:tmpl w:val="A9C44C2C"/>
    <w:lvl w:ilvl="0" w:tplc="A06829E0">
      <w:start w:val="1"/>
      <w:numFmt w:val="decimal"/>
      <w:lvlText w:val="%1."/>
      <w:lvlJc w:val="left"/>
      <w:pPr>
        <w:ind w:left="2072"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B55715"/>
    <w:multiLevelType w:val="hybridMultilevel"/>
    <w:tmpl w:val="1A882B4E"/>
    <w:lvl w:ilvl="0" w:tplc="5CD600C0">
      <w:start w:val="1"/>
      <w:numFmt w:val="decimal"/>
      <w:lvlText w:val="%1."/>
      <w:lvlJc w:val="left"/>
      <w:pPr>
        <w:tabs>
          <w:tab w:val="num" w:pos="1455"/>
        </w:tabs>
        <w:ind w:left="1455" w:hanging="91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75178"/>
    <w:multiLevelType w:val="hybridMultilevel"/>
    <w:tmpl w:val="1D500DFE"/>
    <w:lvl w:ilvl="0" w:tplc="212E5D0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433C0AEA"/>
    <w:multiLevelType w:val="hybridMultilevel"/>
    <w:tmpl w:val="59BE61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8773025"/>
    <w:multiLevelType w:val="hybridMultilevel"/>
    <w:tmpl w:val="ED7093EA"/>
    <w:lvl w:ilvl="0" w:tplc="41105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335E99"/>
    <w:multiLevelType w:val="hybridMultilevel"/>
    <w:tmpl w:val="3F4A6B60"/>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95A4CE7"/>
    <w:multiLevelType w:val="hybridMultilevel"/>
    <w:tmpl w:val="AA3A1AC0"/>
    <w:lvl w:ilvl="0" w:tplc="73DAF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871849"/>
    <w:multiLevelType w:val="hybridMultilevel"/>
    <w:tmpl w:val="A02680A6"/>
    <w:lvl w:ilvl="0" w:tplc="C1349BFE">
      <w:start w:val="1"/>
      <w:numFmt w:val="decimal"/>
      <w:lvlText w:val="%1)"/>
      <w:lvlJc w:val="left"/>
      <w:pPr>
        <w:tabs>
          <w:tab w:val="num" w:pos="720"/>
        </w:tabs>
        <w:ind w:left="0" w:firstLine="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CB30F6"/>
    <w:multiLevelType w:val="hybridMultilevel"/>
    <w:tmpl w:val="4522B9A6"/>
    <w:lvl w:ilvl="0" w:tplc="94A4EE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5F5048"/>
    <w:multiLevelType w:val="hybridMultilevel"/>
    <w:tmpl w:val="BD4E0FF4"/>
    <w:lvl w:ilvl="0" w:tplc="02B2AD1C">
      <w:start w:val="3"/>
      <w:numFmt w:val="decimal"/>
      <w:lvlText w:val="%1."/>
      <w:lvlJc w:val="left"/>
      <w:pPr>
        <w:tabs>
          <w:tab w:val="num" w:pos="1455"/>
        </w:tabs>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B67876"/>
    <w:multiLevelType w:val="hybridMultilevel"/>
    <w:tmpl w:val="6C989184"/>
    <w:lvl w:ilvl="0" w:tplc="C51099C6">
      <w:start w:val="1"/>
      <w:numFmt w:val="decimal"/>
      <w:lvlText w:val="%1."/>
      <w:lvlJc w:val="left"/>
      <w:pPr>
        <w:tabs>
          <w:tab w:val="num" w:pos="901"/>
        </w:tabs>
        <w:ind w:left="901"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7973B8"/>
    <w:multiLevelType w:val="hybridMultilevel"/>
    <w:tmpl w:val="4710AF08"/>
    <w:lvl w:ilvl="0" w:tplc="41F6CE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EC26CC"/>
    <w:multiLevelType w:val="hybridMultilevel"/>
    <w:tmpl w:val="4B0210FC"/>
    <w:lvl w:ilvl="0" w:tplc="FFFFFFFF">
      <w:start w:val="1"/>
      <w:numFmt w:val="decimal"/>
      <w:lvlText w:val="%1."/>
      <w:lvlJc w:val="left"/>
      <w:pPr>
        <w:tabs>
          <w:tab w:val="num" w:pos="1500"/>
        </w:tabs>
        <w:ind w:left="1500" w:hanging="9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E5114DE"/>
    <w:multiLevelType w:val="hybridMultilevel"/>
    <w:tmpl w:val="F9A0F966"/>
    <w:lvl w:ilvl="0" w:tplc="FFFFFFFF">
      <w:start w:val="1"/>
      <w:numFmt w:val="decimal"/>
      <w:lvlText w:val="%1."/>
      <w:lvlJc w:val="left"/>
      <w:pPr>
        <w:tabs>
          <w:tab w:val="num" w:pos="885"/>
        </w:tabs>
        <w:ind w:left="885" w:hanging="885"/>
      </w:pPr>
      <w:rPr>
        <w:rFonts w:hint="default"/>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6">
    <w:nsid w:val="6061227A"/>
    <w:multiLevelType w:val="hybridMultilevel"/>
    <w:tmpl w:val="42BEF0D4"/>
    <w:lvl w:ilvl="0" w:tplc="E9F4F662">
      <w:start w:val="1"/>
      <w:numFmt w:val="decimal"/>
      <w:lvlText w:val="%1."/>
      <w:lvlJc w:val="left"/>
      <w:pPr>
        <w:tabs>
          <w:tab w:val="num" w:pos="1455"/>
        </w:tabs>
        <w:ind w:left="1455" w:hanging="91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DB24EB"/>
    <w:multiLevelType w:val="hybridMultilevel"/>
    <w:tmpl w:val="4FD40706"/>
    <w:lvl w:ilvl="0" w:tplc="14009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12585"/>
    <w:multiLevelType w:val="singleLevel"/>
    <w:tmpl w:val="04190011"/>
    <w:lvl w:ilvl="0">
      <w:start w:val="1"/>
      <w:numFmt w:val="decimal"/>
      <w:lvlText w:val="%1)"/>
      <w:lvlJc w:val="left"/>
      <w:pPr>
        <w:tabs>
          <w:tab w:val="num" w:pos="360"/>
        </w:tabs>
        <w:ind w:left="360" w:hanging="360"/>
      </w:pPr>
    </w:lvl>
  </w:abstractNum>
  <w:abstractNum w:abstractNumId="39">
    <w:nsid w:val="715F15EA"/>
    <w:multiLevelType w:val="hybridMultilevel"/>
    <w:tmpl w:val="B7526B20"/>
    <w:lvl w:ilvl="0" w:tplc="70106F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C51EA0"/>
    <w:multiLevelType w:val="hybridMultilevel"/>
    <w:tmpl w:val="E5708BBE"/>
    <w:lvl w:ilvl="0" w:tplc="FFFFFFFF">
      <w:start w:val="1"/>
      <w:numFmt w:val="decimal"/>
      <w:lvlText w:val="%1."/>
      <w:lvlJc w:val="left"/>
      <w:pPr>
        <w:tabs>
          <w:tab w:val="num" w:pos="1410"/>
        </w:tabs>
        <w:ind w:left="1410" w:hanging="870"/>
      </w:p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74488854">
      <w:start w:val="1"/>
      <w:numFmt w:val="decimal"/>
      <w:lvlText w:val="%3)"/>
      <w:lvlJc w:val="left"/>
      <w:pPr>
        <w:tabs>
          <w:tab w:val="num" w:pos="3015"/>
        </w:tabs>
        <w:ind w:left="3015" w:hanging="85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5F80A41"/>
    <w:multiLevelType w:val="hybridMultilevel"/>
    <w:tmpl w:val="678285B6"/>
    <w:lvl w:ilvl="0" w:tplc="FFFFFFFF">
      <w:start w:val="1"/>
      <w:numFmt w:val="decimal"/>
      <w:lvlText w:val="%1."/>
      <w:lvlJc w:val="left"/>
      <w:pPr>
        <w:tabs>
          <w:tab w:val="num" w:pos="1560"/>
        </w:tabs>
        <w:ind w:left="1560" w:hanging="8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83B3D4C"/>
    <w:multiLevelType w:val="hybridMultilevel"/>
    <w:tmpl w:val="3EB64422"/>
    <w:lvl w:ilvl="0" w:tplc="DB607BC0">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247A8"/>
    <w:multiLevelType w:val="hybridMultilevel"/>
    <w:tmpl w:val="F80817EE"/>
    <w:lvl w:ilvl="0" w:tplc="73C850EE">
      <w:start w:val="1"/>
      <w:numFmt w:val="decimal"/>
      <w:lvlText w:val="%1."/>
      <w:lvlJc w:val="left"/>
      <w:pPr>
        <w:tabs>
          <w:tab w:val="num" w:pos="901"/>
        </w:tabs>
        <w:ind w:left="901"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A316B7E"/>
    <w:multiLevelType w:val="hybridMultilevel"/>
    <w:tmpl w:val="FEFCA63E"/>
    <w:lvl w:ilvl="0" w:tplc="1B0AC66C">
      <w:start w:val="1"/>
      <w:numFmt w:val="decimal"/>
      <w:lvlText w:val="%1."/>
      <w:lvlJc w:val="left"/>
      <w:pPr>
        <w:tabs>
          <w:tab w:val="num" w:pos="643"/>
        </w:tabs>
        <w:ind w:left="340" w:hanging="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3"/>
  </w:num>
  <w:num w:numId="8">
    <w:abstractNumId w:val="4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0"/>
  </w:num>
  <w:num w:numId="13">
    <w:abstractNumId w:val="25"/>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8"/>
  </w:num>
  <w:num w:numId="23">
    <w:abstractNumId w:val="17"/>
  </w:num>
  <w:num w:numId="24">
    <w:abstractNumId w:val="37"/>
  </w:num>
  <w:num w:numId="25">
    <w:abstractNumId w:val="33"/>
  </w:num>
  <w:num w:numId="26">
    <w:abstractNumId w:val="26"/>
  </w:num>
  <w:num w:numId="27">
    <w:abstractNumId w:val="8"/>
  </w:num>
  <w:num w:numId="28">
    <w:abstractNumId w:val="20"/>
  </w:num>
  <w:num w:numId="29">
    <w:abstractNumId w:val="3"/>
  </w:num>
  <w:num w:numId="30">
    <w:abstractNumId w:val="12"/>
  </w:num>
  <w:num w:numId="31">
    <w:abstractNumId w:val="18"/>
  </w:num>
  <w:num w:numId="32">
    <w:abstractNumId w:val="32"/>
  </w:num>
  <w:num w:numId="33">
    <w:abstractNumId w:val="21"/>
  </w:num>
  <w:num w:numId="34">
    <w:abstractNumId w:val="31"/>
  </w:num>
  <w:num w:numId="35">
    <w:abstractNumId w:val="42"/>
  </w:num>
  <w:num w:numId="36">
    <w:abstractNumId w:val="19"/>
  </w:num>
  <w:num w:numId="37">
    <w:abstractNumId w:val="36"/>
  </w:num>
  <w:num w:numId="38">
    <w:abstractNumId w:val="4"/>
  </w:num>
  <w:num w:numId="39">
    <w:abstractNumId w:val="16"/>
  </w:num>
  <w:num w:numId="40">
    <w:abstractNumId w:val="23"/>
  </w:num>
  <w:num w:numId="41">
    <w:abstractNumId w:val="3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78"/>
  <w:displayHorizontalDrawingGridEvery w:val="2"/>
  <w:displayVerticalDrawingGridEvery w:val="2"/>
  <w:noPunctuationKerning/>
  <w:characterSpacingControl w:val="doNotCompress"/>
  <w:compat/>
  <w:rsids>
    <w:rsidRoot w:val="00C844F3"/>
    <w:rsid w:val="00085670"/>
    <w:rsid w:val="000B39BD"/>
    <w:rsid w:val="000B7565"/>
    <w:rsid w:val="000D2EB7"/>
    <w:rsid w:val="00117F9F"/>
    <w:rsid w:val="00121488"/>
    <w:rsid w:val="001B16C0"/>
    <w:rsid w:val="001C3D0E"/>
    <w:rsid w:val="001D7F8A"/>
    <w:rsid w:val="0023480A"/>
    <w:rsid w:val="0024194A"/>
    <w:rsid w:val="002A0954"/>
    <w:rsid w:val="002A52A4"/>
    <w:rsid w:val="00316D99"/>
    <w:rsid w:val="003763D5"/>
    <w:rsid w:val="00383C0C"/>
    <w:rsid w:val="003E46C1"/>
    <w:rsid w:val="003F7E89"/>
    <w:rsid w:val="00432F21"/>
    <w:rsid w:val="00483423"/>
    <w:rsid w:val="004C7427"/>
    <w:rsid w:val="004E59B3"/>
    <w:rsid w:val="00565588"/>
    <w:rsid w:val="00633A11"/>
    <w:rsid w:val="00646DF7"/>
    <w:rsid w:val="006851A2"/>
    <w:rsid w:val="006A2651"/>
    <w:rsid w:val="006E569A"/>
    <w:rsid w:val="006F3F40"/>
    <w:rsid w:val="006F6A15"/>
    <w:rsid w:val="00774715"/>
    <w:rsid w:val="007C7AB5"/>
    <w:rsid w:val="007F01F7"/>
    <w:rsid w:val="008468B8"/>
    <w:rsid w:val="00887008"/>
    <w:rsid w:val="00943B87"/>
    <w:rsid w:val="009D2D26"/>
    <w:rsid w:val="00A339AE"/>
    <w:rsid w:val="00A4131D"/>
    <w:rsid w:val="00A522AF"/>
    <w:rsid w:val="00A55E90"/>
    <w:rsid w:val="00A65AE7"/>
    <w:rsid w:val="00A85AEC"/>
    <w:rsid w:val="00B023BE"/>
    <w:rsid w:val="00B04110"/>
    <w:rsid w:val="00B77E44"/>
    <w:rsid w:val="00BC1BB7"/>
    <w:rsid w:val="00BF40BD"/>
    <w:rsid w:val="00BF7DEE"/>
    <w:rsid w:val="00C16661"/>
    <w:rsid w:val="00C26796"/>
    <w:rsid w:val="00C844F3"/>
    <w:rsid w:val="00CD04E6"/>
    <w:rsid w:val="00D23063"/>
    <w:rsid w:val="00D52E4B"/>
    <w:rsid w:val="00D731AC"/>
    <w:rsid w:val="00DF132C"/>
    <w:rsid w:val="00E60E8E"/>
    <w:rsid w:val="00E838CF"/>
    <w:rsid w:val="00EC51AA"/>
    <w:rsid w:val="00F01DB3"/>
    <w:rsid w:val="00F033A9"/>
    <w:rsid w:val="00F60A24"/>
    <w:rsid w:val="00F60EC1"/>
    <w:rsid w:val="00F6132F"/>
    <w:rsid w:val="00FA2503"/>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AF"/>
    <w:rPr>
      <w:sz w:val="24"/>
      <w:szCs w:val="24"/>
    </w:rPr>
  </w:style>
  <w:style w:type="paragraph" w:styleId="1">
    <w:name w:val="heading 1"/>
    <w:basedOn w:val="a"/>
    <w:next w:val="a"/>
    <w:link w:val="10"/>
    <w:qFormat/>
    <w:rsid w:val="00A522AF"/>
    <w:pPr>
      <w:keepNext/>
      <w:outlineLvl w:val="0"/>
    </w:pPr>
    <w:rPr>
      <w:b/>
      <w:bCs/>
    </w:rPr>
  </w:style>
  <w:style w:type="paragraph" w:styleId="2">
    <w:name w:val="heading 2"/>
    <w:basedOn w:val="a"/>
    <w:next w:val="a"/>
    <w:link w:val="20"/>
    <w:unhideWhenUsed/>
    <w:qFormat/>
    <w:rsid w:val="00846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468B8"/>
    <w:pPr>
      <w:keepNext/>
      <w:widowControl w:val="0"/>
      <w:shd w:val="clear" w:color="auto" w:fill="FFFFFF"/>
      <w:autoSpaceDE w:val="0"/>
      <w:autoSpaceDN w:val="0"/>
      <w:adjustRightInd w:val="0"/>
      <w:spacing w:before="115" w:line="278" w:lineRule="exact"/>
      <w:ind w:left="5" w:right="10" w:firstLine="542"/>
      <w:jc w:val="both"/>
      <w:outlineLvl w:val="3"/>
    </w:pPr>
    <w:rPr>
      <w:rFonts w:ascii="Courier New" w:hAnsi="Courier New" w:cs="Courier New"/>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22AF"/>
    <w:pPr>
      <w:spacing w:after="120"/>
      <w:ind w:left="283"/>
    </w:pPr>
    <w:rPr>
      <w:sz w:val="16"/>
      <w:szCs w:val="16"/>
    </w:rPr>
  </w:style>
  <w:style w:type="paragraph" w:customStyle="1" w:styleId="ConsTitle">
    <w:name w:val="ConsTitle"/>
    <w:rsid w:val="00A522AF"/>
    <w:pPr>
      <w:widowControl w:val="0"/>
      <w:autoSpaceDE w:val="0"/>
      <w:autoSpaceDN w:val="0"/>
      <w:adjustRightInd w:val="0"/>
      <w:ind w:right="19772"/>
    </w:pPr>
    <w:rPr>
      <w:rFonts w:ascii="Arial" w:hAnsi="Arial" w:cs="Arial"/>
      <w:b/>
      <w:bCs/>
      <w:sz w:val="16"/>
      <w:szCs w:val="16"/>
      <w:lang w:eastAsia="en-US"/>
    </w:rPr>
  </w:style>
  <w:style w:type="character" w:customStyle="1" w:styleId="30">
    <w:name w:val="Основной текст (3)_"/>
    <w:basedOn w:val="a0"/>
    <w:link w:val="31"/>
    <w:rsid w:val="00121488"/>
    <w:rPr>
      <w:b/>
      <w:bCs/>
      <w:sz w:val="25"/>
      <w:szCs w:val="25"/>
      <w:shd w:val="clear" w:color="auto" w:fill="FFFFFF"/>
    </w:rPr>
  </w:style>
  <w:style w:type="paragraph" w:customStyle="1" w:styleId="31">
    <w:name w:val="Основной текст (3)"/>
    <w:basedOn w:val="a"/>
    <w:link w:val="30"/>
    <w:rsid w:val="00121488"/>
    <w:pPr>
      <w:shd w:val="clear" w:color="auto" w:fill="FFFFFF"/>
      <w:spacing w:before="600" w:after="300" w:line="360" w:lineRule="exact"/>
      <w:jc w:val="center"/>
    </w:pPr>
    <w:rPr>
      <w:b/>
      <w:bCs/>
      <w:sz w:val="25"/>
      <w:szCs w:val="25"/>
    </w:rPr>
  </w:style>
  <w:style w:type="paragraph" w:customStyle="1" w:styleId="tex1st">
    <w:name w:val="tex1st"/>
    <w:basedOn w:val="a"/>
    <w:rsid w:val="004C7427"/>
    <w:pPr>
      <w:spacing w:before="100" w:beforeAutospacing="1" w:after="100" w:afterAutospacing="1"/>
    </w:pPr>
  </w:style>
  <w:style w:type="character" w:styleId="a3">
    <w:name w:val="Strong"/>
    <w:qFormat/>
    <w:rsid w:val="004C7427"/>
    <w:rPr>
      <w:b/>
      <w:bCs/>
    </w:rPr>
  </w:style>
  <w:style w:type="paragraph" w:customStyle="1" w:styleId="tex2st">
    <w:name w:val="tex2st"/>
    <w:basedOn w:val="a"/>
    <w:rsid w:val="004C7427"/>
    <w:pPr>
      <w:spacing w:before="100" w:beforeAutospacing="1" w:after="100" w:afterAutospacing="1"/>
    </w:pPr>
  </w:style>
  <w:style w:type="paragraph" w:styleId="a4">
    <w:name w:val="List Paragraph"/>
    <w:basedOn w:val="a"/>
    <w:uiPriority w:val="34"/>
    <w:qFormat/>
    <w:rsid w:val="00FA2503"/>
    <w:pPr>
      <w:ind w:left="720"/>
      <w:contextualSpacing/>
    </w:pPr>
  </w:style>
  <w:style w:type="paragraph" w:styleId="a5">
    <w:name w:val="Balloon Text"/>
    <w:basedOn w:val="a"/>
    <w:link w:val="a6"/>
    <w:uiPriority w:val="99"/>
    <w:semiHidden/>
    <w:unhideWhenUsed/>
    <w:rsid w:val="00887008"/>
    <w:rPr>
      <w:rFonts w:ascii="Tahoma" w:hAnsi="Tahoma" w:cs="Tahoma"/>
      <w:sz w:val="16"/>
      <w:szCs w:val="16"/>
    </w:rPr>
  </w:style>
  <w:style w:type="character" w:customStyle="1" w:styleId="a6">
    <w:name w:val="Текст выноски Знак"/>
    <w:basedOn w:val="a0"/>
    <w:link w:val="a5"/>
    <w:uiPriority w:val="99"/>
    <w:semiHidden/>
    <w:rsid w:val="00887008"/>
    <w:rPr>
      <w:rFonts w:ascii="Tahoma" w:hAnsi="Tahoma" w:cs="Tahoma"/>
      <w:sz w:val="16"/>
      <w:szCs w:val="16"/>
    </w:rPr>
  </w:style>
  <w:style w:type="character" w:styleId="a7">
    <w:name w:val="Hyperlink"/>
    <w:basedOn w:val="a0"/>
    <w:unhideWhenUsed/>
    <w:rsid w:val="002A0954"/>
    <w:rPr>
      <w:strike w:val="0"/>
      <w:dstrike w:val="0"/>
      <w:color w:val="3272C0"/>
      <w:u w:val="none"/>
      <w:effect w:val="none"/>
      <w:shd w:val="clear" w:color="auto" w:fill="auto"/>
    </w:rPr>
  </w:style>
  <w:style w:type="paragraph" w:customStyle="1" w:styleId="s1">
    <w:name w:val="s_1"/>
    <w:basedOn w:val="a"/>
    <w:rsid w:val="002A0954"/>
    <w:pPr>
      <w:spacing w:before="100" w:beforeAutospacing="1" w:after="100" w:afterAutospacing="1"/>
    </w:pPr>
  </w:style>
  <w:style w:type="paragraph" w:customStyle="1" w:styleId="s3">
    <w:name w:val="s_3"/>
    <w:basedOn w:val="a"/>
    <w:rsid w:val="002A0954"/>
    <w:pPr>
      <w:spacing w:before="100" w:beforeAutospacing="1" w:after="100" w:afterAutospacing="1"/>
    </w:pPr>
  </w:style>
  <w:style w:type="paragraph" w:styleId="a8">
    <w:name w:val="Title"/>
    <w:basedOn w:val="a"/>
    <w:link w:val="a9"/>
    <w:qFormat/>
    <w:rsid w:val="008468B8"/>
    <w:pPr>
      <w:jc w:val="center"/>
    </w:pPr>
    <w:rPr>
      <w:b/>
      <w:sz w:val="28"/>
      <w:szCs w:val="20"/>
    </w:rPr>
  </w:style>
  <w:style w:type="character" w:customStyle="1" w:styleId="a9">
    <w:name w:val="Название Знак"/>
    <w:basedOn w:val="a0"/>
    <w:link w:val="a8"/>
    <w:rsid w:val="008468B8"/>
    <w:rPr>
      <w:b/>
      <w:sz w:val="28"/>
    </w:rPr>
  </w:style>
  <w:style w:type="character" w:customStyle="1" w:styleId="20">
    <w:name w:val="Заголовок 2 Знак"/>
    <w:basedOn w:val="a0"/>
    <w:link w:val="2"/>
    <w:rsid w:val="008468B8"/>
    <w:rPr>
      <w:rFonts w:asciiTheme="majorHAnsi" w:eastAsiaTheme="majorEastAsia" w:hAnsiTheme="majorHAnsi" w:cstheme="majorBidi"/>
      <w:b/>
      <w:bCs/>
      <w:color w:val="4F81BD" w:themeColor="accent1"/>
      <w:sz w:val="26"/>
      <w:szCs w:val="26"/>
    </w:rPr>
  </w:style>
  <w:style w:type="paragraph" w:styleId="aa">
    <w:name w:val="Body Text"/>
    <w:basedOn w:val="a"/>
    <w:link w:val="ab"/>
    <w:unhideWhenUsed/>
    <w:rsid w:val="008468B8"/>
    <w:pPr>
      <w:spacing w:after="120"/>
    </w:pPr>
  </w:style>
  <w:style w:type="character" w:customStyle="1" w:styleId="ab">
    <w:name w:val="Основной текст Знак"/>
    <w:basedOn w:val="a0"/>
    <w:link w:val="aa"/>
    <w:rsid w:val="008468B8"/>
    <w:rPr>
      <w:sz w:val="24"/>
      <w:szCs w:val="24"/>
    </w:rPr>
  </w:style>
  <w:style w:type="paragraph" w:styleId="ac">
    <w:name w:val="Body Text Indent"/>
    <w:basedOn w:val="a"/>
    <w:link w:val="ad"/>
    <w:unhideWhenUsed/>
    <w:rsid w:val="008468B8"/>
    <w:pPr>
      <w:spacing w:after="120"/>
      <w:ind w:left="283"/>
    </w:pPr>
  </w:style>
  <w:style w:type="character" w:customStyle="1" w:styleId="ad">
    <w:name w:val="Основной текст с отступом Знак"/>
    <w:basedOn w:val="a0"/>
    <w:link w:val="ac"/>
    <w:rsid w:val="008468B8"/>
    <w:rPr>
      <w:sz w:val="24"/>
      <w:szCs w:val="24"/>
    </w:rPr>
  </w:style>
  <w:style w:type="paragraph" w:styleId="21">
    <w:name w:val="Body Text 2"/>
    <w:basedOn w:val="a"/>
    <w:link w:val="22"/>
    <w:unhideWhenUsed/>
    <w:rsid w:val="008468B8"/>
    <w:pPr>
      <w:spacing w:after="120" w:line="480" w:lineRule="auto"/>
    </w:pPr>
  </w:style>
  <w:style w:type="character" w:customStyle="1" w:styleId="22">
    <w:name w:val="Основной текст 2 Знак"/>
    <w:basedOn w:val="a0"/>
    <w:link w:val="21"/>
    <w:rsid w:val="008468B8"/>
    <w:rPr>
      <w:sz w:val="24"/>
      <w:szCs w:val="24"/>
    </w:rPr>
  </w:style>
  <w:style w:type="paragraph" w:styleId="32">
    <w:name w:val="Body Text 3"/>
    <w:basedOn w:val="a"/>
    <w:link w:val="33"/>
    <w:unhideWhenUsed/>
    <w:rsid w:val="008468B8"/>
    <w:pPr>
      <w:spacing w:after="120"/>
    </w:pPr>
    <w:rPr>
      <w:sz w:val="16"/>
      <w:szCs w:val="16"/>
    </w:rPr>
  </w:style>
  <w:style w:type="character" w:customStyle="1" w:styleId="33">
    <w:name w:val="Основной текст 3 Знак"/>
    <w:basedOn w:val="a0"/>
    <w:link w:val="32"/>
    <w:rsid w:val="008468B8"/>
    <w:rPr>
      <w:sz w:val="16"/>
      <w:szCs w:val="16"/>
    </w:rPr>
  </w:style>
  <w:style w:type="paragraph" w:styleId="23">
    <w:name w:val="Body Text Indent 2"/>
    <w:basedOn w:val="a"/>
    <w:link w:val="24"/>
    <w:unhideWhenUsed/>
    <w:rsid w:val="008468B8"/>
    <w:pPr>
      <w:spacing w:after="120" w:line="480" w:lineRule="auto"/>
      <w:ind w:left="283"/>
    </w:pPr>
  </w:style>
  <w:style w:type="character" w:customStyle="1" w:styleId="24">
    <w:name w:val="Основной текст с отступом 2 Знак"/>
    <w:basedOn w:val="a0"/>
    <w:link w:val="23"/>
    <w:rsid w:val="008468B8"/>
    <w:rPr>
      <w:sz w:val="24"/>
      <w:szCs w:val="24"/>
    </w:rPr>
  </w:style>
  <w:style w:type="character" w:customStyle="1" w:styleId="40">
    <w:name w:val="Заголовок 4 Знак"/>
    <w:basedOn w:val="a0"/>
    <w:link w:val="4"/>
    <w:rsid w:val="008468B8"/>
    <w:rPr>
      <w:rFonts w:ascii="Courier New" w:hAnsi="Courier New" w:cs="Courier New"/>
      <w:b/>
      <w:bCs/>
      <w:color w:val="000000"/>
      <w:sz w:val="24"/>
      <w:szCs w:val="28"/>
      <w:shd w:val="clear" w:color="auto" w:fill="FFFFFF"/>
    </w:rPr>
  </w:style>
  <w:style w:type="character" w:customStyle="1" w:styleId="10">
    <w:name w:val="Заголовок 1 Знак"/>
    <w:basedOn w:val="a0"/>
    <w:link w:val="1"/>
    <w:rsid w:val="008468B8"/>
    <w:rPr>
      <w:b/>
      <w:bCs/>
      <w:sz w:val="24"/>
      <w:szCs w:val="24"/>
    </w:rPr>
  </w:style>
  <w:style w:type="paragraph" w:styleId="25">
    <w:name w:val="List 2"/>
    <w:basedOn w:val="a"/>
    <w:rsid w:val="008468B8"/>
    <w:pPr>
      <w:widowControl w:val="0"/>
      <w:autoSpaceDE w:val="0"/>
      <w:autoSpaceDN w:val="0"/>
      <w:adjustRightInd w:val="0"/>
      <w:ind w:left="566" w:hanging="283"/>
      <w:jc w:val="both"/>
    </w:pPr>
    <w:rPr>
      <w:rFonts w:ascii="Arial" w:hAnsi="Arial" w:cs="Arial"/>
      <w:sz w:val="20"/>
      <w:szCs w:val="20"/>
    </w:rPr>
  </w:style>
  <w:style w:type="paragraph" w:styleId="34">
    <w:name w:val="List 3"/>
    <w:basedOn w:val="a"/>
    <w:rsid w:val="008468B8"/>
    <w:pPr>
      <w:widowControl w:val="0"/>
      <w:autoSpaceDE w:val="0"/>
      <w:autoSpaceDN w:val="0"/>
      <w:adjustRightInd w:val="0"/>
      <w:ind w:left="849" w:hanging="283"/>
      <w:jc w:val="both"/>
    </w:pPr>
    <w:rPr>
      <w:rFonts w:ascii="Arial" w:hAnsi="Arial" w:cs="Arial"/>
      <w:sz w:val="20"/>
      <w:szCs w:val="20"/>
    </w:rPr>
  </w:style>
  <w:style w:type="paragraph" w:styleId="41">
    <w:name w:val="List 4"/>
    <w:basedOn w:val="a"/>
    <w:rsid w:val="008468B8"/>
    <w:pPr>
      <w:widowControl w:val="0"/>
      <w:autoSpaceDE w:val="0"/>
      <w:autoSpaceDN w:val="0"/>
      <w:adjustRightInd w:val="0"/>
      <w:ind w:left="1132" w:hanging="283"/>
      <w:jc w:val="both"/>
    </w:pPr>
    <w:rPr>
      <w:rFonts w:ascii="Arial" w:hAnsi="Arial" w:cs="Arial"/>
      <w:sz w:val="20"/>
      <w:szCs w:val="20"/>
    </w:rPr>
  </w:style>
  <w:style w:type="paragraph" w:styleId="35">
    <w:name w:val="List Bullet 3"/>
    <w:basedOn w:val="a"/>
    <w:autoRedefine/>
    <w:rsid w:val="008468B8"/>
    <w:pPr>
      <w:widowControl w:val="0"/>
      <w:autoSpaceDE w:val="0"/>
      <w:autoSpaceDN w:val="0"/>
      <w:adjustRightInd w:val="0"/>
      <w:ind w:firstLine="720"/>
      <w:jc w:val="both"/>
    </w:pPr>
    <w:rPr>
      <w:sz w:val="28"/>
    </w:rPr>
  </w:style>
  <w:style w:type="paragraph" w:styleId="26">
    <w:name w:val="List Continue 2"/>
    <w:basedOn w:val="a"/>
    <w:rsid w:val="008468B8"/>
    <w:pPr>
      <w:widowControl w:val="0"/>
      <w:autoSpaceDE w:val="0"/>
      <w:autoSpaceDN w:val="0"/>
      <w:adjustRightInd w:val="0"/>
      <w:spacing w:after="120"/>
      <w:ind w:left="566" w:firstLine="539"/>
      <w:jc w:val="both"/>
    </w:pPr>
    <w:rPr>
      <w:rFonts w:ascii="Arial" w:hAnsi="Arial" w:cs="Arial"/>
      <w:sz w:val="20"/>
      <w:szCs w:val="20"/>
    </w:rPr>
  </w:style>
  <w:style w:type="paragraph" w:styleId="36">
    <w:name w:val="List Continue 3"/>
    <w:basedOn w:val="a"/>
    <w:rsid w:val="008468B8"/>
    <w:pPr>
      <w:widowControl w:val="0"/>
      <w:autoSpaceDE w:val="0"/>
      <w:autoSpaceDN w:val="0"/>
      <w:adjustRightInd w:val="0"/>
      <w:spacing w:after="120"/>
      <w:ind w:left="849" w:firstLine="539"/>
      <w:jc w:val="both"/>
    </w:pPr>
    <w:rPr>
      <w:rFonts w:ascii="Arial" w:hAnsi="Arial" w:cs="Arial"/>
      <w:sz w:val="20"/>
      <w:szCs w:val="20"/>
    </w:rPr>
  </w:style>
  <w:style w:type="paragraph" w:styleId="ae">
    <w:name w:val="Block Text"/>
    <w:basedOn w:val="a"/>
    <w:rsid w:val="008468B8"/>
    <w:pPr>
      <w:widowControl w:val="0"/>
      <w:shd w:val="clear" w:color="auto" w:fill="FFFFFF"/>
      <w:autoSpaceDE w:val="0"/>
      <w:autoSpaceDN w:val="0"/>
      <w:adjustRightInd w:val="0"/>
      <w:spacing w:before="115" w:line="278" w:lineRule="exact"/>
      <w:ind w:left="5" w:right="10" w:firstLine="542"/>
      <w:jc w:val="both"/>
    </w:pPr>
    <w:rPr>
      <w:color w:val="000000"/>
      <w:szCs w:val="28"/>
    </w:rPr>
  </w:style>
  <w:style w:type="paragraph" w:customStyle="1" w:styleId="ConsNormal">
    <w:name w:val="ConsNormal"/>
    <w:rsid w:val="008468B8"/>
    <w:pPr>
      <w:widowControl w:val="0"/>
      <w:ind w:firstLine="720"/>
      <w:jc w:val="both"/>
    </w:pPr>
    <w:rPr>
      <w:rFonts w:ascii="Arial" w:hAnsi="Arial" w:cs="Arial"/>
    </w:rPr>
  </w:style>
  <w:style w:type="paragraph" w:customStyle="1" w:styleId="ConsNonformat">
    <w:name w:val="ConsNonformat"/>
    <w:rsid w:val="008468B8"/>
    <w:pPr>
      <w:autoSpaceDE w:val="0"/>
      <w:autoSpaceDN w:val="0"/>
      <w:adjustRightInd w:val="0"/>
      <w:ind w:right="19772" w:firstLine="539"/>
      <w:jc w:val="both"/>
    </w:pPr>
    <w:rPr>
      <w:rFonts w:ascii="Courier New" w:hAnsi="Courier New" w:cs="Courier New"/>
    </w:rPr>
  </w:style>
  <w:style w:type="paragraph" w:customStyle="1" w:styleId="11">
    <w:name w:val="Обычный1"/>
    <w:rsid w:val="008468B8"/>
    <w:pPr>
      <w:snapToGrid w:val="0"/>
      <w:ind w:firstLine="539"/>
      <w:jc w:val="both"/>
    </w:pPr>
    <w:rPr>
      <w:rFonts w:ascii="Arial" w:hAnsi="Arial"/>
      <w:sz w:val="18"/>
    </w:rPr>
  </w:style>
  <w:style w:type="paragraph" w:customStyle="1" w:styleId="Heading">
    <w:name w:val="Heading"/>
    <w:rsid w:val="008468B8"/>
    <w:pPr>
      <w:snapToGrid w:val="0"/>
      <w:ind w:firstLine="539"/>
      <w:jc w:val="both"/>
    </w:pPr>
    <w:rPr>
      <w:rFonts w:ascii="Arial" w:hAnsi="Arial"/>
      <w:b/>
      <w:sz w:val="22"/>
    </w:rPr>
  </w:style>
  <w:style w:type="paragraph" w:customStyle="1" w:styleId="ConsPlusNormal">
    <w:name w:val="ConsPlusNormal"/>
    <w:rsid w:val="008468B8"/>
    <w:pPr>
      <w:widowControl w:val="0"/>
      <w:autoSpaceDE w:val="0"/>
      <w:autoSpaceDN w:val="0"/>
      <w:adjustRightInd w:val="0"/>
      <w:ind w:firstLine="720"/>
      <w:jc w:val="both"/>
    </w:pPr>
    <w:rPr>
      <w:rFonts w:ascii="Arial" w:hAnsi="Arial" w:cs="Arial"/>
    </w:rPr>
  </w:style>
  <w:style w:type="paragraph" w:styleId="af">
    <w:name w:val="header"/>
    <w:basedOn w:val="a"/>
    <w:link w:val="af0"/>
    <w:rsid w:val="008468B8"/>
    <w:pPr>
      <w:tabs>
        <w:tab w:val="center" w:pos="4677"/>
        <w:tab w:val="right" w:pos="9355"/>
      </w:tabs>
      <w:ind w:firstLine="539"/>
      <w:jc w:val="both"/>
    </w:pPr>
    <w:rPr>
      <w:rFonts w:ascii="Courier New" w:hAnsi="Courier New" w:cs="Courier New"/>
      <w:sz w:val="16"/>
      <w:szCs w:val="20"/>
    </w:rPr>
  </w:style>
  <w:style w:type="character" w:customStyle="1" w:styleId="af0">
    <w:name w:val="Верхний колонтитул Знак"/>
    <w:basedOn w:val="a0"/>
    <w:link w:val="af"/>
    <w:rsid w:val="008468B8"/>
    <w:rPr>
      <w:rFonts w:ascii="Courier New" w:hAnsi="Courier New" w:cs="Courier New"/>
      <w:sz w:val="16"/>
    </w:rPr>
  </w:style>
  <w:style w:type="character" w:styleId="af1">
    <w:name w:val="page number"/>
    <w:basedOn w:val="a0"/>
    <w:rsid w:val="008468B8"/>
  </w:style>
  <w:style w:type="paragraph" w:styleId="af2">
    <w:name w:val="footer"/>
    <w:basedOn w:val="a"/>
    <w:link w:val="af3"/>
    <w:rsid w:val="008468B8"/>
    <w:pPr>
      <w:tabs>
        <w:tab w:val="center" w:pos="4677"/>
        <w:tab w:val="right" w:pos="9355"/>
      </w:tabs>
      <w:ind w:firstLine="539"/>
      <w:jc w:val="both"/>
    </w:pPr>
    <w:rPr>
      <w:rFonts w:ascii="Courier New" w:hAnsi="Courier New" w:cs="Courier New"/>
      <w:sz w:val="16"/>
      <w:szCs w:val="20"/>
    </w:rPr>
  </w:style>
  <w:style w:type="character" w:customStyle="1" w:styleId="af3">
    <w:name w:val="Нижний колонтитул Знак"/>
    <w:basedOn w:val="a0"/>
    <w:link w:val="af2"/>
    <w:rsid w:val="008468B8"/>
    <w:rPr>
      <w:rFonts w:ascii="Courier New" w:hAnsi="Courier New" w:cs="Courier New"/>
      <w:sz w:val="16"/>
    </w:rPr>
  </w:style>
  <w:style w:type="paragraph" w:customStyle="1" w:styleId="normal">
    <w:name w:val="normal"/>
    <w:uiPriority w:val="99"/>
    <w:rsid w:val="008468B8"/>
    <w:pPr>
      <w:spacing w:line="276" w:lineRule="auto"/>
    </w:pPr>
    <w:rPr>
      <w:rFonts w:ascii="Arial" w:eastAsia="Arial" w:hAnsi="Arial" w:cs="Arial"/>
      <w:color w:val="000000"/>
      <w:sz w:val="22"/>
      <w:szCs w:val="22"/>
    </w:rPr>
  </w:style>
  <w:style w:type="paragraph" w:customStyle="1" w:styleId="12">
    <w:name w:val="Обычный1"/>
    <w:rsid w:val="008468B8"/>
    <w:pPr>
      <w:snapToGrid w:val="0"/>
    </w:pPr>
    <w:rPr>
      <w:rFonts w:ascii="Arial" w:hAnsi="Arial"/>
      <w:sz w:val="18"/>
    </w:rPr>
  </w:style>
  <w:style w:type="paragraph" w:styleId="af4">
    <w:name w:val="Normal (Web)"/>
    <w:basedOn w:val="a"/>
    <w:rsid w:val="008468B8"/>
  </w:style>
</w:styles>
</file>

<file path=word/webSettings.xml><?xml version="1.0" encoding="utf-8"?>
<w:webSettings xmlns:r="http://schemas.openxmlformats.org/officeDocument/2006/relationships" xmlns:w="http://schemas.openxmlformats.org/wordprocessingml/2006/main">
  <w:divs>
    <w:div w:id="256866716">
      <w:bodyDiv w:val="1"/>
      <w:marLeft w:val="0"/>
      <w:marRight w:val="0"/>
      <w:marTop w:val="0"/>
      <w:marBottom w:val="0"/>
      <w:divBdr>
        <w:top w:val="none" w:sz="0" w:space="0" w:color="auto"/>
        <w:left w:val="none" w:sz="0" w:space="0" w:color="auto"/>
        <w:bottom w:val="none" w:sz="0" w:space="0" w:color="auto"/>
        <w:right w:val="none" w:sz="0" w:space="0" w:color="auto"/>
      </w:divBdr>
    </w:div>
    <w:div w:id="398484210">
      <w:bodyDiv w:val="1"/>
      <w:marLeft w:val="0"/>
      <w:marRight w:val="0"/>
      <w:marTop w:val="0"/>
      <w:marBottom w:val="0"/>
      <w:divBdr>
        <w:top w:val="none" w:sz="0" w:space="0" w:color="auto"/>
        <w:left w:val="none" w:sz="0" w:space="0" w:color="auto"/>
        <w:bottom w:val="none" w:sz="0" w:space="0" w:color="auto"/>
        <w:right w:val="none" w:sz="0" w:space="0" w:color="auto"/>
      </w:divBdr>
    </w:div>
    <w:div w:id="969364306">
      <w:bodyDiv w:val="1"/>
      <w:marLeft w:val="0"/>
      <w:marRight w:val="0"/>
      <w:marTop w:val="0"/>
      <w:marBottom w:val="0"/>
      <w:divBdr>
        <w:top w:val="none" w:sz="0" w:space="0" w:color="auto"/>
        <w:left w:val="none" w:sz="0" w:space="0" w:color="auto"/>
        <w:bottom w:val="none" w:sz="0" w:space="0" w:color="auto"/>
        <w:right w:val="none" w:sz="0" w:space="0" w:color="auto"/>
      </w:divBdr>
      <w:divsChild>
        <w:div w:id="1313214622">
          <w:marLeft w:val="0"/>
          <w:marRight w:val="0"/>
          <w:marTop w:val="0"/>
          <w:marBottom w:val="0"/>
          <w:divBdr>
            <w:top w:val="none" w:sz="0" w:space="0" w:color="auto"/>
            <w:left w:val="none" w:sz="0" w:space="0" w:color="auto"/>
            <w:bottom w:val="none" w:sz="0" w:space="0" w:color="auto"/>
            <w:right w:val="none" w:sz="0" w:space="0" w:color="auto"/>
          </w:divBdr>
        </w:div>
        <w:div w:id="123696899">
          <w:marLeft w:val="0"/>
          <w:marRight w:val="0"/>
          <w:marTop w:val="0"/>
          <w:marBottom w:val="0"/>
          <w:divBdr>
            <w:top w:val="none" w:sz="0" w:space="0" w:color="auto"/>
            <w:left w:val="none" w:sz="0" w:space="0" w:color="auto"/>
            <w:bottom w:val="none" w:sz="0" w:space="0" w:color="auto"/>
            <w:right w:val="none" w:sz="0" w:space="0" w:color="auto"/>
          </w:divBdr>
        </w:div>
        <w:div w:id="1545142674">
          <w:marLeft w:val="0"/>
          <w:marRight w:val="0"/>
          <w:marTop w:val="0"/>
          <w:marBottom w:val="0"/>
          <w:divBdr>
            <w:top w:val="none" w:sz="0" w:space="0" w:color="auto"/>
            <w:left w:val="none" w:sz="0" w:space="0" w:color="auto"/>
            <w:bottom w:val="none" w:sz="0" w:space="0" w:color="auto"/>
            <w:right w:val="none" w:sz="0" w:space="0" w:color="auto"/>
          </w:divBdr>
        </w:div>
      </w:divsChild>
    </w:div>
    <w:div w:id="1416172606">
      <w:bodyDiv w:val="1"/>
      <w:marLeft w:val="0"/>
      <w:marRight w:val="0"/>
      <w:marTop w:val="0"/>
      <w:marBottom w:val="0"/>
      <w:divBdr>
        <w:top w:val="none" w:sz="0" w:space="0" w:color="auto"/>
        <w:left w:val="none" w:sz="0" w:space="0" w:color="auto"/>
        <w:bottom w:val="none" w:sz="0" w:space="0" w:color="auto"/>
        <w:right w:val="none" w:sz="0" w:space="0" w:color="auto"/>
      </w:divBdr>
    </w:div>
    <w:div w:id="16099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74B32FDCDF38D6D89DFDAF0CA791EDC08A6AD97n8u6F" TargetMode="External"/><Relationship Id="rId13" Type="http://schemas.openxmlformats.org/officeDocument/2006/relationships/hyperlink" Target="consultantplus://offline/ref=5C55826F8230E6885CEE8AD3B15F44498C144FE3F1CE7C655D175F33519D5FDF49676F7FA9GDI" TargetMode="External"/><Relationship Id="rId18" Type="http://schemas.openxmlformats.org/officeDocument/2006/relationships/hyperlink" Target="consultantplus://offline/ref=034562A11338ECBE6E7682FA3ABA99772089003CC9AFD16A5F4623417DCDE4690296180AA9z9f1I" TargetMode="External"/><Relationship Id="rId3" Type="http://schemas.openxmlformats.org/officeDocument/2006/relationships/settings" Target="settings.xml"/><Relationship Id="rId21" Type="http://schemas.openxmlformats.org/officeDocument/2006/relationships/hyperlink" Target="consultantplus://offline/ref=034562A11338ECBE6E7682FA3ABA99772089003CC9AFD16A5F4623417DCDE4690296180AAAz9fBI" TargetMode="External"/><Relationship Id="rId7" Type="http://schemas.openxmlformats.org/officeDocument/2006/relationships/hyperlink" Target="consultantplus://offline/ref=EB05B4854356E9376B9313EA0659F62996B86B8CB960DC5F7FB48DB1EEb4W9I" TargetMode="External"/><Relationship Id="rId12" Type="http://schemas.openxmlformats.org/officeDocument/2006/relationships/hyperlink" Target="consultantplus://offline/ref=4B477474E36FEF42C719948F15EC6099FF629D00FC2A3683951E696EDBD7D11FB2731341DBF6B700t8k8I" TargetMode="External"/><Relationship Id="rId17" Type="http://schemas.openxmlformats.org/officeDocument/2006/relationships/hyperlink" Target="consultantplus://offline/ref=034562A11338ECBE6E7682FA3ABA99772089003CC9AFD16A5F4623417DCDE4690296180FA898F56Fz2f5I" TargetMode="External"/><Relationship Id="rId2" Type="http://schemas.openxmlformats.org/officeDocument/2006/relationships/styles" Target="styles.xml"/><Relationship Id="rId16" Type="http://schemas.openxmlformats.org/officeDocument/2006/relationships/hyperlink" Target="consultantplus://offline/ref=034562A11338ECBE6E7682FA3ABA99772089003CC9AFD16A5F4623417DCDE4690296180FA898F56Ez2fDI" TargetMode="External"/><Relationship Id="rId20" Type="http://schemas.openxmlformats.org/officeDocument/2006/relationships/hyperlink" Target="consultantplus://offline/ref=034562A11338ECBE6E7682FA3ABA99772089003CC9AFD16A5F4623417DCDE4690296180FA898F56Fz2f6I" TargetMode="External"/><Relationship Id="rId1" Type="http://schemas.openxmlformats.org/officeDocument/2006/relationships/numbering" Target="numbering.xml"/><Relationship Id="rId6" Type="http://schemas.openxmlformats.org/officeDocument/2006/relationships/hyperlink" Target="consultantplus://offline/ref=E68EE6C89A542D3A812C0436B0743125B946D91C50B96FAA3397008838s9o3K" TargetMode="External"/><Relationship Id="rId11" Type="http://schemas.openxmlformats.org/officeDocument/2006/relationships/hyperlink" Target="consultantplus://offline/ref=4B477474E36FEF42C719948F15EC6099FF629A0CF1283683951E696EDBD7D11FB2731341DBF6B407t8k9I"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034562A11338ECBE6E7682FA3ABA99772089003CC9AFD16A5F4623417DCDE4690296180AA9z9f0I" TargetMode="External"/><Relationship Id="rId23" Type="http://schemas.openxmlformats.org/officeDocument/2006/relationships/fontTable" Target="fontTable.xml"/><Relationship Id="rId10" Type="http://schemas.openxmlformats.org/officeDocument/2006/relationships/hyperlink" Target="consultantplus://offline/ref=6F8D87837EB155B886D584EDCA0D7E74C86ACED248AA1E6266F332F4AF4B7B24378B7F8386EF89A2Z9jBH" TargetMode="External"/><Relationship Id="rId19" Type="http://schemas.openxmlformats.org/officeDocument/2006/relationships/hyperlink" Target="consultantplus://offline/ref=034562A11338ECBE6E7682FA3ABA99772089003CC9AFD16A5F4623417DCDE4690296180AAAz9f8I" TargetMode="External"/><Relationship Id="rId4" Type="http://schemas.openxmlformats.org/officeDocument/2006/relationships/webSettings" Target="webSettings.xml"/><Relationship Id="rId9" Type="http://schemas.openxmlformats.org/officeDocument/2006/relationships/hyperlink" Target="consultantplus://offline/ref=A21D91CCC2D656F1061D7FD341174CC61AEF0334C808D78F2BB725D5FDB6IDH" TargetMode="External"/><Relationship Id="rId14" Type="http://schemas.openxmlformats.org/officeDocument/2006/relationships/hyperlink" Target="consultantplus://offline/ref=034562A11338ECBE6E7682FA3ABA99772089003CC9AFD16A5F4623417DCDE4690296180FA899F66Ez2f5I" TargetMode="External"/><Relationship Id="rId22" Type="http://schemas.openxmlformats.org/officeDocument/2006/relationships/hyperlink" Target="consultantplus://offline/ref=5232CEB4C61E9994FD4606B6C527B468EA9759C3F5926E6CDE261659CEA0D5220C8047E97167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35</Pages>
  <Words>16179</Words>
  <Characters>92222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Шумская</Company>
  <LinksUpToDate>false</LinksUpToDate>
  <CharactersWithSpaces>108185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10</cp:revision>
  <cp:lastPrinted>2017-12-04T16:50:00Z</cp:lastPrinted>
  <dcterms:created xsi:type="dcterms:W3CDTF">2017-11-24T06:21:00Z</dcterms:created>
  <dcterms:modified xsi:type="dcterms:W3CDTF">2017-12-06T15:23:00Z</dcterms:modified>
</cp:coreProperties>
</file>