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BE" w:rsidRDefault="009A60BE" w:rsidP="009A60BE">
      <w:pPr>
        <w:tabs>
          <w:tab w:val="left" w:pos="1589"/>
        </w:tabs>
      </w:pPr>
      <w:r>
        <w:t>Утверждаю</w:t>
      </w:r>
      <w:r>
        <w:tab/>
      </w:r>
    </w:p>
    <w:p w:rsidR="009A60BE" w:rsidRDefault="009A60BE" w:rsidP="009A60BE">
      <w:r>
        <w:t>Кировский городской прокурор</w:t>
      </w:r>
    </w:p>
    <w:p w:rsidR="009A60BE" w:rsidRDefault="009A60BE" w:rsidP="009A60BE">
      <w:r>
        <w:t>______Крушинский И.Б</w:t>
      </w:r>
    </w:p>
    <w:p w:rsidR="00BF687B" w:rsidRDefault="00BF687B"/>
    <w:p w:rsidR="009A60BE" w:rsidRDefault="009A60BE"/>
    <w:p w:rsidR="009A60BE" w:rsidRDefault="009A60BE">
      <w:bookmarkStart w:id="0" w:name="_GoBack"/>
      <w:bookmarkEnd w:id="0"/>
    </w:p>
    <w:p w:rsidR="009A60BE" w:rsidRDefault="009A60BE"/>
    <w:p w:rsidR="009A60BE" w:rsidRPr="009A60BE" w:rsidRDefault="009A60BE" w:rsidP="009A60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9A60BE">
        <w:rPr>
          <w:rStyle w:val="a4"/>
          <w:color w:val="000000"/>
          <w:sz w:val="28"/>
          <w:szCs w:val="28"/>
        </w:rPr>
        <w:t>Получить загранпаспорт по месту пребывания теперь можно быстрее</w:t>
      </w:r>
    </w:p>
    <w:p w:rsidR="009A60BE" w:rsidRPr="009A60BE" w:rsidRDefault="009A60BE" w:rsidP="009A60B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9A60BE">
        <w:rPr>
          <w:color w:val="000000"/>
          <w:sz w:val="28"/>
          <w:szCs w:val="28"/>
        </w:rPr>
        <w:t>16.01.2019 в ряд нормативных правовых актов МВД России внесены изменения по вопросам предоставления государственных услуг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согласно которых сокращен срок оформления загранпаспорта при подаче документов по месту пребывания заявителя с 4 до 3 месяцев.</w:t>
      </w:r>
      <w:proofErr w:type="gramEnd"/>
      <w:r w:rsidRPr="009A60BE">
        <w:rPr>
          <w:color w:val="000000"/>
          <w:sz w:val="28"/>
          <w:szCs w:val="28"/>
        </w:rPr>
        <w:t xml:space="preserve"> Это касается и паспортов с электронным носителем информации.</w:t>
      </w:r>
    </w:p>
    <w:p w:rsidR="009A60BE" w:rsidRDefault="009A60BE"/>
    <w:sectPr w:rsidR="009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CE"/>
    <w:rsid w:val="007214CE"/>
    <w:rsid w:val="009A60BE"/>
    <w:rsid w:val="00B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2019-05-15T08:34:00Z</dcterms:created>
  <dcterms:modified xsi:type="dcterms:W3CDTF">2019-05-15T08:35:00Z</dcterms:modified>
</cp:coreProperties>
</file>